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31" w:rsidRPr="008B659C" w:rsidRDefault="00D945E1">
      <w:pPr>
        <w:tabs>
          <w:tab w:val="left" w:pos="2053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>
            <wp:extent cx="6760449" cy="9077325"/>
            <wp:effectExtent l="3492" t="0" r="6033" b="603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9112020_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65219" cy="908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F4B31" w:rsidRPr="008B659C" w:rsidRDefault="00CF4B31">
      <w:pPr>
        <w:tabs>
          <w:tab w:val="left" w:pos="2053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tabs>
          <w:tab w:val="left" w:pos="2053"/>
        </w:tabs>
        <w:spacing w:after="0" w:line="240" w:lineRule="auto"/>
        <w:ind w:left="709" w:hanging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B659C">
        <w:rPr>
          <w:rFonts w:ascii="Times New Roman" w:eastAsia="Times New Roman" w:hAnsi="Times New Roman"/>
          <w:b/>
          <w:sz w:val="28"/>
          <w:szCs w:val="28"/>
        </w:rPr>
        <w:t xml:space="preserve">Годовой план МБДОУ ЦРР-д/с </w:t>
      </w:r>
      <w:proofErr w:type="gramStart"/>
      <w:r w:rsidRPr="008B659C">
        <w:rPr>
          <w:rFonts w:ascii="Times New Roman" w:eastAsia="Times New Roman" w:hAnsi="Times New Roman"/>
          <w:b/>
          <w:sz w:val="28"/>
          <w:szCs w:val="28"/>
        </w:rPr>
        <w:t>им</w:t>
      </w:r>
      <w:proofErr w:type="gramEnd"/>
      <w:r w:rsidRPr="008B659C">
        <w:rPr>
          <w:rFonts w:ascii="Times New Roman" w:eastAsia="Times New Roman" w:hAnsi="Times New Roman"/>
          <w:b/>
          <w:sz w:val="28"/>
          <w:szCs w:val="28"/>
        </w:rPr>
        <w:t xml:space="preserve">. А.Г. </w:t>
      </w:r>
      <w:proofErr w:type="spellStart"/>
      <w:r w:rsidRPr="008B659C">
        <w:rPr>
          <w:rFonts w:ascii="Times New Roman" w:eastAsia="Times New Roman" w:hAnsi="Times New Roman"/>
          <w:b/>
          <w:sz w:val="28"/>
          <w:szCs w:val="28"/>
        </w:rPr>
        <w:t>Габышева</w:t>
      </w:r>
      <w:proofErr w:type="spellEnd"/>
    </w:p>
    <w:p w:rsidR="00CF4B31" w:rsidRPr="008B659C" w:rsidRDefault="006A27DC">
      <w:pPr>
        <w:tabs>
          <w:tab w:val="left" w:pos="2053"/>
        </w:tabs>
        <w:spacing w:after="0" w:line="240" w:lineRule="auto"/>
        <w:ind w:left="709" w:hanging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B659C">
        <w:rPr>
          <w:rFonts w:ascii="Times New Roman" w:eastAsia="Times New Roman" w:hAnsi="Times New Roman"/>
          <w:b/>
          <w:sz w:val="28"/>
          <w:szCs w:val="28"/>
        </w:rPr>
        <w:t>на 2020-2021уч</w:t>
      </w:r>
      <w:proofErr w:type="gramStart"/>
      <w:r w:rsidRPr="008B659C">
        <w:rPr>
          <w:rFonts w:ascii="Times New Roman" w:eastAsia="Times New Roman" w:hAnsi="Times New Roman"/>
          <w:b/>
          <w:sz w:val="28"/>
          <w:szCs w:val="28"/>
        </w:rPr>
        <w:t>.г</w:t>
      </w:r>
      <w:proofErr w:type="gramEnd"/>
      <w:r w:rsidRPr="008B659C">
        <w:rPr>
          <w:rFonts w:ascii="Times New Roman" w:eastAsia="Times New Roman" w:hAnsi="Times New Roman"/>
          <w:b/>
          <w:sz w:val="28"/>
          <w:szCs w:val="28"/>
        </w:rPr>
        <w:t>од</w:t>
      </w:r>
    </w:p>
    <w:p w:rsidR="00CF4B31" w:rsidRPr="008B659C" w:rsidRDefault="00CF4B31">
      <w:pPr>
        <w:tabs>
          <w:tab w:val="left" w:pos="2053"/>
        </w:tabs>
        <w:spacing w:after="0" w:line="240" w:lineRule="auto"/>
        <w:ind w:left="709" w:hanging="42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F4B31" w:rsidRPr="008B659C" w:rsidRDefault="006A27DC">
      <w:pPr>
        <w:shd w:val="clear" w:color="auto" w:fill="FFFFFF"/>
        <w:spacing w:after="0" w:line="240" w:lineRule="auto"/>
        <w:ind w:left="709" w:hanging="425"/>
        <w:jc w:val="center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b/>
          <w:sz w:val="28"/>
          <w:szCs w:val="28"/>
        </w:rPr>
        <w:t>Содержание:</w:t>
      </w:r>
    </w:p>
    <w:p w:rsidR="00CF4B31" w:rsidRPr="008B659C" w:rsidRDefault="006A27DC">
      <w:p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b/>
          <w:sz w:val="28"/>
          <w:szCs w:val="28"/>
        </w:rPr>
        <w:t>Информационный раздел</w:t>
      </w:r>
    </w:p>
    <w:p w:rsidR="00CF4B31" w:rsidRPr="008B659C" w:rsidRDefault="006A27D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Общие сведения о дошкольном образовательном учреждении</w:t>
      </w:r>
    </w:p>
    <w:p w:rsidR="00CF4B31" w:rsidRPr="008B659C" w:rsidRDefault="006A27D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Анализ деятельности ДОУ за 2019-2020 учебный год</w:t>
      </w:r>
    </w:p>
    <w:p w:rsidR="00CF4B31" w:rsidRPr="008B659C" w:rsidRDefault="006A27DC">
      <w:p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b/>
          <w:sz w:val="28"/>
          <w:szCs w:val="28"/>
        </w:rPr>
        <w:t>Основные задачи работы на 2020 – 2021учебный год</w:t>
      </w:r>
    </w:p>
    <w:p w:rsidR="00CF4B31" w:rsidRPr="008B659C" w:rsidRDefault="006A27DC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Работа педагогов с детьми</w:t>
      </w:r>
    </w:p>
    <w:p w:rsidR="00CF4B31" w:rsidRPr="008B659C" w:rsidRDefault="006A27DC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/>
          <w:b/>
          <w:i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Методическая работа  педагогов</w:t>
      </w:r>
    </w:p>
    <w:p w:rsidR="00CF4B31" w:rsidRPr="008B659C" w:rsidRDefault="006A27DC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/>
          <w:b/>
          <w:i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Работа педагогов с семьей</w:t>
      </w:r>
    </w:p>
    <w:p w:rsidR="00CF4B31" w:rsidRPr="008B659C" w:rsidRDefault="006A27DC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Преемственность со школой</w:t>
      </w:r>
    </w:p>
    <w:p w:rsidR="00CF4B31" w:rsidRPr="008B659C" w:rsidRDefault="006A27DC">
      <w:p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b/>
          <w:sz w:val="28"/>
          <w:szCs w:val="28"/>
        </w:rPr>
        <w:t>Методическая работа</w:t>
      </w:r>
      <w:r w:rsidRPr="008B659C">
        <w:rPr>
          <w:rFonts w:ascii="Times New Roman" w:eastAsia="Times New Roman" w:hAnsi="Times New Roman"/>
          <w:sz w:val="28"/>
          <w:szCs w:val="28"/>
        </w:rPr>
        <w:t>:</w:t>
      </w:r>
    </w:p>
    <w:p w:rsidR="00CF4B31" w:rsidRPr="008B659C" w:rsidRDefault="006A27DC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Педсоветы</w:t>
      </w:r>
    </w:p>
    <w:p w:rsidR="00CF4B31" w:rsidRPr="008B659C" w:rsidRDefault="006A27DC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Школа «Молодой педагог»</w:t>
      </w:r>
    </w:p>
    <w:p w:rsidR="00CF4B31" w:rsidRPr="008B659C" w:rsidRDefault="006A27DC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Самообразование педагогов</w:t>
      </w:r>
    </w:p>
    <w:p w:rsidR="00CF4B31" w:rsidRPr="008B659C" w:rsidRDefault="006A27DC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Повышение квалификации педагогов</w:t>
      </w:r>
    </w:p>
    <w:p w:rsidR="00CF4B31" w:rsidRPr="008B659C" w:rsidRDefault="006A27DC">
      <w:p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b/>
          <w:sz w:val="28"/>
          <w:szCs w:val="28"/>
        </w:rPr>
        <w:t>Организационно-педагогическая работа:</w:t>
      </w:r>
    </w:p>
    <w:p w:rsidR="00CF4B31" w:rsidRPr="008B659C" w:rsidRDefault="006A27DC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Выставки</w:t>
      </w:r>
    </w:p>
    <w:p w:rsidR="00CF4B31" w:rsidRPr="008B659C" w:rsidRDefault="006A27D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Смотры конкурсы</w:t>
      </w:r>
    </w:p>
    <w:p w:rsidR="00CF4B31" w:rsidRPr="008B659C" w:rsidRDefault="006A27D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Праздники и развлечения</w:t>
      </w:r>
    </w:p>
    <w:p w:rsidR="00CF4B31" w:rsidRPr="008B659C" w:rsidRDefault="006A27DC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Семинары</w:t>
      </w:r>
    </w:p>
    <w:p w:rsidR="00CF4B31" w:rsidRPr="008B659C" w:rsidRDefault="006A27DC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Открытый просмотр педагогической деятельности</w:t>
      </w:r>
    </w:p>
    <w:p w:rsidR="00CF4B31" w:rsidRPr="008B659C" w:rsidRDefault="006A27DC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Изучение, внедрение и распространение опыта</w:t>
      </w:r>
    </w:p>
    <w:p w:rsidR="00CF4B31" w:rsidRPr="008B659C" w:rsidRDefault="006A27DC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Работа с детьми</w:t>
      </w:r>
    </w:p>
    <w:p w:rsidR="00CF4B31" w:rsidRPr="008B659C" w:rsidRDefault="006A27DC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Работа с родителями</w:t>
      </w:r>
    </w:p>
    <w:p w:rsidR="00CF4B31" w:rsidRPr="008B659C" w:rsidRDefault="006A27DC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Работа с молодыми педагогами</w:t>
      </w:r>
    </w:p>
    <w:p w:rsidR="00CF4B31" w:rsidRPr="008B659C" w:rsidRDefault="006A27DC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Взаимодействие с проблемными семьями</w:t>
      </w:r>
    </w:p>
    <w:p w:rsidR="00CF4B31" w:rsidRPr="008B659C" w:rsidRDefault="006A27DC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Взаимодействие с социальной защитой и органами внутренних дел</w:t>
      </w:r>
    </w:p>
    <w:p w:rsidR="00CF4B31" w:rsidRPr="008B659C" w:rsidRDefault="006A27DC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Взаимодействие со школой по развитию речи ребенка</w:t>
      </w:r>
    </w:p>
    <w:p w:rsidR="00CF4B31" w:rsidRPr="008B659C" w:rsidRDefault="006A27DC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Организация адаптационного периода</w:t>
      </w:r>
    </w:p>
    <w:p w:rsidR="00CF4B31" w:rsidRPr="008B659C" w:rsidRDefault="006A27DC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Содержание работы по самообразованию</w:t>
      </w:r>
    </w:p>
    <w:p w:rsidR="006A27DC" w:rsidRPr="008B659C" w:rsidRDefault="006A27DC">
      <w:p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b/>
          <w:sz w:val="28"/>
          <w:szCs w:val="28"/>
        </w:rPr>
      </w:pPr>
    </w:p>
    <w:p w:rsidR="00CF4B31" w:rsidRPr="008B659C" w:rsidRDefault="006A27DC">
      <w:p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b/>
          <w:sz w:val="28"/>
          <w:szCs w:val="28"/>
        </w:rPr>
      </w:pPr>
      <w:r w:rsidRPr="008B659C">
        <w:rPr>
          <w:rFonts w:ascii="Times New Roman" w:eastAsia="Times New Roman" w:hAnsi="Times New Roman"/>
          <w:b/>
          <w:sz w:val="28"/>
          <w:szCs w:val="28"/>
        </w:rPr>
        <w:t>Охрана жизни и здоровья детей</w:t>
      </w:r>
    </w:p>
    <w:p w:rsidR="00CF4B31" w:rsidRPr="008B659C" w:rsidRDefault="006A27DC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План мероприятий по предупреждению детского травматизма</w:t>
      </w:r>
    </w:p>
    <w:p w:rsidR="00CF4B31" w:rsidRPr="008B659C" w:rsidRDefault="006A27DC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 xml:space="preserve">Формирование культуры созидания здоровья </w:t>
      </w:r>
    </w:p>
    <w:p w:rsidR="00CF4B31" w:rsidRPr="008B659C" w:rsidRDefault="006A27DC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Физическое воспитание детей</w:t>
      </w:r>
    </w:p>
    <w:p w:rsidR="00CF4B31" w:rsidRPr="008B659C" w:rsidRDefault="006A27DC">
      <w:p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b/>
          <w:sz w:val="28"/>
          <w:szCs w:val="28"/>
        </w:rPr>
      </w:pPr>
      <w:r w:rsidRPr="008B659C">
        <w:rPr>
          <w:rFonts w:ascii="Times New Roman" w:eastAsia="Times New Roman" w:hAnsi="Times New Roman"/>
          <w:b/>
          <w:sz w:val="28"/>
          <w:szCs w:val="28"/>
        </w:rPr>
        <w:t>Административно – хозяйственная работа:</w:t>
      </w:r>
    </w:p>
    <w:p w:rsidR="00CF4B31" w:rsidRPr="008B659C" w:rsidRDefault="006A27DC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План организационно – технических мероприятий по улучшению условий и охраны труда.</w:t>
      </w:r>
    </w:p>
    <w:p w:rsidR="00CF4B31" w:rsidRPr="008B659C" w:rsidRDefault="006A27DC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Мероприятия по организации пожарной безопасности.</w:t>
      </w:r>
    </w:p>
    <w:p w:rsidR="00CF4B31" w:rsidRPr="008B659C" w:rsidRDefault="006A27DC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Мероприятия антитеррористического направления</w:t>
      </w:r>
    </w:p>
    <w:p w:rsidR="00CF4B31" w:rsidRPr="008B659C" w:rsidRDefault="006A27DC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Производственные совещания</w:t>
      </w:r>
    </w:p>
    <w:p w:rsidR="00CF4B31" w:rsidRPr="008B659C" w:rsidRDefault="006A27DC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Работа с кадрами</w:t>
      </w:r>
    </w:p>
    <w:p w:rsidR="00CF4B31" w:rsidRPr="008B659C" w:rsidRDefault="006A27DC">
      <w:p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b/>
          <w:sz w:val="28"/>
          <w:szCs w:val="28"/>
        </w:rPr>
      </w:pPr>
      <w:r w:rsidRPr="008B659C">
        <w:rPr>
          <w:rFonts w:ascii="Times New Roman" w:eastAsia="Times New Roman" w:hAnsi="Times New Roman"/>
          <w:b/>
          <w:sz w:val="28"/>
          <w:szCs w:val="28"/>
        </w:rPr>
        <w:t>Руководство и контроль</w:t>
      </w:r>
    </w:p>
    <w:p w:rsidR="00CF4B31" w:rsidRPr="008B659C" w:rsidRDefault="006A27DC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Контроль педагогической деятельности</w:t>
      </w:r>
    </w:p>
    <w:p w:rsidR="00CF4B31" w:rsidRPr="008B659C" w:rsidRDefault="006A27DC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Перспективный план внутреннего контроля</w:t>
      </w:r>
    </w:p>
    <w:p w:rsidR="00CF4B31" w:rsidRPr="008B659C" w:rsidRDefault="006A27DC">
      <w:p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b/>
          <w:sz w:val="28"/>
          <w:szCs w:val="28"/>
        </w:rPr>
      </w:pPr>
      <w:r w:rsidRPr="008B659C">
        <w:rPr>
          <w:rFonts w:ascii="Times New Roman" w:eastAsia="Times New Roman" w:hAnsi="Times New Roman"/>
          <w:b/>
          <w:sz w:val="28"/>
          <w:szCs w:val="28"/>
        </w:rPr>
        <w:t>Приложение:</w:t>
      </w:r>
    </w:p>
    <w:p w:rsidR="00CF4B31" w:rsidRPr="008B659C" w:rsidRDefault="006A27D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Образовательная программа</w:t>
      </w:r>
    </w:p>
    <w:p w:rsidR="00CF4B31" w:rsidRPr="008B659C" w:rsidRDefault="006A27D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Программа производственного контроля</w:t>
      </w:r>
    </w:p>
    <w:p w:rsidR="00CF4B31" w:rsidRPr="008B659C" w:rsidRDefault="006A27D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Программа контроля  организации питания</w:t>
      </w:r>
    </w:p>
    <w:p w:rsidR="00CF4B31" w:rsidRPr="008B659C" w:rsidRDefault="006A27D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График аттестации педагогов</w:t>
      </w:r>
    </w:p>
    <w:p w:rsidR="00CF4B31" w:rsidRPr="008B659C" w:rsidRDefault="006A27D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8"/>
          <w:szCs w:val="28"/>
        </w:rPr>
      </w:pPr>
      <w:r w:rsidRPr="008B659C">
        <w:rPr>
          <w:rFonts w:ascii="Times New Roman" w:eastAsia="Times New Roman" w:hAnsi="Times New Roman"/>
          <w:sz w:val="28"/>
          <w:szCs w:val="28"/>
        </w:rPr>
        <w:t>График курсовой переподготовки педагогических кадров</w:t>
      </w:r>
    </w:p>
    <w:p w:rsidR="00CF4B31" w:rsidRPr="008B659C" w:rsidRDefault="00CF4B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F4B31" w:rsidRPr="008B659C" w:rsidRDefault="00CF4B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F4B31" w:rsidRPr="008B659C" w:rsidRDefault="00CF4B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F4B31" w:rsidRPr="008B659C" w:rsidRDefault="00CF4B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F4B31" w:rsidRPr="008B659C" w:rsidRDefault="00CF4B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F4B31" w:rsidRPr="008B659C" w:rsidRDefault="00CF4B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F4B31" w:rsidRPr="008B659C" w:rsidRDefault="00CF4B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F4B31" w:rsidRPr="008B659C" w:rsidRDefault="00CF4B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F4B31" w:rsidRPr="008B659C" w:rsidRDefault="00CF4B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F4B31" w:rsidRPr="008B659C" w:rsidRDefault="00CF4B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F4B31" w:rsidRPr="008B659C" w:rsidRDefault="00CF4B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F4B31" w:rsidRPr="008B659C" w:rsidRDefault="00CF4B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F4B31" w:rsidRPr="008B659C" w:rsidRDefault="00CF4B31">
      <w:pPr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CF4B31">
      <w:pPr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CF4B31">
      <w:pPr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shd w:val="clear" w:color="auto" w:fill="FFFFFF"/>
        <w:spacing w:after="0"/>
        <w:ind w:left="709" w:hanging="425"/>
        <w:jc w:val="center"/>
        <w:rPr>
          <w:rFonts w:ascii="Tahoma" w:eastAsia="Tahoma" w:hAnsi="Tahoma" w:cs="Tahoma"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Анализ работы ДОУ за 2019-20 учебный год.</w:t>
      </w:r>
    </w:p>
    <w:p w:rsidR="00CF4B31" w:rsidRPr="008B659C" w:rsidRDefault="006A27DC">
      <w:pPr>
        <w:shd w:val="clear" w:color="auto" w:fill="FFFFFF"/>
        <w:spacing w:after="0"/>
        <w:ind w:left="709" w:hanging="425"/>
        <w:jc w:val="center"/>
        <w:rPr>
          <w:rFonts w:ascii="Tahoma" w:eastAsia="Tahoma" w:hAnsi="Tahoma" w:cs="Tahoma"/>
          <w:sz w:val="15"/>
          <w:szCs w:val="15"/>
        </w:rPr>
      </w:pPr>
      <w:r w:rsidRPr="008B659C">
        <w:rPr>
          <w:rFonts w:ascii="Times New Roman" w:eastAsia="Times New Roman" w:hAnsi="Times New Roman"/>
          <w:b/>
          <w:sz w:val="15"/>
          <w:szCs w:val="15"/>
        </w:rPr>
        <w:t> </w:t>
      </w:r>
    </w:p>
    <w:p w:rsidR="00CF4B31" w:rsidRPr="008B659C" w:rsidRDefault="006A27DC">
      <w:pPr>
        <w:spacing w:after="0" w:line="240" w:lineRule="auto"/>
        <w:ind w:left="284" w:firstLine="283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Детский сад посещает 130 детей от 3 лет до 7 лет. Общее количество групп – 5, 1 – группа кратковременного пребывания (разновозрастная);  4 группы – дошкольного возраста. Все группы общеразвивающей направленности.</w:t>
      </w:r>
    </w:p>
    <w:p w:rsidR="00CF4B31" w:rsidRPr="008B659C" w:rsidRDefault="006A27DC">
      <w:pPr>
        <w:spacing w:after="0" w:line="240" w:lineRule="auto"/>
        <w:ind w:left="284" w:firstLine="283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Дошкольное учреждение работает по графику, утвержденному учредителем (12-часовое пребывание). Группы функционируют в режиме 5-дневной рабочей недели. По факту посещаемости наполняемость групп соответствует требованиям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. Все группы однородны по возрастному составу детей, кроме ГКП: </w:t>
      </w:r>
    </w:p>
    <w:p w:rsidR="00CF4B31" w:rsidRPr="008B659C" w:rsidRDefault="00CF4B31">
      <w:p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b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8B659C" w:rsidRPr="008B659C">
        <w:tc>
          <w:tcPr>
            <w:tcW w:w="3190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Группы</w:t>
            </w:r>
          </w:p>
        </w:tc>
        <w:tc>
          <w:tcPr>
            <w:tcW w:w="3190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Возраст</w:t>
            </w:r>
          </w:p>
        </w:tc>
        <w:tc>
          <w:tcPr>
            <w:tcW w:w="3191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Количество детей</w:t>
            </w:r>
          </w:p>
        </w:tc>
      </w:tr>
      <w:tr w:rsidR="008B659C" w:rsidRPr="008B659C">
        <w:tc>
          <w:tcPr>
            <w:tcW w:w="3190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Младшая группа</w:t>
            </w:r>
          </w:p>
        </w:tc>
        <w:tc>
          <w:tcPr>
            <w:tcW w:w="3190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2 – 4 года</w:t>
            </w:r>
          </w:p>
        </w:tc>
        <w:tc>
          <w:tcPr>
            <w:tcW w:w="3191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27</w:t>
            </w:r>
          </w:p>
        </w:tc>
      </w:tr>
      <w:tr w:rsidR="008B659C" w:rsidRPr="008B659C">
        <w:tc>
          <w:tcPr>
            <w:tcW w:w="3190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Средняя группа</w:t>
            </w:r>
          </w:p>
        </w:tc>
        <w:tc>
          <w:tcPr>
            <w:tcW w:w="3190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4 – 5 лет</w:t>
            </w:r>
          </w:p>
        </w:tc>
        <w:tc>
          <w:tcPr>
            <w:tcW w:w="3191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30</w:t>
            </w:r>
          </w:p>
        </w:tc>
      </w:tr>
      <w:tr w:rsidR="008B659C" w:rsidRPr="008B659C">
        <w:tc>
          <w:tcPr>
            <w:tcW w:w="3190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Старшая группа</w:t>
            </w:r>
          </w:p>
        </w:tc>
        <w:tc>
          <w:tcPr>
            <w:tcW w:w="3190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5 – 6 лет</w:t>
            </w:r>
          </w:p>
        </w:tc>
        <w:tc>
          <w:tcPr>
            <w:tcW w:w="3191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31</w:t>
            </w:r>
          </w:p>
        </w:tc>
      </w:tr>
      <w:tr w:rsidR="008B659C" w:rsidRPr="008B659C">
        <w:tc>
          <w:tcPr>
            <w:tcW w:w="3190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Подготовительная группа</w:t>
            </w:r>
          </w:p>
        </w:tc>
        <w:tc>
          <w:tcPr>
            <w:tcW w:w="3190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6 – 7 лет</w:t>
            </w:r>
          </w:p>
        </w:tc>
        <w:tc>
          <w:tcPr>
            <w:tcW w:w="3191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32</w:t>
            </w:r>
          </w:p>
        </w:tc>
      </w:tr>
      <w:tr w:rsidR="008B659C" w:rsidRPr="008B659C">
        <w:tc>
          <w:tcPr>
            <w:tcW w:w="3190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Группа кратковременного пребывания (ГКП)</w:t>
            </w:r>
          </w:p>
        </w:tc>
        <w:tc>
          <w:tcPr>
            <w:tcW w:w="3190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разновозрастная</w:t>
            </w:r>
          </w:p>
        </w:tc>
        <w:tc>
          <w:tcPr>
            <w:tcW w:w="3191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10</w:t>
            </w:r>
          </w:p>
        </w:tc>
      </w:tr>
      <w:tr w:rsidR="008B659C" w:rsidRPr="008B659C">
        <w:tc>
          <w:tcPr>
            <w:tcW w:w="3190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5 групп</w:t>
            </w:r>
          </w:p>
        </w:tc>
        <w:tc>
          <w:tcPr>
            <w:tcW w:w="3190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2-7 лет</w:t>
            </w:r>
          </w:p>
        </w:tc>
        <w:tc>
          <w:tcPr>
            <w:tcW w:w="3191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130</w:t>
            </w:r>
          </w:p>
        </w:tc>
      </w:tr>
    </w:tbl>
    <w:p w:rsidR="00CF4B31" w:rsidRPr="008B659C" w:rsidRDefault="006A27DC">
      <w:pPr>
        <w:shd w:val="clear" w:color="auto" w:fill="FFFFFF"/>
        <w:spacing w:after="0"/>
        <w:ind w:left="709" w:hanging="425"/>
        <w:rPr>
          <w:rFonts w:ascii="Tahoma" w:eastAsia="Tahoma" w:hAnsi="Tahoma" w:cs="Tahoma"/>
          <w:sz w:val="15"/>
          <w:szCs w:val="15"/>
        </w:rPr>
      </w:pPr>
      <w:r w:rsidRPr="008B659C">
        <w:rPr>
          <w:rFonts w:ascii="Tahoma" w:eastAsia="Tahoma" w:hAnsi="Tahoma" w:cs="Tahoma"/>
          <w:sz w:val="15"/>
          <w:szCs w:val="15"/>
        </w:rPr>
        <w:t> </w:t>
      </w:r>
    </w:p>
    <w:p w:rsidR="00CF4B31" w:rsidRPr="008B659C" w:rsidRDefault="006A27DC">
      <w:pPr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Анализ кадрового обеспечения</w:t>
      </w:r>
    </w:p>
    <w:p w:rsidR="00CF4B31" w:rsidRPr="008B659C" w:rsidRDefault="006A27DC">
      <w:pPr>
        <w:shd w:val="clear" w:color="auto" w:fill="FFFFFF"/>
        <w:spacing w:after="0"/>
        <w:ind w:left="709" w:hanging="425"/>
        <w:rPr>
          <w:rFonts w:ascii="Tahoma" w:eastAsia="Tahoma" w:hAnsi="Tahoma" w:cs="Tahoma"/>
          <w:sz w:val="15"/>
          <w:szCs w:val="15"/>
        </w:rPr>
      </w:pPr>
      <w:r w:rsidRPr="008B659C">
        <w:rPr>
          <w:rFonts w:ascii="Times New Roman" w:eastAsia="Times New Roman" w:hAnsi="Times New Roman"/>
          <w:sz w:val="24"/>
          <w:szCs w:val="24"/>
        </w:rPr>
        <w:t>Детский сад обеспечен кадрами в соответствии со штатным расписанием – 44 штатных единиц. Общая обеспеченность кадрами 100 %, свободных вакансий нет.</w:t>
      </w:r>
    </w:p>
    <w:p w:rsidR="00CF4B31" w:rsidRPr="008B659C" w:rsidRDefault="006A27DC">
      <w:pPr>
        <w:shd w:val="clear" w:color="auto" w:fill="FFFFFF"/>
        <w:spacing w:after="0"/>
        <w:ind w:left="709" w:hanging="425"/>
        <w:rPr>
          <w:rFonts w:ascii="Tahoma" w:eastAsia="Tahoma" w:hAnsi="Tahoma" w:cs="Tahoma"/>
          <w:sz w:val="15"/>
          <w:szCs w:val="15"/>
        </w:rPr>
      </w:pPr>
      <w:r w:rsidRPr="008B659C">
        <w:rPr>
          <w:rFonts w:ascii="Times New Roman" w:eastAsia="Times New Roman" w:hAnsi="Times New Roman"/>
          <w:i/>
          <w:sz w:val="24"/>
          <w:szCs w:val="24"/>
        </w:rPr>
        <w:t>Работники ДОУ по должностям:</w:t>
      </w:r>
    </w:p>
    <w:p w:rsidR="00CF4B31" w:rsidRPr="008B659C" w:rsidRDefault="006A27DC">
      <w:pPr>
        <w:shd w:val="clear" w:color="auto" w:fill="FFFFFF"/>
        <w:spacing w:after="0"/>
        <w:ind w:left="709" w:hanging="425"/>
        <w:rPr>
          <w:rFonts w:ascii="Tahoma" w:eastAsia="Tahoma" w:hAnsi="Tahoma" w:cs="Tahoma"/>
          <w:sz w:val="15"/>
          <w:szCs w:val="15"/>
        </w:rPr>
      </w:pPr>
      <w:r w:rsidRPr="008B659C">
        <w:rPr>
          <w:rFonts w:ascii="Times New Roman" w:eastAsia="Times New Roman" w:hAnsi="Times New Roman"/>
          <w:sz w:val="24"/>
          <w:szCs w:val="24"/>
        </w:rPr>
        <w:t>- заведующий – 1</w:t>
      </w:r>
    </w:p>
    <w:p w:rsidR="00CF4B31" w:rsidRPr="008B659C" w:rsidRDefault="006A27DC">
      <w:pPr>
        <w:shd w:val="clear" w:color="auto" w:fill="FFFFFF"/>
        <w:spacing w:after="0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- старший воспитатель – 1</w:t>
      </w:r>
    </w:p>
    <w:p w:rsidR="00CF4B31" w:rsidRPr="008B659C" w:rsidRDefault="006A27DC">
      <w:pPr>
        <w:shd w:val="clear" w:color="auto" w:fill="FFFFFF"/>
        <w:spacing w:after="0"/>
        <w:ind w:left="709" w:hanging="425"/>
        <w:rPr>
          <w:rFonts w:ascii="Tahoma" w:eastAsia="Tahoma" w:hAnsi="Tahoma" w:cs="Tahoma"/>
          <w:sz w:val="15"/>
          <w:szCs w:val="15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- инструктор по гигиене – 1 </w:t>
      </w:r>
    </w:p>
    <w:p w:rsidR="00CF4B31" w:rsidRPr="008B659C" w:rsidRDefault="006A27DC">
      <w:pPr>
        <w:shd w:val="clear" w:color="auto" w:fill="FFFFFF"/>
        <w:spacing w:after="0"/>
        <w:ind w:left="709" w:hanging="425"/>
        <w:rPr>
          <w:rFonts w:ascii="Tahoma" w:eastAsia="Tahoma" w:hAnsi="Tahoma" w:cs="Tahoma"/>
          <w:sz w:val="15"/>
          <w:szCs w:val="15"/>
        </w:rPr>
      </w:pPr>
      <w:r w:rsidRPr="008B659C">
        <w:rPr>
          <w:rFonts w:ascii="Times New Roman" w:eastAsia="Times New Roman" w:hAnsi="Times New Roman"/>
          <w:sz w:val="24"/>
          <w:szCs w:val="24"/>
        </w:rPr>
        <w:t>- завхоз - 1</w:t>
      </w:r>
    </w:p>
    <w:p w:rsidR="00CF4B31" w:rsidRPr="008B659C" w:rsidRDefault="006A27DC">
      <w:pPr>
        <w:shd w:val="clear" w:color="auto" w:fill="FFFFFF"/>
        <w:spacing w:after="0"/>
        <w:ind w:left="709" w:hanging="425"/>
        <w:rPr>
          <w:rFonts w:ascii="Tahoma" w:eastAsia="Tahoma" w:hAnsi="Tahoma" w:cs="Tahoma"/>
          <w:sz w:val="15"/>
          <w:szCs w:val="15"/>
        </w:rPr>
      </w:pPr>
      <w:r w:rsidRPr="008B659C">
        <w:rPr>
          <w:rFonts w:ascii="Times New Roman" w:eastAsia="Times New Roman" w:hAnsi="Times New Roman"/>
          <w:sz w:val="24"/>
          <w:szCs w:val="24"/>
        </w:rPr>
        <w:t>- воспитатели – 12</w:t>
      </w:r>
    </w:p>
    <w:p w:rsidR="00CF4B31" w:rsidRPr="008B659C" w:rsidRDefault="006A27DC">
      <w:pPr>
        <w:shd w:val="clear" w:color="auto" w:fill="FFFFFF"/>
        <w:spacing w:after="0"/>
        <w:ind w:left="709" w:hanging="425"/>
        <w:rPr>
          <w:rFonts w:ascii="Tahoma" w:eastAsia="Tahoma" w:hAnsi="Tahoma" w:cs="Tahoma"/>
          <w:sz w:val="15"/>
          <w:szCs w:val="15"/>
        </w:rPr>
      </w:pPr>
      <w:r w:rsidRPr="008B659C">
        <w:rPr>
          <w:rFonts w:ascii="Times New Roman" w:eastAsia="Times New Roman" w:hAnsi="Times New Roman"/>
          <w:sz w:val="24"/>
          <w:szCs w:val="24"/>
        </w:rPr>
        <w:t>- педагог – психолог – 1</w:t>
      </w:r>
    </w:p>
    <w:p w:rsidR="00CF4B31" w:rsidRPr="008B659C" w:rsidRDefault="006A27DC">
      <w:pPr>
        <w:shd w:val="clear" w:color="auto" w:fill="FFFFFF"/>
        <w:spacing w:after="0"/>
        <w:ind w:left="709" w:hanging="425"/>
        <w:rPr>
          <w:rFonts w:ascii="Tahoma" w:eastAsia="Tahoma" w:hAnsi="Tahoma" w:cs="Tahoma"/>
          <w:sz w:val="15"/>
          <w:szCs w:val="15"/>
        </w:rPr>
      </w:pPr>
      <w:r w:rsidRPr="008B659C">
        <w:rPr>
          <w:rFonts w:ascii="Times New Roman" w:eastAsia="Times New Roman" w:hAnsi="Times New Roman"/>
          <w:sz w:val="24"/>
          <w:szCs w:val="24"/>
        </w:rPr>
        <w:t>- музыкальный руководитель – 1</w:t>
      </w:r>
    </w:p>
    <w:p w:rsidR="00CF4B31" w:rsidRPr="008B659C" w:rsidRDefault="006A27DC">
      <w:pPr>
        <w:shd w:val="clear" w:color="auto" w:fill="FFFFFF"/>
        <w:spacing w:after="0"/>
        <w:ind w:left="709" w:hanging="425"/>
        <w:rPr>
          <w:rFonts w:ascii="Tahoma" w:eastAsia="Tahoma" w:hAnsi="Tahoma" w:cs="Tahoma"/>
          <w:sz w:val="15"/>
          <w:szCs w:val="15"/>
        </w:rPr>
      </w:pPr>
      <w:r w:rsidRPr="008B659C">
        <w:rPr>
          <w:rFonts w:ascii="Times New Roman" w:eastAsia="Times New Roman" w:hAnsi="Times New Roman"/>
          <w:sz w:val="24"/>
          <w:szCs w:val="24"/>
        </w:rPr>
        <w:lastRenderedPageBreak/>
        <w:t>- инструктор по физической культуре – 1</w:t>
      </w:r>
    </w:p>
    <w:p w:rsidR="00CF4B31" w:rsidRPr="008B659C" w:rsidRDefault="006A27DC">
      <w:pPr>
        <w:shd w:val="clear" w:color="auto" w:fill="FFFFFF"/>
        <w:spacing w:after="0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- учитель-логопед – 1</w:t>
      </w:r>
    </w:p>
    <w:p w:rsidR="00CF4B31" w:rsidRPr="008B659C" w:rsidRDefault="006A27DC">
      <w:pPr>
        <w:shd w:val="clear" w:color="auto" w:fill="FFFFFF"/>
        <w:spacing w:after="0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- педагог по дополнительному образованию – 1</w:t>
      </w:r>
    </w:p>
    <w:p w:rsidR="00CF4B31" w:rsidRPr="008B659C" w:rsidRDefault="006A27DC">
      <w:pPr>
        <w:shd w:val="clear" w:color="auto" w:fill="FFFFFF"/>
        <w:spacing w:after="0"/>
        <w:ind w:left="709" w:hanging="425"/>
        <w:rPr>
          <w:rFonts w:ascii="Tahoma" w:eastAsia="Tahoma" w:hAnsi="Tahoma" w:cs="Tahoma"/>
          <w:sz w:val="15"/>
          <w:szCs w:val="15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-младшие  воспитатели – 12 </w:t>
      </w:r>
    </w:p>
    <w:p w:rsidR="00CF4B31" w:rsidRPr="008B659C" w:rsidRDefault="006A27DC">
      <w:pPr>
        <w:shd w:val="clear" w:color="auto" w:fill="FFFFFF"/>
        <w:spacing w:after="0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- повар – 2</w:t>
      </w:r>
    </w:p>
    <w:p w:rsidR="00CF4B31" w:rsidRPr="008B659C" w:rsidRDefault="006A27DC">
      <w:pPr>
        <w:shd w:val="clear" w:color="auto" w:fill="FFFFFF"/>
        <w:spacing w:after="0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- помощник повара –1 </w:t>
      </w:r>
    </w:p>
    <w:p w:rsidR="00CF4B31" w:rsidRPr="008B659C" w:rsidRDefault="006A27DC">
      <w:pPr>
        <w:shd w:val="clear" w:color="auto" w:fill="FFFFFF"/>
        <w:spacing w:after="0"/>
        <w:ind w:left="709" w:hanging="425"/>
        <w:rPr>
          <w:rFonts w:ascii="Tahoma" w:eastAsia="Tahoma" w:hAnsi="Tahoma" w:cs="Tahoma"/>
          <w:sz w:val="15"/>
          <w:szCs w:val="15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- кухонный работник – 1 </w:t>
      </w:r>
    </w:p>
    <w:p w:rsidR="00CF4B31" w:rsidRPr="008B659C" w:rsidRDefault="006A27DC">
      <w:pPr>
        <w:shd w:val="clear" w:color="auto" w:fill="FFFFFF"/>
        <w:spacing w:after="0"/>
        <w:ind w:left="709" w:hanging="425"/>
        <w:rPr>
          <w:rFonts w:ascii="Tahoma" w:eastAsia="Tahoma" w:hAnsi="Tahoma" w:cs="Tahoma"/>
          <w:sz w:val="15"/>
          <w:szCs w:val="15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- рабочий по обслуживанию здания - 1 </w:t>
      </w:r>
    </w:p>
    <w:p w:rsidR="00CF4B31" w:rsidRPr="008B659C" w:rsidRDefault="006A27DC">
      <w:pPr>
        <w:shd w:val="clear" w:color="auto" w:fill="FFFFFF"/>
        <w:spacing w:after="0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- прачки-кастелянши  – 2</w:t>
      </w:r>
    </w:p>
    <w:p w:rsidR="00CF4B31" w:rsidRPr="008B659C" w:rsidRDefault="006A27DC">
      <w:pPr>
        <w:shd w:val="clear" w:color="auto" w:fill="FFFFFF"/>
        <w:spacing w:after="0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- дворник – 1</w:t>
      </w:r>
    </w:p>
    <w:p w:rsidR="00CF4B31" w:rsidRPr="008B659C" w:rsidRDefault="006A27DC">
      <w:pPr>
        <w:shd w:val="clear" w:color="auto" w:fill="FFFFFF"/>
        <w:spacing w:after="0"/>
        <w:ind w:left="709" w:hanging="425"/>
        <w:rPr>
          <w:rFonts w:ascii="Tahoma" w:eastAsia="Tahoma" w:hAnsi="Tahoma" w:cs="Tahoma"/>
          <w:sz w:val="15"/>
          <w:szCs w:val="15"/>
        </w:rPr>
      </w:pPr>
      <w:r w:rsidRPr="008B659C">
        <w:rPr>
          <w:rFonts w:ascii="Times New Roman" w:eastAsia="Times New Roman" w:hAnsi="Times New Roman"/>
          <w:sz w:val="24"/>
          <w:szCs w:val="24"/>
        </w:rPr>
        <w:t>- охранники - 3</w:t>
      </w:r>
    </w:p>
    <w:p w:rsidR="00CF4B31" w:rsidRPr="008B659C" w:rsidRDefault="006A27DC">
      <w:pPr>
        <w:shd w:val="clear" w:color="auto" w:fill="FFFFFF"/>
        <w:spacing w:after="0"/>
        <w:ind w:left="709" w:hanging="425"/>
        <w:jc w:val="center"/>
        <w:rPr>
          <w:rFonts w:ascii="Tahoma" w:eastAsia="Tahoma" w:hAnsi="Tahoma" w:cs="Tahoma"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Анализ состава педагогических и руководящих кадров по возрасту и стажу.   </w:t>
      </w:r>
    </w:p>
    <w:p w:rsidR="00CF4B31" w:rsidRPr="008B659C" w:rsidRDefault="006A27DC">
      <w:pPr>
        <w:shd w:val="clear" w:color="auto" w:fill="FFFFFF"/>
        <w:spacing w:after="0"/>
        <w:ind w:left="709" w:hanging="425"/>
        <w:jc w:val="center"/>
        <w:rPr>
          <w:rFonts w:ascii="Tahoma" w:eastAsia="Tahoma" w:hAnsi="Tahoma" w:cs="Tahoma"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 </w:t>
      </w:r>
    </w:p>
    <w:tbl>
      <w:tblPr>
        <w:tblStyle w:val="ac"/>
        <w:tblW w:w="1499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18"/>
        <w:gridCol w:w="1559"/>
        <w:gridCol w:w="851"/>
        <w:gridCol w:w="850"/>
        <w:gridCol w:w="142"/>
        <w:gridCol w:w="851"/>
        <w:gridCol w:w="850"/>
        <w:gridCol w:w="851"/>
        <w:gridCol w:w="777"/>
        <w:gridCol w:w="782"/>
        <w:gridCol w:w="709"/>
        <w:gridCol w:w="850"/>
        <w:gridCol w:w="851"/>
        <w:gridCol w:w="850"/>
        <w:gridCol w:w="851"/>
        <w:gridCol w:w="850"/>
      </w:tblGrid>
      <w:tr w:rsidR="008B659C" w:rsidRPr="008B659C">
        <w:trPr>
          <w:trHeight w:val="231"/>
        </w:trPr>
        <w:tc>
          <w:tcPr>
            <w:tcW w:w="2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303" w:hanging="1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 xml:space="preserve">всего </w:t>
            </w:r>
          </w:p>
        </w:tc>
        <w:tc>
          <w:tcPr>
            <w:tcW w:w="595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возраст</w:t>
            </w:r>
          </w:p>
        </w:tc>
        <w:tc>
          <w:tcPr>
            <w:tcW w:w="496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педагогический стаж</w:t>
            </w:r>
          </w:p>
        </w:tc>
      </w:tr>
      <w:tr w:rsidR="008B659C" w:rsidRPr="008B659C">
        <w:trPr>
          <w:trHeight w:val="427"/>
        </w:trPr>
        <w:tc>
          <w:tcPr>
            <w:tcW w:w="2518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до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25-30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30-40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tabs>
                <w:tab w:val="left" w:pos="103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40-50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50-55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55-60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right="-15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60-65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до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5-10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10-15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15-20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20-25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25 и более</w:t>
            </w:r>
          </w:p>
        </w:tc>
      </w:tr>
      <w:tr w:rsidR="008B659C" w:rsidRPr="008B659C">
        <w:trPr>
          <w:trHeight w:val="427"/>
        </w:trPr>
        <w:tc>
          <w:tcPr>
            <w:tcW w:w="14992" w:type="dxa"/>
            <w:gridSpan w:val="16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303" w:hanging="18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Административный  </w:t>
            </w:r>
          </w:p>
        </w:tc>
      </w:tr>
      <w:tr w:rsidR="008B659C" w:rsidRPr="008B659C">
        <w:trPr>
          <w:trHeight w:val="427"/>
        </w:trPr>
        <w:tc>
          <w:tcPr>
            <w:tcW w:w="25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303" w:hanging="18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Заведующий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1 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</w:tr>
      <w:tr w:rsidR="008B659C" w:rsidRPr="008B659C">
        <w:trPr>
          <w:trHeight w:val="427"/>
        </w:trPr>
        <w:tc>
          <w:tcPr>
            <w:tcW w:w="14992" w:type="dxa"/>
            <w:gridSpan w:val="16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303" w:hanging="18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 xml:space="preserve">Педагогический </w:t>
            </w:r>
          </w:p>
        </w:tc>
      </w:tr>
      <w:tr w:rsidR="008B659C" w:rsidRPr="008B659C">
        <w:trPr>
          <w:trHeight w:val="427"/>
        </w:trPr>
        <w:tc>
          <w:tcPr>
            <w:tcW w:w="25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303" w:hanging="18"/>
              <w:jc w:val="center"/>
              <w:rPr>
                <w:rFonts w:ascii="Times New Roman" w:eastAsia="Times New Roman" w:hAnsi="Times New Roman"/>
                <w:i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Старший воспитатель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</w:tr>
      <w:tr w:rsidR="008B659C" w:rsidRPr="008B659C">
        <w:trPr>
          <w:trHeight w:val="427"/>
        </w:trPr>
        <w:tc>
          <w:tcPr>
            <w:tcW w:w="25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303" w:hanging="18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Воспитатель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925157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925157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925157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925157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925157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925157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2</w:t>
            </w:r>
          </w:p>
        </w:tc>
      </w:tr>
      <w:tr w:rsidR="008B659C" w:rsidRPr="008B659C">
        <w:trPr>
          <w:trHeight w:val="427"/>
        </w:trPr>
        <w:tc>
          <w:tcPr>
            <w:tcW w:w="25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303" w:hanging="18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Учитель-логопед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925157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B659C" w:rsidRPr="008B659C">
        <w:trPr>
          <w:trHeight w:val="427"/>
        </w:trPr>
        <w:tc>
          <w:tcPr>
            <w:tcW w:w="25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303" w:hanging="18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Музыкальный руководитель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B659C" w:rsidRPr="008B659C">
        <w:trPr>
          <w:trHeight w:val="427"/>
        </w:trPr>
        <w:tc>
          <w:tcPr>
            <w:tcW w:w="25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303" w:hanging="18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Инструктор по физ. культуре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313D50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B659C" w:rsidRPr="008B659C">
        <w:trPr>
          <w:trHeight w:val="427"/>
        </w:trPr>
        <w:tc>
          <w:tcPr>
            <w:tcW w:w="25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303" w:hanging="18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Педагог-психолог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925157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B659C" w:rsidRPr="008B659C">
        <w:trPr>
          <w:trHeight w:val="427"/>
        </w:trPr>
        <w:tc>
          <w:tcPr>
            <w:tcW w:w="25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303" w:hanging="18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925157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313D50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B659C" w:rsidRPr="008B659C">
        <w:trPr>
          <w:trHeight w:val="427"/>
        </w:trPr>
        <w:tc>
          <w:tcPr>
            <w:tcW w:w="25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303" w:hanging="18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6A27DC">
            <w:pPr>
              <w:shd w:val="clear" w:color="auto" w:fill="FFFFFF"/>
              <w:spacing w:after="0" w:line="240" w:lineRule="auto"/>
              <w:ind w:left="303" w:hanging="18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925157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925157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925157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925157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A15365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A15365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925157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925157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925157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925157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3</w:t>
            </w:r>
          </w:p>
        </w:tc>
      </w:tr>
    </w:tbl>
    <w:p w:rsidR="00CF4B31" w:rsidRPr="008B659C" w:rsidRDefault="00CF4B31" w:rsidP="006A27DC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</w:p>
    <w:p w:rsidR="00CF4B31" w:rsidRPr="008B659C" w:rsidRDefault="006A27DC">
      <w:pPr>
        <w:shd w:val="clear" w:color="auto" w:fill="FFFFFF"/>
        <w:spacing w:after="0"/>
        <w:ind w:left="709" w:hanging="425"/>
        <w:rPr>
          <w:rFonts w:ascii="Times New Roman" w:eastAsia="Times New Roman" w:hAnsi="Times New Roman"/>
          <w:i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Анализ состава педагогов по возрасту и стажу</w:t>
      </w:r>
    </w:p>
    <w:p w:rsidR="00CF4B31" w:rsidRPr="008B659C" w:rsidRDefault="008B659C">
      <w:pPr>
        <w:shd w:val="clear" w:color="auto" w:fill="FFFFFF"/>
        <w:spacing w:after="0"/>
        <w:ind w:left="284" w:firstLine="425"/>
        <w:rPr>
          <w:rFonts w:ascii="Tahoma" w:eastAsia="Tahoma" w:hAnsi="Tahoma" w:cs="Tahoma"/>
          <w:sz w:val="15"/>
          <w:szCs w:val="15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 стажем работы до 5 лет – </w:t>
      </w:r>
      <w:r w:rsidR="00A15365">
        <w:rPr>
          <w:rFonts w:ascii="Times New Roman" w:eastAsia="Times New Roman" w:hAnsi="Times New Roman"/>
          <w:sz w:val="24"/>
          <w:szCs w:val="24"/>
        </w:rPr>
        <w:t>16</w:t>
      </w:r>
      <w:r w:rsidR="006A27DC" w:rsidRPr="008B659C">
        <w:rPr>
          <w:rFonts w:ascii="Times New Roman" w:eastAsia="Times New Roman" w:hAnsi="Times New Roman"/>
          <w:sz w:val="24"/>
          <w:szCs w:val="24"/>
        </w:rPr>
        <w:t xml:space="preserve">%, до 10 лет стажа – </w:t>
      </w:r>
      <w:r w:rsidR="00A15365">
        <w:rPr>
          <w:rFonts w:ascii="Times New Roman" w:eastAsia="Times New Roman" w:hAnsi="Times New Roman"/>
          <w:sz w:val="24"/>
          <w:szCs w:val="24"/>
        </w:rPr>
        <w:t>22</w:t>
      </w:r>
      <w:r>
        <w:rPr>
          <w:rFonts w:ascii="Times New Roman" w:eastAsia="Times New Roman" w:hAnsi="Times New Roman"/>
          <w:sz w:val="24"/>
          <w:szCs w:val="24"/>
        </w:rPr>
        <w:t>%, до 15 лет – 16</w:t>
      </w:r>
      <w:r w:rsidR="006A27DC" w:rsidRPr="008B659C">
        <w:rPr>
          <w:rFonts w:ascii="Times New Roman" w:eastAsia="Times New Roman" w:hAnsi="Times New Roman"/>
          <w:sz w:val="24"/>
          <w:szCs w:val="24"/>
        </w:rPr>
        <w:t>%,</w:t>
      </w:r>
      <w:r>
        <w:rPr>
          <w:rFonts w:ascii="Times New Roman" w:eastAsia="Times New Roman" w:hAnsi="Times New Roman"/>
          <w:sz w:val="24"/>
          <w:szCs w:val="24"/>
        </w:rPr>
        <w:t xml:space="preserve"> до</w:t>
      </w:r>
      <w:r w:rsidR="006A27DC" w:rsidRPr="008B659C">
        <w:rPr>
          <w:rFonts w:ascii="Times New Roman" w:eastAsia="Times New Roman" w:hAnsi="Times New Roman"/>
          <w:sz w:val="24"/>
          <w:szCs w:val="24"/>
        </w:rPr>
        <w:t xml:space="preserve"> 20 лет – </w:t>
      </w:r>
      <w:r>
        <w:rPr>
          <w:rFonts w:ascii="Times New Roman" w:eastAsia="Times New Roman" w:hAnsi="Times New Roman"/>
          <w:sz w:val="24"/>
          <w:szCs w:val="24"/>
        </w:rPr>
        <w:t>13</w:t>
      </w:r>
      <w:r w:rsidR="006A27DC" w:rsidRPr="008B659C">
        <w:rPr>
          <w:rFonts w:ascii="Times New Roman" w:eastAsia="Times New Roman" w:hAnsi="Times New Roman"/>
          <w:sz w:val="24"/>
          <w:szCs w:val="24"/>
        </w:rPr>
        <w:t xml:space="preserve">%, </w:t>
      </w:r>
      <w:r>
        <w:rPr>
          <w:rFonts w:ascii="Times New Roman" w:eastAsia="Times New Roman" w:hAnsi="Times New Roman"/>
          <w:sz w:val="24"/>
          <w:szCs w:val="24"/>
        </w:rPr>
        <w:t xml:space="preserve">до 25 лет – 16%, </w:t>
      </w:r>
      <w:r w:rsidR="006A27DC" w:rsidRPr="008B659C">
        <w:rPr>
          <w:rFonts w:ascii="Times New Roman" w:eastAsia="Times New Roman" w:hAnsi="Times New Roman"/>
          <w:sz w:val="24"/>
          <w:szCs w:val="24"/>
        </w:rPr>
        <w:t xml:space="preserve">свыше 25 лет – </w:t>
      </w:r>
      <w:r>
        <w:rPr>
          <w:rFonts w:ascii="Times New Roman" w:eastAsia="Times New Roman" w:hAnsi="Times New Roman"/>
          <w:sz w:val="24"/>
          <w:szCs w:val="24"/>
        </w:rPr>
        <w:t>16</w:t>
      </w:r>
      <w:r w:rsidR="006A27DC" w:rsidRPr="008B659C">
        <w:rPr>
          <w:rFonts w:ascii="Times New Roman" w:eastAsia="Times New Roman" w:hAnsi="Times New Roman"/>
          <w:sz w:val="24"/>
          <w:szCs w:val="24"/>
        </w:rPr>
        <w:t xml:space="preserve">%. </w:t>
      </w:r>
    </w:p>
    <w:p w:rsidR="00CF4B31" w:rsidRPr="008B659C" w:rsidRDefault="008B659C">
      <w:pPr>
        <w:shd w:val="clear" w:color="auto" w:fill="FFFFFF"/>
        <w:spacing w:after="0"/>
        <w:ind w:left="284" w:firstLine="284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Возраст от 25 до 30 лет –5%; от 30 до 40 лет – 50%, от 40 до 50 лет – 16</w:t>
      </w:r>
      <w:r w:rsidR="006A27DC" w:rsidRPr="008B659C">
        <w:rPr>
          <w:rFonts w:ascii="Times New Roman" w:eastAsia="Times New Roman" w:hAnsi="Times New Roman"/>
          <w:sz w:val="24"/>
          <w:szCs w:val="24"/>
        </w:rPr>
        <w:t>%; от 50 до 55 лет – </w:t>
      </w:r>
      <w:r>
        <w:rPr>
          <w:rFonts w:ascii="Times New Roman" w:eastAsia="Times New Roman" w:hAnsi="Times New Roman"/>
          <w:sz w:val="24"/>
          <w:szCs w:val="24"/>
        </w:rPr>
        <w:t>5%; от 55 до 60 лет 0</w:t>
      </w:r>
      <w:r w:rsidR="006A27DC" w:rsidRPr="008B659C">
        <w:rPr>
          <w:rFonts w:ascii="Times New Roman" w:eastAsia="Times New Roman" w:hAnsi="Times New Roman"/>
          <w:sz w:val="24"/>
          <w:szCs w:val="24"/>
        </w:rPr>
        <w:t>%</w:t>
      </w:r>
      <w:r>
        <w:rPr>
          <w:rFonts w:ascii="Times New Roman" w:eastAsia="Times New Roman" w:hAnsi="Times New Roman"/>
          <w:sz w:val="24"/>
          <w:szCs w:val="24"/>
        </w:rPr>
        <w:t>, от 60 до 65 лет – 22</w:t>
      </w:r>
      <w:r w:rsidR="006A27DC" w:rsidRPr="008B659C">
        <w:rPr>
          <w:rFonts w:ascii="Times New Roman" w:eastAsia="Times New Roman" w:hAnsi="Times New Roman"/>
          <w:sz w:val="24"/>
          <w:szCs w:val="24"/>
        </w:rPr>
        <w:t>%.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A27DC" w:rsidRPr="008B659C">
        <w:rPr>
          <w:rFonts w:ascii="Times New Roman" w:eastAsia="Times New Roman" w:hAnsi="Times New Roman"/>
          <w:sz w:val="24"/>
          <w:szCs w:val="24"/>
        </w:rPr>
        <w:t xml:space="preserve">Средний возраст педагога в ДОУ – </w:t>
      </w:r>
      <w:r w:rsidR="00726A46">
        <w:rPr>
          <w:rFonts w:ascii="Times New Roman" w:eastAsia="Times New Roman" w:hAnsi="Times New Roman"/>
          <w:sz w:val="24"/>
          <w:szCs w:val="24"/>
        </w:rPr>
        <w:t>46</w:t>
      </w:r>
      <w:r w:rsidR="006A27DC" w:rsidRPr="008B659C">
        <w:rPr>
          <w:rFonts w:ascii="Times New Roman" w:eastAsia="Times New Roman" w:hAnsi="Times New Roman"/>
          <w:sz w:val="24"/>
          <w:szCs w:val="24"/>
        </w:rPr>
        <w:t xml:space="preserve"> лет. </w:t>
      </w:r>
      <w:proofErr w:type="gramEnd"/>
    </w:p>
    <w:p w:rsidR="00CF4B31" w:rsidRPr="008B659C" w:rsidRDefault="00CF4B31">
      <w:pPr>
        <w:shd w:val="clear" w:color="auto" w:fill="FFFFFF"/>
        <w:spacing w:after="0"/>
        <w:ind w:left="709" w:hanging="425"/>
        <w:rPr>
          <w:rFonts w:ascii="Times New Roman" w:eastAsia="Times New Roman" w:hAnsi="Times New Roman"/>
          <w:sz w:val="24"/>
          <w:szCs w:val="24"/>
        </w:rPr>
      </w:pPr>
    </w:p>
    <w:p w:rsidR="00CF4B31" w:rsidRPr="008B659C" w:rsidRDefault="006A27DC">
      <w:pPr>
        <w:shd w:val="clear" w:color="auto" w:fill="FFFFFF"/>
        <w:spacing w:after="0"/>
        <w:ind w:left="709" w:hanging="425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 xml:space="preserve">Возраст  педагогов                                                                                                             </w:t>
      </w:r>
      <w:r w:rsidR="00726A46">
        <w:rPr>
          <w:rFonts w:ascii="Times New Roman" w:eastAsia="Times New Roman" w:hAnsi="Times New Roman"/>
          <w:b/>
          <w:sz w:val="24"/>
          <w:szCs w:val="24"/>
        </w:rPr>
        <w:t xml:space="preserve">                          </w:t>
      </w:r>
      <w:r w:rsidRPr="008B659C">
        <w:rPr>
          <w:rFonts w:ascii="Times New Roman" w:eastAsia="Times New Roman" w:hAnsi="Times New Roman"/>
          <w:b/>
          <w:sz w:val="24"/>
          <w:szCs w:val="24"/>
        </w:rPr>
        <w:t>Стаж педагогов</w:t>
      </w:r>
    </w:p>
    <w:p w:rsidR="00CF4B31" w:rsidRPr="008B659C" w:rsidRDefault="006A27DC">
      <w:pPr>
        <w:shd w:val="clear" w:color="auto" w:fill="FFFFFF"/>
        <w:spacing w:after="0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noProof/>
        </w:rPr>
        <w:drawing>
          <wp:inline distT="0" distB="0" distL="0" distR="0" wp14:anchorId="7DFEB9BE" wp14:editId="3028A310">
            <wp:extent cx="4589585" cy="2626216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8B659C">
        <w:rPr>
          <w:noProof/>
        </w:rPr>
        <w:drawing>
          <wp:inline distT="0" distB="0" distL="0" distR="0" wp14:anchorId="1EB088B5" wp14:editId="75794485">
            <wp:extent cx="4677508" cy="2112112"/>
            <wp:effectExtent l="0" t="0" r="8890" b="254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4B31" w:rsidRPr="008B659C" w:rsidRDefault="00CF4B31">
      <w:pPr>
        <w:shd w:val="clear" w:color="auto" w:fill="FFFFFF"/>
        <w:spacing w:after="0"/>
        <w:ind w:left="709" w:hanging="425"/>
        <w:rPr>
          <w:rFonts w:ascii="Times New Roman" w:eastAsia="Times New Roman" w:hAnsi="Times New Roman"/>
          <w:sz w:val="24"/>
          <w:szCs w:val="24"/>
        </w:rPr>
      </w:pPr>
    </w:p>
    <w:p w:rsidR="00CF4B31" w:rsidRPr="008B659C" w:rsidRDefault="006A27DC">
      <w:pPr>
        <w:shd w:val="clear" w:color="auto" w:fill="FFFFFF"/>
        <w:spacing w:after="0"/>
        <w:ind w:left="426"/>
        <w:jc w:val="center"/>
        <w:rPr>
          <w:rFonts w:ascii="Tahoma" w:eastAsia="Tahoma" w:hAnsi="Tahoma" w:cs="Tahoma"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Анализ кадров по уровню образования</w:t>
      </w:r>
      <w:r w:rsidRPr="008B659C">
        <w:rPr>
          <w:rFonts w:ascii="Times New Roman" w:eastAsia="Times New Roman" w:hAnsi="Times New Roman"/>
          <w:b/>
          <w:sz w:val="15"/>
          <w:szCs w:val="15"/>
        </w:rPr>
        <w:t> </w:t>
      </w:r>
    </w:p>
    <w:tbl>
      <w:tblPr>
        <w:tblStyle w:val="ad"/>
        <w:tblW w:w="1420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55"/>
        <w:gridCol w:w="1268"/>
        <w:gridCol w:w="992"/>
        <w:gridCol w:w="709"/>
        <w:gridCol w:w="850"/>
        <w:gridCol w:w="851"/>
        <w:gridCol w:w="850"/>
        <w:gridCol w:w="851"/>
        <w:gridCol w:w="992"/>
        <w:gridCol w:w="1984"/>
        <w:gridCol w:w="1701"/>
      </w:tblGrid>
      <w:tr w:rsidR="004C470A" w:rsidRPr="008B659C" w:rsidTr="004C470A">
        <w:trPr>
          <w:gridAfter w:val="9"/>
          <w:wAfter w:w="9780" w:type="dxa"/>
          <w:trHeight w:val="253"/>
        </w:trPr>
        <w:tc>
          <w:tcPr>
            <w:tcW w:w="3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Категория педагогических работников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426" w:right="113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Всего</w:t>
            </w:r>
          </w:p>
          <w:p w:rsidR="004C470A" w:rsidRPr="008B659C" w:rsidRDefault="004C470A">
            <w:pPr>
              <w:shd w:val="clear" w:color="auto" w:fill="FFFFFF"/>
              <w:spacing w:after="0" w:line="240" w:lineRule="auto"/>
              <w:ind w:left="426" w:right="113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работников</w:t>
            </w:r>
          </w:p>
          <w:p w:rsidR="004C470A" w:rsidRPr="008B659C" w:rsidRDefault="004C470A">
            <w:pPr>
              <w:shd w:val="clear" w:color="auto" w:fill="FFFFFF"/>
              <w:spacing w:after="0" w:line="240" w:lineRule="auto"/>
              <w:ind w:left="426" w:right="113"/>
              <w:jc w:val="center"/>
              <w:rPr>
                <w:rFonts w:ascii="Times New Roman" w:eastAsia="Times New Roman" w:hAnsi="Times New Roman"/>
              </w:rPr>
            </w:pPr>
          </w:p>
          <w:p w:rsidR="004C470A" w:rsidRPr="008B659C" w:rsidRDefault="004C470A">
            <w:pPr>
              <w:shd w:val="clear" w:color="auto" w:fill="FFFFFF"/>
              <w:spacing w:after="0" w:line="240" w:lineRule="auto"/>
              <w:ind w:left="426" w:right="113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C470A" w:rsidRPr="008B659C" w:rsidTr="004C470A">
        <w:trPr>
          <w:trHeight w:val="510"/>
        </w:trPr>
        <w:tc>
          <w:tcPr>
            <w:tcW w:w="3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Высшее</w:t>
            </w:r>
          </w:p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-54" w:hanging="66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всего</w:t>
            </w:r>
          </w:p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Среднее</w:t>
            </w:r>
          </w:p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специальное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всего</w:t>
            </w:r>
          </w:p>
          <w:p w:rsidR="004C470A" w:rsidRPr="008B659C" w:rsidRDefault="004C470A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</w:rPr>
            </w:pPr>
          </w:p>
          <w:p w:rsidR="004C470A" w:rsidRPr="008B659C" w:rsidRDefault="004C470A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29" w:right="113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Курсы  ПК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Default="004C470A" w:rsidP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Прошли</w:t>
            </w:r>
          </w:p>
          <w:p w:rsidR="004C470A" w:rsidRPr="008B659C" w:rsidRDefault="004C470A" w:rsidP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переподготовку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 w:rsidP="004C470A">
            <w:pPr>
              <w:shd w:val="clear" w:color="auto" w:fill="FFFFFF"/>
              <w:spacing w:after="0" w:line="240" w:lineRule="auto"/>
              <w:ind w:left="64" w:firstLine="74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Заочно обучаются в учебных заведениях</w:t>
            </w:r>
          </w:p>
        </w:tc>
      </w:tr>
      <w:tr w:rsidR="004C470A" w:rsidRPr="008B659C" w:rsidTr="004C470A">
        <w:trPr>
          <w:trHeight w:val="435"/>
        </w:trPr>
        <w:tc>
          <w:tcPr>
            <w:tcW w:w="3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 w:rsidP="004C470A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b/>
              </w:rPr>
              <w:t>Пед</w:t>
            </w:r>
            <w:proofErr w:type="spellEnd"/>
            <w:r w:rsidRPr="008B659C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 w:rsidP="004C47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Др.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 w:rsidP="004C4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 w:rsidP="004C470A">
            <w:pPr>
              <w:shd w:val="clear" w:color="auto" w:fill="FFFFFF"/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b/>
              </w:rPr>
              <w:t>Пед</w:t>
            </w:r>
            <w:proofErr w:type="spellEnd"/>
            <w:r w:rsidRPr="008B659C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 w:rsidP="004C470A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Мед</w:t>
            </w:r>
            <w:proofErr w:type="gramStart"/>
            <w:r w:rsidRPr="008B659C">
              <w:rPr>
                <w:rFonts w:ascii="Times New Roman" w:eastAsia="Times New Roman" w:hAnsi="Times New Roman"/>
                <w:b/>
              </w:rPr>
              <w:t>.,</w:t>
            </w:r>
            <w:proofErr w:type="gramEnd"/>
          </w:p>
          <w:p w:rsidR="004C470A" w:rsidRPr="008B659C" w:rsidRDefault="004C470A" w:rsidP="004C470A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b/>
              </w:rPr>
              <w:t>техн</w:t>
            </w:r>
            <w:proofErr w:type="spellEnd"/>
            <w:r w:rsidRPr="008B659C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 w:rsidP="004C4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C470A" w:rsidRPr="008B659C" w:rsidTr="004C470A">
        <w:trPr>
          <w:trHeight w:val="435"/>
        </w:trPr>
        <w:tc>
          <w:tcPr>
            <w:tcW w:w="3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i/>
              </w:rPr>
            </w:pPr>
            <w:r w:rsidRPr="008B659C">
              <w:rPr>
                <w:rFonts w:ascii="Times New Roman" w:eastAsia="Times New Roman" w:hAnsi="Times New Roman"/>
                <w:b/>
                <w:i/>
              </w:rPr>
              <w:t>Административный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C470A" w:rsidRPr="008B659C" w:rsidTr="004C470A">
        <w:trPr>
          <w:trHeight w:val="353"/>
        </w:trPr>
        <w:tc>
          <w:tcPr>
            <w:tcW w:w="3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Заведующий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C470A" w:rsidRPr="008B659C" w:rsidTr="004C470A">
        <w:trPr>
          <w:trHeight w:val="353"/>
        </w:trPr>
        <w:tc>
          <w:tcPr>
            <w:tcW w:w="3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i/>
              </w:rPr>
            </w:pPr>
            <w:r w:rsidRPr="008B659C">
              <w:rPr>
                <w:rFonts w:ascii="Times New Roman" w:eastAsia="Times New Roman" w:hAnsi="Times New Roman"/>
                <w:b/>
                <w:i/>
              </w:rPr>
              <w:t>Педагогический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C470A" w:rsidRPr="008B659C" w:rsidTr="004C470A">
        <w:trPr>
          <w:trHeight w:val="353"/>
        </w:trPr>
        <w:tc>
          <w:tcPr>
            <w:tcW w:w="3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Старший воспитатель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C470A" w:rsidRPr="008B659C" w:rsidTr="004C470A">
        <w:trPr>
          <w:trHeight w:val="353"/>
        </w:trPr>
        <w:tc>
          <w:tcPr>
            <w:tcW w:w="3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Воспитатель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 w:rsidP="003C0766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4C470A" w:rsidRPr="008B659C" w:rsidTr="004C470A">
        <w:trPr>
          <w:trHeight w:val="353"/>
        </w:trPr>
        <w:tc>
          <w:tcPr>
            <w:tcW w:w="3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lastRenderedPageBreak/>
              <w:t>Учитель – логопед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C470A" w:rsidRPr="008B659C" w:rsidTr="004C470A">
        <w:trPr>
          <w:trHeight w:val="353"/>
        </w:trPr>
        <w:tc>
          <w:tcPr>
            <w:tcW w:w="3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Музыкальный руководитель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C470A" w:rsidRPr="008B659C" w:rsidTr="004C470A">
        <w:trPr>
          <w:trHeight w:val="353"/>
        </w:trPr>
        <w:tc>
          <w:tcPr>
            <w:tcW w:w="3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Инструктор по физической культуре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C470A" w:rsidRPr="008B659C" w:rsidTr="004C470A">
        <w:trPr>
          <w:trHeight w:val="353"/>
        </w:trPr>
        <w:tc>
          <w:tcPr>
            <w:tcW w:w="3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Педагог – психолог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C470A" w:rsidRPr="008B659C" w:rsidTr="004C470A">
        <w:trPr>
          <w:trHeight w:val="353"/>
        </w:trPr>
        <w:tc>
          <w:tcPr>
            <w:tcW w:w="3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 w:rsidP="003C0766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Педагог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доп</w:t>
            </w:r>
            <w:r w:rsidRPr="008B659C">
              <w:rPr>
                <w:rFonts w:ascii="Times New Roman" w:eastAsia="Times New Roman" w:hAnsi="Times New Roman"/>
                <w:b/>
              </w:rPr>
              <w:t>образования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4C470A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4C470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C470A" w:rsidRPr="008B659C" w:rsidTr="004C470A">
        <w:trPr>
          <w:trHeight w:val="356"/>
        </w:trPr>
        <w:tc>
          <w:tcPr>
            <w:tcW w:w="3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 w:rsidP="008C56DF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C470A" w:rsidRPr="008B659C" w:rsidTr="004C470A">
        <w:trPr>
          <w:trHeight w:val="353"/>
        </w:trPr>
        <w:tc>
          <w:tcPr>
            <w:tcW w:w="3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 w:rsidP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 w:rsidP="004C470A">
            <w:pPr>
              <w:shd w:val="clear" w:color="auto" w:fill="FFFFFF"/>
              <w:spacing w:after="0" w:line="240" w:lineRule="auto"/>
              <w:ind w:left="709" w:hanging="425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 w:rsidP="004C470A">
            <w:pPr>
              <w:shd w:val="clear" w:color="auto" w:fill="FFFFFF"/>
              <w:spacing w:after="0" w:line="240" w:lineRule="auto"/>
              <w:ind w:left="709" w:hanging="425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 w:rsidP="004C470A">
            <w:pPr>
              <w:shd w:val="clear" w:color="auto" w:fill="FFFFFF"/>
              <w:spacing w:after="0" w:line="240" w:lineRule="auto"/>
              <w:ind w:left="709" w:hanging="425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 w:rsidP="004C470A">
            <w:pPr>
              <w:shd w:val="clear" w:color="auto" w:fill="FFFFFF"/>
              <w:spacing w:after="0" w:line="240" w:lineRule="auto"/>
              <w:ind w:left="709" w:hanging="425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56</w:t>
            </w:r>
            <w:r w:rsidRPr="008B659C">
              <w:rPr>
                <w:rFonts w:ascii="Times New Roman" w:eastAsia="Times New Roman" w:hAnsi="Times New Roman"/>
                <w:b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 w:rsidP="004C470A">
            <w:pPr>
              <w:shd w:val="clear" w:color="auto" w:fill="FFFFFF"/>
              <w:spacing w:after="0" w:line="240" w:lineRule="auto"/>
              <w:ind w:left="709" w:hanging="425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 w:rsidP="004C470A">
            <w:pPr>
              <w:shd w:val="clear" w:color="auto" w:fill="FFFFFF"/>
              <w:spacing w:after="0" w:line="240" w:lineRule="auto"/>
              <w:ind w:left="709" w:hanging="425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 w:rsidP="004C470A">
            <w:pPr>
              <w:shd w:val="clear" w:color="auto" w:fill="FFFFFF"/>
              <w:spacing w:after="0" w:line="240" w:lineRule="auto"/>
              <w:ind w:left="709" w:hanging="425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 w:rsidP="004C470A">
            <w:pPr>
              <w:shd w:val="clear" w:color="auto" w:fill="FFFFFF"/>
              <w:spacing w:after="0" w:line="240" w:lineRule="auto"/>
              <w:ind w:left="709" w:hanging="425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  <w:r w:rsidRPr="008B659C">
              <w:rPr>
                <w:rFonts w:ascii="Times New Roman" w:eastAsia="Times New Roman" w:hAnsi="Times New Roman"/>
                <w:b/>
              </w:rPr>
              <w:t>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 w:rsidP="004C470A">
            <w:pPr>
              <w:shd w:val="clear" w:color="auto" w:fill="FFFFFF"/>
              <w:spacing w:after="0" w:line="240" w:lineRule="auto"/>
              <w:ind w:left="709" w:hanging="425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  <w:r w:rsidRPr="008B659C">
              <w:rPr>
                <w:rFonts w:ascii="Times New Roman" w:eastAsia="Times New Roman" w:hAnsi="Times New Roman"/>
                <w:b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470A" w:rsidRPr="008B659C" w:rsidRDefault="004C470A" w:rsidP="004C470A">
            <w:pPr>
              <w:shd w:val="clear" w:color="auto" w:fill="FFFFFF"/>
              <w:spacing w:after="0" w:line="240" w:lineRule="auto"/>
              <w:ind w:left="709" w:hanging="425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  <w:r w:rsidRPr="008B659C">
              <w:rPr>
                <w:rFonts w:ascii="Times New Roman" w:eastAsia="Times New Roman" w:hAnsi="Times New Roman"/>
                <w:b/>
              </w:rPr>
              <w:t>%</w:t>
            </w:r>
          </w:p>
        </w:tc>
      </w:tr>
      <w:tr w:rsidR="004C470A" w:rsidRPr="008B659C" w:rsidTr="004C470A"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4C470A" w:rsidRPr="008B659C" w:rsidRDefault="004C470A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CF4B31" w:rsidRPr="008B659C" w:rsidRDefault="006A27DC">
      <w:pPr>
        <w:shd w:val="clear" w:color="auto" w:fill="FFFFFF"/>
        <w:spacing w:after="0"/>
        <w:rPr>
          <w:rFonts w:ascii="Tahoma" w:eastAsia="Tahoma" w:hAnsi="Tahoma" w:cs="Tahoma"/>
          <w:sz w:val="15"/>
          <w:szCs w:val="15"/>
        </w:rPr>
      </w:pPr>
      <w:r w:rsidRPr="008B659C">
        <w:rPr>
          <w:rFonts w:ascii="Times New Roman" w:eastAsia="Times New Roman" w:hAnsi="Times New Roman"/>
          <w:sz w:val="24"/>
          <w:szCs w:val="24"/>
        </w:rPr>
        <w:t>Анализ по уровню образования: </w:t>
      </w:r>
      <w:r w:rsidRPr="008B659C">
        <w:rPr>
          <w:rFonts w:ascii="Times New Roman" w:eastAsia="Times New Roman" w:hAnsi="Times New Roman"/>
          <w:i/>
          <w:sz w:val="24"/>
          <w:szCs w:val="24"/>
        </w:rPr>
        <w:t xml:space="preserve">  </w:t>
      </w:r>
    </w:p>
    <w:p w:rsidR="00CF4B31" w:rsidRPr="008B659C" w:rsidRDefault="006A27DC">
      <w:pPr>
        <w:shd w:val="clear" w:color="auto" w:fill="FFFFFF"/>
        <w:spacing w:after="0"/>
        <w:ind w:left="284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Среди педагогических кадров высшее педагогическое образование имеют </w:t>
      </w:r>
      <w:r w:rsidR="004C470A">
        <w:rPr>
          <w:rFonts w:ascii="Times New Roman" w:eastAsia="Times New Roman" w:hAnsi="Times New Roman"/>
          <w:b/>
        </w:rPr>
        <w:t>56</w:t>
      </w:r>
      <w:r w:rsidRPr="008B659C">
        <w:rPr>
          <w:rFonts w:ascii="Times New Roman" w:eastAsia="Times New Roman" w:hAnsi="Times New Roman"/>
          <w:b/>
        </w:rPr>
        <w:t>%</w:t>
      </w:r>
      <w:r w:rsidRPr="008B659C">
        <w:rPr>
          <w:rFonts w:ascii="Times New Roman" w:eastAsia="Times New Roman" w:hAnsi="Times New Roman"/>
          <w:sz w:val="24"/>
          <w:szCs w:val="24"/>
        </w:rPr>
        <w:t xml:space="preserve">. Среднее специальное образование имеют </w:t>
      </w:r>
      <w:r w:rsidR="004C470A">
        <w:rPr>
          <w:rFonts w:ascii="Times New Roman" w:eastAsia="Times New Roman" w:hAnsi="Times New Roman"/>
          <w:b/>
        </w:rPr>
        <w:t>44</w:t>
      </w:r>
      <w:r w:rsidRPr="008B659C">
        <w:rPr>
          <w:rFonts w:ascii="Times New Roman" w:eastAsia="Times New Roman" w:hAnsi="Times New Roman"/>
          <w:b/>
        </w:rPr>
        <w:t>%</w:t>
      </w:r>
      <w:r w:rsidRPr="008B659C">
        <w:rPr>
          <w:rFonts w:ascii="Times New Roman" w:eastAsia="Times New Roman" w:hAnsi="Times New Roman"/>
          <w:sz w:val="24"/>
          <w:szCs w:val="24"/>
        </w:rPr>
        <w:t xml:space="preserve"> педагогов, всего имеют педагогическое образование – </w:t>
      </w:r>
      <w:r w:rsidR="004C470A">
        <w:rPr>
          <w:rFonts w:ascii="Times New Roman" w:eastAsia="Times New Roman" w:hAnsi="Times New Roman"/>
          <w:b/>
          <w:sz w:val="24"/>
          <w:szCs w:val="24"/>
        </w:rPr>
        <w:t>94</w:t>
      </w:r>
      <w:r w:rsidRPr="008B659C">
        <w:rPr>
          <w:rFonts w:ascii="Times New Roman" w:eastAsia="Times New Roman" w:hAnsi="Times New Roman"/>
          <w:b/>
          <w:sz w:val="24"/>
          <w:szCs w:val="24"/>
        </w:rPr>
        <w:t>%,</w:t>
      </w:r>
      <w:r w:rsidRPr="008B659C">
        <w:rPr>
          <w:rFonts w:ascii="Times New Roman" w:eastAsia="Times New Roman" w:hAnsi="Times New Roman"/>
          <w:sz w:val="24"/>
          <w:szCs w:val="24"/>
        </w:rPr>
        <w:t xml:space="preserve"> заочно обучаются в педагогических учебных заведениях (колледжах и </w:t>
      </w: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ВУЗ-ах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 xml:space="preserve">) </w:t>
      </w:r>
      <w:r w:rsidR="005F220B">
        <w:rPr>
          <w:rFonts w:ascii="Times New Roman" w:eastAsia="Times New Roman" w:hAnsi="Times New Roman"/>
          <w:b/>
        </w:rPr>
        <w:t>16</w:t>
      </w:r>
      <w:r w:rsidRPr="008B659C">
        <w:rPr>
          <w:rFonts w:ascii="Times New Roman" w:eastAsia="Times New Roman" w:hAnsi="Times New Roman"/>
          <w:b/>
        </w:rPr>
        <w:t xml:space="preserve">% </w:t>
      </w:r>
      <w:r w:rsidRPr="008B659C">
        <w:rPr>
          <w:rFonts w:ascii="Times New Roman" w:eastAsia="Times New Roman" w:hAnsi="Times New Roman"/>
          <w:sz w:val="24"/>
          <w:szCs w:val="24"/>
        </w:rPr>
        <w:t>пед</w:t>
      </w:r>
      <w:r w:rsidR="005F220B">
        <w:rPr>
          <w:rFonts w:ascii="Times New Roman" w:eastAsia="Times New Roman" w:hAnsi="Times New Roman"/>
          <w:sz w:val="24"/>
          <w:szCs w:val="24"/>
        </w:rPr>
        <w:t>агогов. Курсы повышения прошли 10</w:t>
      </w:r>
      <w:r w:rsidRPr="008B659C">
        <w:rPr>
          <w:rFonts w:ascii="Times New Roman" w:eastAsia="Times New Roman" w:hAnsi="Times New Roman"/>
          <w:sz w:val="24"/>
          <w:szCs w:val="24"/>
        </w:rPr>
        <w:t xml:space="preserve">0% педагогов. </w:t>
      </w:r>
    </w:p>
    <w:p w:rsidR="00CF4B31" w:rsidRPr="005F220B" w:rsidRDefault="006A27DC">
      <w:pPr>
        <w:shd w:val="clear" w:color="auto" w:fill="FFFFFF"/>
        <w:spacing w:after="0"/>
        <w:ind w:left="709" w:hanging="425"/>
        <w:rPr>
          <w:rFonts w:ascii="Times New Roman" w:eastAsia="Times New Roman" w:hAnsi="Times New Roman"/>
          <w:sz w:val="24"/>
          <w:szCs w:val="24"/>
          <w:u w:val="single"/>
        </w:rPr>
      </w:pPr>
      <w:r w:rsidRPr="005F220B">
        <w:rPr>
          <w:rFonts w:ascii="Times New Roman" w:eastAsia="Times New Roman" w:hAnsi="Times New Roman"/>
          <w:sz w:val="24"/>
          <w:szCs w:val="24"/>
          <w:u w:val="single"/>
        </w:rPr>
        <w:t>Рекомендации</w:t>
      </w:r>
    </w:p>
    <w:p w:rsidR="00CF4B31" w:rsidRPr="008B659C" w:rsidRDefault="006A27DC">
      <w:pPr>
        <w:shd w:val="clear" w:color="auto" w:fill="FFFFFF"/>
        <w:spacing w:after="0"/>
        <w:ind w:firstLine="284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Педагогам, имеющим среднее специальное образование, поступить в </w:t>
      </w: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ВУЗ-ы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 xml:space="preserve"> и получить высшее образование.</w:t>
      </w:r>
    </w:p>
    <w:p w:rsidR="00CF4B31" w:rsidRPr="008B659C" w:rsidRDefault="00CF4B31">
      <w:pPr>
        <w:shd w:val="clear" w:color="auto" w:fill="FFFFFF"/>
        <w:spacing w:after="0"/>
        <w:ind w:firstLine="284"/>
        <w:rPr>
          <w:rFonts w:ascii="Times New Roman" w:eastAsia="Times New Roman" w:hAnsi="Times New Roman"/>
          <w:sz w:val="24"/>
          <w:szCs w:val="24"/>
        </w:rPr>
      </w:pPr>
    </w:p>
    <w:p w:rsidR="00CF4B31" w:rsidRPr="008B659C" w:rsidRDefault="006A27DC">
      <w:pPr>
        <w:shd w:val="clear" w:color="auto" w:fill="FFFFFF"/>
        <w:spacing w:after="0"/>
        <w:ind w:left="426"/>
        <w:rPr>
          <w:rFonts w:ascii="Times New Roman" w:eastAsia="Times New Roman" w:hAnsi="Times New Roman"/>
          <w:b/>
          <w:sz w:val="28"/>
          <w:szCs w:val="28"/>
        </w:rPr>
      </w:pPr>
      <w:r w:rsidRPr="008B659C">
        <w:rPr>
          <w:rFonts w:ascii="Times New Roman" w:eastAsia="Times New Roman" w:hAnsi="Times New Roman"/>
          <w:b/>
          <w:sz w:val="28"/>
          <w:szCs w:val="28"/>
        </w:rPr>
        <w:t>Анализ кадров по уровню образования                               Прохождение курсов повышения квалификации</w:t>
      </w:r>
    </w:p>
    <w:p w:rsidR="00CF4B31" w:rsidRPr="008B659C" w:rsidRDefault="00CF4B31">
      <w:pPr>
        <w:shd w:val="clear" w:color="auto" w:fill="FFFFFF"/>
        <w:spacing w:after="0"/>
        <w:ind w:left="426"/>
        <w:rPr>
          <w:rFonts w:ascii="Times New Roman" w:eastAsia="Times New Roman" w:hAnsi="Times New Roman"/>
          <w:b/>
          <w:sz w:val="28"/>
          <w:szCs w:val="28"/>
        </w:rPr>
      </w:pPr>
    </w:p>
    <w:p w:rsidR="00CF4B31" w:rsidRPr="008B659C" w:rsidRDefault="006A27DC">
      <w:pPr>
        <w:shd w:val="clear" w:color="auto" w:fill="FFFFFF"/>
        <w:spacing w:after="0"/>
        <w:ind w:left="426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 wp14:anchorId="0DD5F0AE" wp14:editId="637EEE85">
            <wp:extent cx="4598377" cy="2122328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8B659C">
        <w:rPr>
          <w:noProof/>
        </w:rPr>
        <w:drawing>
          <wp:inline distT="0" distB="0" distL="0" distR="0" wp14:anchorId="39F916FB" wp14:editId="23F366F0">
            <wp:extent cx="4615961" cy="2210579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F4B31" w:rsidRPr="008B659C" w:rsidRDefault="00CF4B31">
      <w:pPr>
        <w:shd w:val="clear" w:color="auto" w:fill="FFFFFF"/>
        <w:spacing w:after="0"/>
        <w:ind w:firstLine="284"/>
        <w:jc w:val="center"/>
        <w:rPr>
          <w:rFonts w:ascii="Tahoma" w:eastAsia="Tahoma" w:hAnsi="Tahoma" w:cs="Tahoma"/>
          <w:sz w:val="15"/>
          <w:szCs w:val="15"/>
        </w:rPr>
      </w:pPr>
    </w:p>
    <w:p w:rsidR="00CF4B31" w:rsidRPr="008B659C" w:rsidRDefault="00CF4B31">
      <w:pPr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CF4B31">
      <w:pPr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CF4B31">
      <w:pPr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shd w:val="clear" w:color="auto" w:fill="FFFFFF"/>
        <w:spacing w:after="0"/>
        <w:ind w:left="709" w:hanging="425"/>
        <w:jc w:val="center"/>
        <w:rPr>
          <w:rFonts w:ascii="Tahoma" w:eastAsia="Tahoma" w:hAnsi="Tahoma" w:cs="Tahoma"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Анализ уровня ква</w:t>
      </w:r>
      <w:r w:rsidR="00F6043C">
        <w:rPr>
          <w:rFonts w:ascii="Times New Roman" w:eastAsia="Times New Roman" w:hAnsi="Times New Roman"/>
          <w:b/>
          <w:sz w:val="24"/>
          <w:szCs w:val="24"/>
        </w:rPr>
        <w:t>лификации педагогических кадров</w:t>
      </w:r>
    </w:p>
    <w:p w:rsidR="00CF4B31" w:rsidRPr="008B659C" w:rsidRDefault="006A27DC">
      <w:pPr>
        <w:shd w:val="clear" w:color="auto" w:fill="FFFFFF"/>
        <w:spacing w:after="0"/>
        <w:ind w:left="709" w:hanging="425"/>
        <w:jc w:val="center"/>
        <w:rPr>
          <w:rFonts w:ascii="Tahoma" w:eastAsia="Tahoma" w:hAnsi="Tahoma" w:cs="Tahoma"/>
          <w:sz w:val="15"/>
          <w:szCs w:val="15"/>
        </w:rPr>
      </w:pPr>
      <w:r w:rsidRPr="008B659C">
        <w:rPr>
          <w:rFonts w:ascii="Times New Roman" w:eastAsia="Times New Roman" w:hAnsi="Times New Roman"/>
          <w:b/>
          <w:sz w:val="15"/>
          <w:szCs w:val="15"/>
        </w:rPr>
        <w:t> </w:t>
      </w:r>
    </w:p>
    <w:tbl>
      <w:tblPr>
        <w:tblStyle w:val="ae"/>
        <w:tblW w:w="10206" w:type="dxa"/>
        <w:tblInd w:w="2943" w:type="dxa"/>
        <w:tblLayout w:type="fixed"/>
        <w:tblLook w:val="0400" w:firstRow="0" w:lastRow="0" w:firstColumn="0" w:lastColumn="0" w:noHBand="0" w:noVBand="1"/>
      </w:tblPr>
      <w:tblGrid>
        <w:gridCol w:w="3569"/>
        <w:gridCol w:w="1529"/>
        <w:gridCol w:w="1861"/>
        <w:gridCol w:w="1521"/>
        <w:gridCol w:w="1726"/>
      </w:tblGrid>
      <w:tr w:rsidR="008B659C" w:rsidRPr="008B659C">
        <w:trPr>
          <w:trHeight w:val="355"/>
        </w:trPr>
        <w:tc>
          <w:tcPr>
            <w:tcW w:w="3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Категория педагогических работников</w:t>
            </w:r>
          </w:p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663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4B31" w:rsidRPr="008B659C" w:rsidRDefault="006A27DC">
            <w:pPr>
              <w:ind w:left="709" w:hanging="425"/>
              <w:jc w:val="center"/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квалификации педагогических кадров</w:t>
            </w:r>
          </w:p>
        </w:tc>
      </w:tr>
      <w:tr w:rsidR="008B659C" w:rsidRPr="008B659C">
        <w:trPr>
          <w:trHeight w:val="353"/>
        </w:trPr>
        <w:tc>
          <w:tcPr>
            <w:tcW w:w="3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Без категории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Соответствие занимаемой должности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21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1</w:t>
            </w:r>
          </w:p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категория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59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Высшая категория</w:t>
            </w:r>
          </w:p>
        </w:tc>
      </w:tr>
      <w:tr w:rsidR="008B659C" w:rsidRPr="008B659C">
        <w:trPr>
          <w:trHeight w:val="353"/>
        </w:trPr>
        <w:tc>
          <w:tcPr>
            <w:tcW w:w="3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i/>
              </w:rPr>
            </w:pPr>
            <w:r w:rsidRPr="008B659C">
              <w:rPr>
                <w:rFonts w:ascii="Times New Roman" w:eastAsia="Times New Roman" w:hAnsi="Times New Roman"/>
                <w:b/>
                <w:i/>
              </w:rPr>
              <w:t>Административный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B659C" w:rsidRPr="008B659C">
        <w:trPr>
          <w:trHeight w:val="353"/>
        </w:trPr>
        <w:tc>
          <w:tcPr>
            <w:tcW w:w="3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Заведующий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5F220B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B659C" w:rsidRPr="008B659C">
        <w:trPr>
          <w:trHeight w:val="353"/>
        </w:trPr>
        <w:tc>
          <w:tcPr>
            <w:tcW w:w="3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i/>
              </w:rPr>
            </w:pPr>
            <w:r w:rsidRPr="008B659C">
              <w:rPr>
                <w:rFonts w:ascii="Times New Roman" w:eastAsia="Times New Roman" w:hAnsi="Times New Roman"/>
                <w:b/>
                <w:i/>
              </w:rPr>
              <w:t>Педагогический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B659C" w:rsidRPr="008B659C">
        <w:trPr>
          <w:trHeight w:val="353"/>
        </w:trPr>
        <w:tc>
          <w:tcPr>
            <w:tcW w:w="3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Старший воспитатель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</w:tr>
      <w:tr w:rsidR="008B659C" w:rsidRPr="008B659C">
        <w:trPr>
          <w:trHeight w:val="353"/>
        </w:trPr>
        <w:tc>
          <w:tcPr>
            <w:tcW w:w="3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Воспитатель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47085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47085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5F220B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8B659C" w:rsidRPr="008B659C">
        <w:trPr>
          <w:trHeight w:val="353"/>
        </w:trPr>
        <w:tc>
          <w:tcPr>
            <w:tcW w:w="3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Учитель – логопед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</w:tr>
      <w:tr w:rsidR="008B659C" w:rsidRPr="008B659C">
        <w:trPr>
          <w:trHeight w:val="353"/>
        </w:trPr>
        <w:tc>
          <w:tcPr>
            <w:tcW w:w="3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Музыкальный руководитель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5F220B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8B659C" w:rsidRPr="008B659C">
        <w:trPr>
          <w:trHeight w:val="353"/>
        </w:trPr>
        <w:tc>
          <w:tcPr>
            <w:tcW w:w="3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Инструктор по физической культуре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B659C" w:rsidRPr="008B659C">
        <w:trPr>
          <w:trHeight w:val="353"/>
        </w:trPr>
        <w:tc>
          <w:tcPr>
            <w:tcW w:w="3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Педагог – психолог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6043C" w:rsidRPr="008B659C">
        <w:trPr>
          <w:trHeight w:val="353"/>
        </w:trPr>
        <w:tc>
          <w:tcPr>
            <w:tcW w:w="3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43C" w:rsidRPr="008B659C" w:rsidRDefault="00F6043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допобразования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43C" w:rsidRPr="008B659C" w:rsidRDefault="00F6043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43C" w:rsidRPr="008B659C" w:rsidRDefault="00F6043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43C" w:rsidRPr="008B659C" w:rsidRDefault="00F6043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43C" w:rsidRPr="008B659C" w:rsidRDefault="00F6043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B659C" w:rsidRPr="008B659C">
        <w:trPr>
          <w:trHeight w:val="353"/>
        </w:trPr>
        <w:tc>
          <w:tcPr>
            <w:tcW w:w="3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 </w:t>
            </w:r>
          </w:p>
          <w:p w:rsidR="00CF4B31" w:rsidRPr="008B659C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Всего: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47085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5F220B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5F220B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8B659C" w:rsidRPr="00470851">
        <w:trPr>
          <w:trHeight w:val="353"/>
        </w:trPr>
        <w:tc>
          <w:tcPr>
            <w:tcW w:w="3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470851" w:rsidRDefault="006A27DC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470851">
              <w:rPr>
                <w:rFonts w:ascii="Times New Roman" w:eastAsia="Times New Roman" w:hAnsi="Times New Roman"/>
                <w:b/>
              </w:rPr>
              <w:t>%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470851" w:rsidRDefault="00CF4B3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470851" w:rsidRDefault="0047085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470851">
              <w:rPr>
                <w:rFonts w:ascii="Times New Roman" w:eastAsia="Times New Roman" w:hAnsi="Times New Roman"/>
                <w:b/>
              </w:rPr>
              <w:t>33</w:t>
            </w:r>
            <w:r w:rsidR="006A27DC" w:rsidRPr="00470851">
              <w:rPr>
                <w:rFonts w:ascii="Times New Roman" w:eastAsia="Times New Roman" w:hAnsi="Times New Roman"/>
                <w:b/>
              </w:rPr>
              <w:t>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470851" w:rsidRDefault="0047085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470851">
              <w:rPr>
                <w:rFonts w:ascii="Times New Roman" w:eastAsia="Times New Roman" w:hAnsi="Times New Roman"/>
                <w:b/>
              </w:rPr>
              <w:t>39</w:t>
            </w:r>
            <w:r w:rsidR="006A27DC" w:rsidRPr="00470851">
              <w:rPr>
                <w:rFonts w:ascii="Times New Roman" w:eastAsia="Times New Roman" w:hAnsi="Times New Roman"/>
                <w:b/>
              </w:rPr>
              <w:t>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470851" w:rsidRDefault="00470851">
            <w:pPr>
              <w:shd w:val="clear" w:color="auto" w:fill="FFFFFF"/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470851">
              <w:rPr>
                <w:rFonts w:ascii="Times New Roman" w:eastAsia="Times New Roman" w:hAnsi="Times New Roman"/>
                <w:b/>
              </w:rPr>
              <w:t>28</w:t>
            </w:r>
            <w:r w:rsidR="006A27DC" w:rsidRPr="00470851">
              <w:rPr>
                <w:rFonts w:ascii="Times New Roman" w:eastAsia="Times New Roman" w:hAnsi="Times New Roman"/>
                <w:b/>
              </w:rPr>
              <w:t>%</w:t>
            </w:r>
          </w:p>
        </w:tc>
      </w:tr>
    </w:tbl>
    <w:p w:rsidR="00CF4B31" w:rsidRPr="008B659C" w:rsidRDefault="00CF4B31">
      <w:pPr>
        <w:shd w:val="clear" w:color="auto" w:fill="FFFFFF"/>
        <w:spacing w:after="0"/>
        <w:ind w:left="709" w:hanging="425"/>
        <w:rPr>
          <w:rFonts w:ascii="Tahoma" w:eastAsia="Tahoma" w:hAnsi="Tahoma" w:cs="Tahoma"/>
          <w:sz w:val="15"/>
          <w:szCs w:val="15"/>
        </w:rPr>
      </w:pPr>
    </w:p>
    <w:p w:rsidR="00CF4B31" w:rsidRPr="008B659C" w:rsidRDefault="00CF4B31">
      <w:pPr>
        <w:shd w:val="clear" w:color="auto" w:fill="FFFFFF"/>
        <w:spacing w:after="0"/>
        <w:ind w:left="709" w:hanging="425"/>
        <w:rPr>
          <w:rFonts w:ascii="Times New Roman" w:eastAsia="Times New Roman" w:hAnsi="Times New Roman"/>
          <w:sz w:val="24"/>
          <w:szCs w:val="24"/>
        </w:rPr>
      </w:pPr>
    </w:p>
    <w:p w:rsidR="00CF4B31" w:rsidRPr="008B659C" w:rsidRDefault="006A27DC">
      <w:pPr>
        <w:shd w:val="clear" w:color="auto" w:fill="FFFFFF"/>
        <w:spacing w:after="0"/>
        <w:ind w:left="709" w:hanging="425"/>
        <w:rPr>
          <w:rFonts w:ascii="Tahoma" w:eastAsia="Tahoma" w:hAnsi="Tahoma" w:cs="Tahoma"/>
          <w:sz w:val="15"/>
          <w:szCs w:val="15"/>
        </w:rPr>
      </w:pPr>
      <w:r w:rsidRPr="008B659C">
        <w:rPr>
          <w:rFonts w:ascii="Times New Roman" w:eastAsia="Times New Roman" w:hAnsi="Times New Roman"/>
          <w:sz w:val="24"/>
          <w:szCs w:val="24"/>
        </w:rPr>
        <w:t>Анализ по уровню квалификации:</w:t>
      </w:r>
    </w:p>
    <w:p w:rsidR="00CF4B31" w:rsidRPr="008B659C" w:rsidRDefault="006A27DC">
      <w:pPr>
        <w:shd w:val="clear" w:color="auto" w:fill="FFFFFF"/>
        <w:spacing w:after="0"/>
        <w:ind w:left="709" w:hanging="425"/>
        <w:rPr>
          <w:rFonts w:ascii="Tahoma" w:eastAsia="Tahoma" w:hAnsi="Tahoma" w:cs="Tahoma"/>
          <w:sz w:val="15"/>
          <w:szCs w:val="15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Всего аттестовано 100% педагогов. </w:t>
      </w:r>
      <w:r w:rsidR="00470851">
        <w:rPr>
          <w:rFonts w:ascii="Times New Roman" w:eastAsia="Times New Roman" w:hAnsi="Times New Roman"/>
          <w:sz w:val="24"/>
          <w:szCs w:val="24"/>
        </w:rPr>
        <w:t>Из них имеют высшую категорию 28% (5 чел.), первую категорию – 39% (7</w:t>
      </w:r>
      <w:r w:rsidRPr="008B659C">
        <w:rPr>
          <w:rFonts w:ascii="Times New Roman" w:eastAsia="Times New Roman" w:hAnsi="Times New Roman"/>
          <w:sz w:val="24"/>
          <w:szCs w:val="24"/>
        </w:rPr>
        <w:t xml:space="preserve"> чел.), соотве</w:t>
      </w:r>
      <w:r w:rsidR="00470851">
        <w:rPr>
          <w:rFonts w:ascii="Times New Roman" w:eastAsia="Times New Roman" w:hAnsi="Times New Roman"/>
          <w:sz w:val="24"/>
          <w:szCs w:val="24"/>
        </w:rPr>
        <w:t>тствие занимаемой должности – 33% (6</w:t>
      </w:r>
      <w:r w:rsidRPr="008B659C">
        <w:rPr>
          <w:rFonts w:ascii="Times New Roman" w:eastAsia="Times New Roman" w:hAnsi="Times New Roman"/>
          <w:sz w:val="24"/>
          <w:szCs w:val="24"/>
        </w:rPr>
        <w:t xml:space="preserve"> чел.). Воспитателям необходимо проявить активность, творчество, участвовать по интернету в дистанционных конкурсах для воспитателей и выйти на республиканский, федеральный и международные уровни. Стоит задача перед </w:t>
      </w:r>
      <w:r w:rsidR="00470851">
        <w:rPr>
          <w:rFonts w:ascii="Times New Roman" w:eastAsia="Times New Roman" w:hAnsi="Times New Roman"/>
          <w:sz w:val="24"/>
          <w:szCs w:val="24"/>
        </w:rPr>
        <w:t>2</w:t>
      </w:r>
      <w:r w:rsidRPr="008B659C">
        <w:rPr>
          <w:rFonts w:ascii="Times New Roman" w:eastAsia="Times New Roman" w:hAnsi="Times New Roman"/>
          <w:sz w:val="24"/>
          <w:szCs w:val="24"/>
        </w:rPr>
        <w:t xml:space="preserve"> педагогами приобретения высшей и </w:t>
      </w:r>
      <w:r w:rsidR="00470851">
        <w:rPr>
          <w:rFonts w:ascii="Times New Roman" w:eastAsia="Times New Roman" w:hAnsi="Times New Roman"/>
          <w:sz w:val="24"/>
          <w:szCs w:val="24"/>
        </w:rPr>
        <w:t>3</w:t>
      </w:r>
      <w:r w:rsidRPr="008B659C">
        <w:rPr>
          <w:rFonts w:ascii="Times New Roman" w:eastAsia="Times New Roman" w:hAnsi="Times New Roman"/>
          <w:sz w:val="24"/>
          <w:szCs w:val="24"/>
        </w:rPr>
        <w:t xml:space="preserve"> педагогам </w:t>
      </w:r>
      <w:r w:rsidR="00470851">
        <w:rPr>
          <w:rFonts w:ascii="Times New Roman" w:eastAsia="Times New Roman" w:hAnsi="Times New Roman"/>
          <w:sz w:val="24"/>
          <w:szCs w:val="24"/>
        </w:rPr>
        <w:t>первой</w:t>
      </w:r>
      <w:r w:rsidRPr="008B659C">
        <w:rPr>
          <w:rFonts w:ascii="Times New Roman" w:eastAsia="Times New Roman" w:hAnsi="Times New Roman"/>
          <w:sz w:val="24"/>
          <w:szCs w:val="24"/>
        </w:rPr>
        <w:t xml:space="preserve"> категории квалификации.  </w:t>
      </w:r>
    </w:p>
    <w:p w:rsidR="00CF4B31" w:rsidRPr="008B659C" w:rsidRDefault="00CF4B31">
      <w:pPr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F4B31" w:rsidRPr="008B659C" w:rsidRDefault="00CF4B31">
      <w:pPr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70851" w:rsidRDefault="00470851">
      <w:pPr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70851" w:rsidRDefault="00470851">
      <w:pPr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70851" w:rsidRDefault="00470851">
      <w:pPr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F4B31" w:rsidRPr="008B659C" w:rsidRDefault="006A27DC">
      <w:pPr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B659C">
        <w:rPr>
          <w:rFonts w:ascii="Times New Roman" w:eastAsia="Times New Roman" w:hAnsi="Times New Roman"/>
          <w:b/>
          <w:sz w:val="28"/>
          <w:szCs w:val="28"/>
        </w:rPr>
        <w:t>Анализ уровня квалификации педагогических кадров.</w:t>
      </w:r>
    </w:p>
    <w:p w:rsidR="00CF4B31" w:rsidRPr="008B659C" w:rsidRDefault="00CF4B31">
      <w:pPr>
        <w:shd w:val="clear" w:color="auto" w:fill="FFFFFF"/>
        <w:spacing w:after="0"/>
        <w:ind w:left="709" w:hanging="425"/>
        <w:rPr>
          <w:rFonts w:ascii="Times New Roman" w:eastAsia="Times New Roman" w:hAnsi="Times New Roman"/>
          <w:b/>
          <w:sz w:val="28"/>
          <w:szCs w:val="28"/>
        </w:rPr>
      </w:pPr>
    </w:p>
    <w:p w:rsidR="00CF4B31" w:rsidRPr="008B659C" w:rsidRDefault="006A27DC">
      <w:pPr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B659C">
        <w:rPr>
          <w:noProof/>
        </w:rPr>
        <w:drawing>
          <wp:inline distT="0" distB="0" distL="0" distR="0" wp14:anchorId="3CF3587D" wp14:editId="5E9691AB">
            <wp:extent cx="6339205" cy="318262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70851" w:rsidRDefault="00470851">
      <w:pPr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Педагогические работники, имеющие почетные звания, ведомственные и правительственные награды.</w:t>
      </w:r>
    </w:p>
    <w:p w:rsidR="00CF4B31" w:rsidRPr="008B659C" w:rsidRDefault="00CF4B31">
      <w:pPr>
        <w:shd w:val="clear" w:color="auto" w:fill="FFFFFF"/>
        <w:spacing w:after="0"/>
        <w:ind w:left="709" w:hanging="425"/>
        <w:jc w:val="center"/>
        <w:rPr>
          <w:rFonts w:ascii="Tahoma" w:eastAsia="Tahoma" w:hAnsi="Tahoma" w:cs="Tahoma"/>
          <w:sz w:val="15"/>
          <w:szCs w:val="15"/>
        </w:rPr>
      </w:pPr>
    </w:p>
    <w:tbl>
      <w:tblPr>
        <w:tblStyle w:val="af"/>
        <w:tblW w:w="14701" w:type="dxa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8"/>
        <w:gridCol w:w="1417"/>
        <w:gridCol w:w="1276"/>
        <w:gridCol w:w="1134"/>
        <w:gridCol w:w="1297"/>
        <w:gridCol w:w="1538"/>
        <w:gridCol w:w="1276"/>
        <w:gridCol w:w="1195"/>
        <w:gridCol w:w="1337"/>
        <w:gridCol w:w="1336"/>
        <w:gridCol w:w="1337"/>
      </w:tblGrid>
      <w:tr w:rsidR="00194C7D" w:rsidRPr="008B659C" w:rsidTr="00194C7D">
        <w:tc>
          <w:tcPr>
            <w:tcW w:w="1558" w:type="dxa"/>
            <w:shd w:val="clear" w:color="auto" w:fill="auto"/>
          </w:tcPr>
          <w:p w:rsidR="00194C7D" w:rsidRPr="008B659C" w:rsidRDefault="00194C7D" w:rsidP="00194C7D">
            <w:pPr>
              <w:shd w:val="clear" w:color="auto" w:fill="FFFFFF"/>
              <w:spacing w:after="0" w:line="240" w:lineRule="auto"/>
              <w:ind w:left="-117" w:right="-133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Заслуженный работник образования Р</w:t>
            </w:r>
            <w:proofErr w:type="gramStart"/>
            <w:r w:rsidRPr="008B659C">
              <w:rPr>
                <w:rFonts w:ascii="Times New Roman" w:eastAsia="Times New Roman" w:hAnsi="Times New Roman"/>
                <w:b/>
              </w:rPr>
              <w:t>С(</w:t>
            </w:r>
            <w:proofErr w:type="gramEnd"/>
            <w:r w:rsidRPr="008B659C">
              <w:rPr>
                <w:rFonts w:ascii="Times New Roman" w:eastAsia="Times New Roman" w:hAnsi="Times New Roman"/>
                <w:b/>
              </w:rPr>
              <w:t>Я)</w:t>
            </w:r>
          </w:p>
        </w:tc>
        <w:tc>
          <w:tcPr>
            <w:tcW w:w="1417" w:type="dxa"/>
            <w:shd w:val="clear" w:color="auto" w:fill="auto"/>
          </w:tcPr>
          <w:p w:rsidR="00194C7D" w:rsidRPr="008B659C" w:rsidRDefault="00194C7D" w:rsidP="00194C7D">
            <w:pPr>
              <w:shd w:val="clear" w:color="auto" w:fill="FFFFFF"/>
              <w:spacing w:after="0" w:line="240" w:lineRule="auto"/>
              <w:ind w:left="-83" w:right="-135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Почетный работник общего образования РФ</w:t>
            </w:r>
          </w:p>
        </w:tc>
        <w:tc>
          <w:tcPr>
            <w:tcW w:w="1276" w:type="dxa"/>
            <w:shd w:val="clear" w:color="auto" w:fill="auto"/>
          </w:tcPr>
          <w:p w:rsidR="00194C7D" w:rsidRPr="008B659C" w:rsidRDefault="00194C7D" w:rsidP="00194C7D">
            <w:pPr>
              <w:shd w:val="clear" w:color="auto" w:fill="FFFFFF"/>
              <w:spacing w:after="0" w:line="240" w:lineRule="auto"/>
              <w:ind w:left="-84" w:right="-78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Почетный работник воспитания и просвещения РФ</w:t>
            </w:r>
          </w:p>
        </w:tc>
        <w:tc>
          <w:tcPr>
            <w:tcW w:w="1134" w:type="dxa"/>
            <w:shd w:val="clear" w:color="auto" w:fill="auto"/>
          </w:tcPr>
          <w:p w:rsidR="00194C7D" w:rsidRPr="008B659C" w:rsidRDefault="00194C7D" w:rsidP="00194C7D">
            <w:pPr>
              <w:shd w:val="clear" w:color="auto" w:fill="FFFFFF"/>
              <w:spacing w:after="0" w:line="240" w:lineRule="auto"/>
              <w:ind w:left="-84" w:right="-78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Отличник образования Р</w:t>
            </w:r>
            <w:proofErr w:type="gramStart"/>
            <w:r w:rsidRPr="008B659C">
              <w:rPr>
                <w:rFonts w:ascii="Times New Roman" w:eastAsia="Times New Roman" w:hAnsi="Times New Roman"/>
                <w:b/>
              </w:rPr>
              <w:t>С(</w:t>
            </w:r>
            <w:proofErr w:type="gramEnd"/>
            <w:r w:rsidRPr="008B659C">
              <w:rPr>
                <w:rFonts w:ascii="Times New Roman" w:eastAsia="Times New Roman" w:hAnsi="Times New Roman"/>
                <w:b/>
              </w:rPr>
              <w:t>Я)</w:t>
            </w:r>
          </w:p>
        </w:tc>
        <w:tc>
          <w:tcPr>
            <w:tcW w:w="1297" w:type="dxa"/>
            <w:shd w:val="clear" w:color="auto" w:fill="auto"/>
          </w:tcPr>
          <w:p w:rsidR="00194C7D" w:rsidRPr="008B659C" w:rsidRDefault="00194C7D" w:rsidP="00194C7D">
            <w:pPr>
              <w:shd w:val="clear" w:color="auto" w:fill="FFFFFF"/>
              <w:spacing w:after="0" w:line="240" w:lineRule="auto"/>
              <w:ind w:left="-83" w:right="-92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Грант президента Р</w:t>
            </w:r>
            <w:proofErr w:type="gramStart"/>
            <w:r w:rsidRPr="008B659C">
              <w:rPr>
                <w:rFonts w:ascii="Times New Roman" w:eastAsia="Times New Roman" w:hAnsi="Times New Roman"/>
                <w:b/>
              </w:rPr>
              <w:t>С(</w:t>
            </w:r>
            <w:proofErr w:type="gramEnd"/>
            <w:r w:rsidRPr="008B659C">
              <w:rPr>
                <w:rFonts w:ascii="Times New Roman" w:eastAsia="Times New Roman" w:hAnsi="Times New Roman"/>
                <w:b/>
              </w:rPr>
              <w:t>Я)</w:t>
            </w:r>
          </w:p>
        </w:tc>
        <w:tc>
          <w:tcPr>
            <w:tcW w:w="1538" w:type="dxa"/>
            <w:shd w:val="clear" w:color="auto" w:fill="auto"/>
          </w:tcPr>
          <w:p w:rsidR="00194C7D" w:rsidRPr="008B659C" w:rsidRDefault="00194C7D" w:rsidP="00194C7D">
            <w:pPr>
              <w:shd w:val="clear" w:color="auto" w:fill="FFFFFF"/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Медаль</w:t>
            </w:r>
          </w:p>
          <w:p w:rsidR="00194C7D" w:rsidRPr="008B659C" w:rsidRDefault="00194C7D" w:rsidP="00194C7D">
            <w:pPr>
              <w:shd w:val="clear" w:color="auto" w:fill="FFFFFF"/>
              <w:spacing w:after="0" w:line="240" w:lineRule="auto"/>
              <w:ind w:right="-93" w:hanging="83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«За вклад в развитие дошкольного образования»</w:t>
            </w:r>
          </w:p>
        </w:tc>
        <w:tc>
          <w:tcPr>
            <w:tcW w:w="1276" w:type="dxa"/>
            <w:shd w:val="clear" w:color="auto" w:fill="auto"/>
          </w:tcPr>
          <w:p w:rsidR="00194C7D" w:rsidRPr="008B659C" w:rsidRDefault="00194C7D" w:rsidP="00194C7D">
            <w:pPr>
              <w:shd w:val="clear" w:color="auto" w:fill="FFFFFF"/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Методист Якутии</w:t>
            </w:r>
          </w:p>
        </w:tc>
        <w:tc>
          <w:tcPr>
            <w:tcW w:w="1195" w:type="dxa"/>
            <w:shd w:val="clear" w:color="auto" w:fill="auto"/>
          </w:tcPr>
          <w:p w:rsidR="00194C7D" w:rsidRPr="008B659C" w:rsidRDefault="00194C7D" w:rsidP="00194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Надежда Якутии</w:t>
            </w:r>
          </w:p>
        </w:tc>
        <w:tc>
          <w:tcPr>
            <w:tcW w:w="1337" w:type="dxa"/>
            <w:shd w:val="clear" w:color="auto" w:fill="auto"/>
          </w:tcPr>
          <w:p w:rsidR="00194C7D" w:rsidRDefault="00194C7D" w:rsidP="00194C7D">
            <w:pPr>
              <w:shd w:val="clear" w:color="auto" w:fill="FFFFFF"/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 xml:space="preserve">Почетная Грамота </w:t>
            </w:r>
          </w:p>
          <w:p w:rsidR="00194C7D" w:rsidRPr="008B659C" w:rsidRDefault="00194C7D" w:rsidP="00194C7D">
            <w:pPr>
              <w:shd w:val="clear" w:color="auto" w:fill="FFFFFF"/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МО РФ</w:t>
            </w:r>
          </w:p>
        </w:tc>
        <w:tc>
          <w:tcPr>
            <w:tcW w:w="1336" w:type="dxa"/>
            <w:shd w:val="clear" w:color="auto" w:fill="auto"/>
          </w:tcPr>
          <w:p w:rsidR="00194C7D" w:rsidRDefault="00194C7D" w:rsidP="00194C7D">
            <w:pPr>
              <w:shd w:val="clear" w:color="auto" w:fill="FFFFFF"/>
              <w:spacing w:after="0" w:line="240" w:lineRule="auto"/>
              <w:ind w:left="-83" w:right="-133" w:hanging="59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 xml:space="preserve">Почетная Грамота </w:t>
            </w:r>
          </w:p>
          <w:p w:rsidR="00194C7D" w:rsidRPr="008B659C" w:rsidRDefault="00194C7D" w:rsidP="00194C7D">
            <w:pPr>
              <w:shd w:val="clear" w:color="auto" w:fill="FFFFFF"/>
              <w:spacing w:after="0" w:line="240" w:lineRule="auto"/>
              <w:ind w:left="-83" w:right="-133" w:hanging="59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МО Р</w:t>
            </w:r>
            <w:proofErr w:type="gramStart"/>
            <w:r w:rsidRPr="008B659C">
              <w:rPr>
                <w:rFonts w:ascii="Times New Roman" w:eastAsia="Times New Roman" w:hAnsi="Times New Roman"/>
                <w:b/>
              </w:rPr>
              <w:t>С(</w:t>
            </w:r>
            <w:proofErr w:type="gramEnd"/>
            <w:r w:rsidRPr="008B659C">
              <w:rPr>
                <w:rFonts w:ascii="Times New Roman" w:eastAsia="Times New Roman" w:hAnsi="Times New Roman"/>
                <w:b/>
              </w:rPr>
              <w:t>Я)</w:t>
            </w:r>
          </w:p>
        </w:tc>
        <w:tc>
          <w:tcPr>
            <w:tcW w:w="1337" w:type="dxa"/>
          </w:tcPr>
          <w:p w:rsidR="00194C7D" w:rsidRPr="008B659C" w:rsidRDefault="00194C7D" w:rsidP="00194C7D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Общее количество наград педагогов ДОУ</w:t>
            </w:r>
          </w:p>
        </w:tc>
      </w:tr>
      <w:tr w:rsidR="00194C7D" w:rsidRPr="008B659C" w:rsidTr="00194C7D">
        <w:trPr>
          <w:trHeight w:val="308"/>
        </w:trPr>
        <w:tc>
          <w:tcPr>
            <w:tcW w:w="1558" w:type="dxa"/>
            <w:shd w:val="clear" w:color="auto" w:fill="auto"/>
          </w:tcPr>
          <w:p w:rsidR="00194C7D" w:rsidRPr="008B659C" w:rsidRDefault="00194C7D">
            <w:pPr>
              <w:shd w:val="clear" w:color="auto" w:fill="FFFFFF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94C7D" w:rsidRPr="008B659C" w:rsidRDefault="00194C7D">
            <w:pPr>
              <w:shd w:val="clear" w:color="auto" w:fill="FFFFFF"/>
              <w:ind w:left="709" w:right="-135" w:hanging="425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94C7D" w:rsidRPr="008B659C" w:rsidRDefault="00194C7D">
            <w:pPr>
              <w:shd w:val="clear" w:color="auto" w:fill="FFFFFF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94C7D" w:rsidRPr="008B659C" w:rsidRDefault="00194C7D" w:rsidP="00A142D6">
            <w:pPr>
              <w:shd w:val="clear" w:color="auto" w:fill="FFFFFF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1297" w:type="dxa"/>
            <w:shd w:val="clear" w:color="auto" w:fill="auto"/>
          </w:tcPr>
          <w:p w:rsidR="00194C7D" w:rsidRPr="008B659C" w:rsidRDefault="00194C7D" w:rsidP="00A142D6">
            <w:pPr>
              <w:shd w:val="clear" w:color="auto" w:fill="FFFFFF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538" w:type="dxa"/>
            <w:shd w:val="clear" w:color="auto" w:fill="auto"/>
          </w:tcPr>
          <w:p w:rsidR="00194C7D" w:rsidRPr="008B659C" w:rsidRDefault="00194C7D" w:rsidP="00A142D6">
            <w:pPr>
              <w:shd w:val="clear" w:color="auto" w:fill="FFFFFF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94C7D" w:rsidRPr="008B659C" w:rsidRDefault="00194C7D" w:rsidP="00A142D6">
            <w:pPr>
              <w:shd w:val="clear" w:color="auto" w:fill="FFFFFF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194C7D" w:rsidRPr="008B659C" w:rsidRDefault="00194C7D" w:rsidP="00A142D6">
            <w:pPr>
              <w:shd w:val="clear" w:color="auto" w:fill="FFFFFF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194C7D" w:rsidRPr="008B659C" w:rsidRDefault="00194C7D" w:rsidP="00A142D6">
            <w:pPr>
              <w:shd w:val="clear" w:color="auto" w:fill="FFFFFF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336" w:type="dxa"/>
            <w:shd w:val="clear" w:color="auto" w:fill="auto"/>
          </w:tcPr>
          <w:p w:rsidR="00194C7D" w:rsidRPr="008B659C" w:rsidRDefault="00194C7D" w:rsidP="00A142D6">
            <w:pPr>
              <w:shd w:val="clear" w:color="auto" w:fill="FFFFFF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1337" w:type="dxa"/>
          </w:tcPr>
          <w:p w:rsidR="00194C7D" w:rsidRPr="008B659C" w:rsidRDefault="00194C7D">
            <w:pPr>
              <w:shd w:val="clear" w:color="auto" w:fill="FFFFFF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</w:tr>
      <w:tr w:rsidR="00194C7D" w:rsidRPr="008B659C" w:rsidTr="00194C7D">
        <w:trPr>
          <w:trHeight w:val="271"/>
        </w:trPr>
        <w:tc>
          <w:tcPr>
            <w:tcW w:w="1558" w:type="dxa"/>
            <w:shd w:val="clear" w:color="auto" w:fill="auto"/>
          </w:tcPr>
          <w:p w:rsidR="00194C7D" w:rsidRPr="008B659C" w:rsidRDefault="00194C7D">
            <w:pPr>
              <w:shd w:val="clear" w:color="auto" w:fill="FFFFFF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5%</w:t>
            </w:r>
          </w:p>
        </w:tc>
        <w:tc>
          <w:tcPr>
            <w:tcW w:w="1417" w:type="dxa"/>
            <w:shd w:val="clear" w:color="auto" w:fill="auto"/>
          </w:tcPr>
          <w:p w:rsidR="00194C7D" w:rsidRPr="008B659C" w:rsidRDefault="00194C7D">
            <w:pPr>
              <w:shd w:val="clear" w:color="auto" w:fill="FFFFFF"/>
              <w:ind w:left="709" w:right="-135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5%</w:t>
            </w:r>
          </w:p>
        </w:tc>
        <w:tc>
          <w:tcPr>
            <w:tcW w:w="1276" w:type="dxa"/>
            <w:shd w:val="clear" w:color="auto" w:fill="auto"/>
          </w:tcPr>
          <w:p w:rsidR="00194C7D" w:rsidRPr="008B659C" w:rsidRDefault="00194C7D">
            <w:pPr>
              <w:shd w:val="clear" w:color="auto" w:fill="FFFFFF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  <w:r w:rsidRPr="008B659C">
              <w:rPr>
                <w:rFonts w:ascii="Times New Roman" w:eastAsia="Times New Roman" w:hAnsi="Times New Roman"/>
                <w:b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194C7D" w:rsidRPr="008B659C" w:rsidRDefault="00194C7D">
            <w:pPr>
              <w:shd w:val="clear" w:color="auto" w:fill="FFFFFF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  <w:r w:rsidRPr="008B659C">
              <w:rPr>
                <w:rFonts w:ascii="Times New Roman" w:eastAsia="Times New Roman" w:hAnsi="Times New Roman"/>
                <w:b/>
              </w:rPr>
              <w:t>%</w:t>
            </w:r>
          </w:p>
        </w:tc>
        <w:tc>
          <w:tcPr>
            <w:tcW w:w="1297" w:type="dxa"/>
            <w:shd w:val="clear" w:color="auto" w:fill="auto"/>
          </w:tcPr>
          <w:p w:rsidR="00194C7D" w:rsidRPr="008B659C" w:rsidRDefault="00194C7D">
            <w:pPr>
              <w:shd w:val="clear" w:color="auto" w:fill="FFFFFF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  <w:r w:rsidRPr="008B659C">
              <w:rPr>
                <w:rFonts w:ascii="Times New Roman" w:eastAsia="Times New Roman" w:hAnsi="Times New Roman"/>
                <w:b/>
              </w:rPr>
              <w:t>%</w:t>
            </w:r>
          </w:p>
        </w:tc>
        <w:tc>
          <w:tcPr>
            <w:tcW w:w="1538" w:type="dxa"/>
            <w:shd w:val="clear" w:color="auto" w:fill="auto"/>
          </w:tcPr>
          <w:p w:rsidR="00194C7D" w:rsidRPr="008B659C" w:rsidRDefault="00194C7D">
            <w:pPr>
              <w:shd w:val="clear" w:color="auto" w:fill="FFFFFF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  <w:r w:rsidRPr="008B659C">
              <w:rPr>
                <w:rFonts w:ascii="Times New Roman" w:eastAsia="Times New Roman" w:hAnsi="Times New Roman"/>
                <w:b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194C7D" w:rsidRPr="008B659C" w:rsidRDefault="00194C7D">
            <w:pPr>
              <w:shd w:val="clear" w:color="auto" w:fill="FFFFFF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5%</w:t>
            </w:r>
          </w:p>
        </w:tc>
        <w:tc>
          <w:tcPr>
            <w:tcW w:w="1195" w:type="dxa"/>
            <w:shd w:val="clear" w:color="auto" w:fill="auto"/>
          </w:tcPr>
          <w:p w:rsidR="00194C7D" w:rsidRPr="008B659C" w:rsidRDefault="00194C7D">
            <w:pPr>
              <w:shd w:val="clear" w:color="auto" w:fill="FFFFFF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5%</w:t>
            </w:r>
          </w:p>
        </w:tc>
        <w:tc>
          <w:tcPr>
            <w:tcW w:w="1337" w:type="dxa"/>
            <w:shd w:val="clear" w:color="auto" w:fill="auto"/>
          </w:tcPr>
          <w:p w:rsidR="00194C7D" w:rsidRPr="008B659C" w:rsidRDefault="00194C7D">
            <w:pPr>
              <w:shd w:val="clear" w:color="auto" w:fill="FFFFFF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  <w:r w:rsidRPr="008B659C">
              <w:rPr>
                <w:rFonts w:ascii="Times New Roman" w:eastAsia="Times New Roman" w:hAnsi="Times New Roman"/>
                <w:b/>
              </w:rPr>
              <w:t>5%</w:t>
            </w:r>
          </w:p>
        </w:tc>
        <w:tc>
          <w:tcPr>
            <w:tcW w:w="1336" w:type="dxa"/>
            <w:shd w:val="clear" w:color="auto" w:fill="auto"/>
          </w:tcPr>
          <w:p w:rsidR="00194C7D" w:rsidRPr="008B659C" w:rsidRDefault="00194C7D">
            <w:pPr>
              <w:shd w:val="clear" w:color="auto" w:fill="FFFFFF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26%</w:t>
            </w:r>
          </w:p>
        </w:tc>
        <w:tc>
          <w:tcPr>
            <w:tcW w:w="1337" w:type="dxa"/>
          </w:tcPr>
          <w:p w:rsidR="00194C7D" w:rsidRPr="008B659C" w:rsidRDefault="00194C7D">
            <w:pPr>
              <w:shd w:val="clear" w:color="auto" w:fill="FFFFFF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CF4B31" w:rsidRPr="008B659C" w:rsidRDefault="00CF4B31">
      <w:pPr>
        <w:shd w:val="clear" w:color="auto" w:fill="FFFFFF"/>
        <w:spacing w:after="0"/>
        <w:ind w:left="709" w:hanging="425"/>
        <w:rPr>
          <w:rFonts w:ascii="Times New Roman" w:eastAsia="Times New Roman" w:hAnsi="Times New Roman"/>
          <w:sz w:val="24"/>
          <w:szCs w:val="24"/>
        </w:rPr>
      </w:pPr>
    </w:p>
    <w:p w:rsidR="00470851" w:rsidRDefault="00470851">
      <w:pPr>
        <w:shd w:val="clear" w:color="auto" w:fill="FFFFFF"/>
        <w:spacing w:after="0"/>
        <w:ind w:left="709" w:hanging="425"/>
        <w:rPr>
          <w:rFonts w:ascii="Times New Roman" w:eastAsia="Times New Roman" w:hAnsi="Times New Roman"/>
          <w:sz w:val="24"/>
          <w:szCs w:val="24"/>
        </w:rPr>
      </w:pPr>
    </w:p>
    <w:p w:rsidR="00470851" w:rsidRDefault="00470851">
      <w:pPr>
        <w:shd w:val="clear" w:color="auto" w:fill="FFFFFF"/>
        <w:spacing w:after="0"/>
        <w:ind w:left="709" w:hanging="425"/>
        <w:rPr>
          <w:rFonts w:ascii="Times New Roman" w:eastAsia="Times New Roman" w:hAnsi="Times New Roman"/>
          <w:sz w:val="24"/>
          <w:szCs w:val="24"/>
        </w:rPr>
      </w:pPr>
    </w:p>
    <w:p w:rsidR="00194C7D" w:rsidRDefault="00194C7D">
      <w:pPr>
        <w:shd w:val="clear" w:color="auto" w:fill="FFFFFF"/>
        <w:spacing w:after="0"/>
        <w:ind w:left="709" w:hanging="425"/>
        <w:rPr>
          <w:rFonts w:ascii="Times New Roman" w:eastAsia="Times New Roman" w:hAnsi="Times New Roman"/>
          <w:sz w:val="24"/>
          <w:szCs w:val="24"/>
        </w:rPr>
      </w:pPr>
    </w:p>
    <w:p w:rsidR="00CF4B31" w:rsidRPr="008B659C" w:rsidRDefault="006A27DC">
      <w:pPr>
        <w:shd w:val="clear" w:color="auto" w:fill="FFFFFF"/>
        <w:spacing w:after="0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Анализ: </w:t>
      </w:r>
    </w:p>
    <w:p w:rsidR="00CF4B31" w:rsidRPr="00496FF3" w:rsidRDefault="006A27DC" w:rsidP="00496FF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496FF3">
        <w:rPr>
          <w:rFonts w:ascii="Times New Roman" w:eastAsia="Times New Roman" w:hAnsi="Times New Roman"/>
          <w:sz w:val="24"/>
          <w:szCs w:val="24"/>
        </w:rPr>
        <w:t>количество педагогических работников, имеющих почетные звания, ведомственные и правительственные награды в процентном соотношении со</w:t>
      </w:r>
      <w:r w:rsidR="00496FF3" w:rsidRPr="00496FF3">
        <w:rPr>
          <w:rFonts w:ascii="Times New Roman" w:eastAsia="Times New Roman" w:hAnsi="Times New Roman"/>
          <w:sz w:val="24"/>
          <w:szCs w:val="24"/>
        </w:rPr>
        <w:t xml:space="preserve">ставляет 39%  </w:t>
      </w:r>
      <w:proofErr w:type="gramStart"/>
      <w:r w:rsidR="00496FF3" w:rsidRPr="00496FF3">
        <w:rPr>
          <w:rFonts w:ascii="Times New Roman" w:eastAsia="Times New Roman" w:hAnsi="Times New Roman"/>
          <w:sz w:val="24"/>
          <w:szCs w:val="24"/>
        </w:rPr>
        <w:t>(</w:t>
      </w:r>
      <w:r w:rsidR="00194C7D" w:rsidRPr="00496FF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="00496FF3" w:rsidRPr="00496FF3">
        <w:rPr>
          <w:rFonts w:ascii="Times New Roman" w:eastAsia="Times New Roman" w:hAnsi="Times New Roman"/>
          <w:sz w:val="24"/>
          <w:szCs w:val="24"/>
        </w:rPr>
        <w:t xml:space="preserve">7 </w:t>
      </w:r>
      <w:r w:rsidR="00194C7D" w:rsidRPr="00496FF3">
        <w:rPr>
          <w:rFonts w:ascii="Times New Roman" w:eastAsia="Times New Roman" w:hAnsi="Times New Roman"/>
          <w:sz w:val="24"/>
          <w:szCs w:val="24"/>
        </w:rPr>
        <w:t>педагогов из 18</w:t>
      </w:r>
      <w:r w:rsidRPr="00496FF3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CF4B31" w:rsidRPr="008B659C" w:rsidRDefault="00CF4B31" w:rsidP="00496FF3">
      <w:p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CF4B31">
      <w:pPr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keepNext/>
        <w:ind w:left="142"/>
        <w:jc w:val="center"/>
        <w:rPr>
          <w:sz w:val="28"/>
          <w:szCs w:val="28"/>
        </w:rPr>
      </w:pPr>
      <w:r w:rsidRPr="008B659C">
        <w:rPr>
          <w:rFonts w:ascii="Times New Roman" w:eastAsia="Times New Roman" w:hAnsi="Times New Roman"/>
          <w:b/>
          <w:sz w:val="28"/>
          <w:szCs w:val="28"/>
        </w:rPr>
        <w:t>Педагогические работники, имеющие почетные знаки, ведомственные и правительственные награды</w:t>
      </w:r>
    </w:p>
    <w:p w:rsidR="00CF4B31" w:rsidRPr="008B659C" w:rsidRDefault="006A27DC">
      <w:pPr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noProof/>
        </w:rPr>
        <w:drawing>
          <wp:inline distT="0" distB="0" distL="0" distR="0" wp14:anchorId="15D43E8A" wp14:editId="0A6FE6DD">
            <wp:extent cx="7183120" cy="4132580"/>
            <wp:effectExtent l="0" t="0" r="0" b="127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F4B31" w:rsidRPr="008B659C" w:rsidRDefault="00CF4B31">
      <w:pPr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6FF3" w:rsidRDefault="00496FF3">
      <w:pPr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6FF3" w:rsidRDefault="00496FF3">
      <w:pPr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6FF3" w:rsidRDefault="00496FF3">
      <w:pPr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6FF3" w:rsidRDefault="00496FF3">
      <w:pPr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6FF3" w:rsidRDefault="00496FF3">
      <w:pPr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Анализ работы по охране жизни и здоровья детей</w:t>
      </w:r>
    </w:p>
    <w:p w:rsidR="00CF4B31" w:rsidRPr="008B659C" w:rsidRDefault="00CF4B31">
      <w:pPr>
        <w:shd w:val="clear" w:color="auto" w:fill="FFFFFF"/>
        <w:spacing w:after="0"/>
        <w:ind w:left="709" w:hanging="425"/>
        <w:jc w:val="center"/>
        <w:rPr>
          <w:rFonts w:ascii="Tahoma" w:eastAsia="Tahoma" w:hAnsi="Tahoma" w:cs="Tahoma"/>
          <w:sz w:val="24"/>
          <w:szCs w:val="24"/>
        </w:rPr>
      </w:pPr>
    </w:p>
    <w:p w:rsidR="00CF4B31" w:rsidRPr="008B659C" w:rsidRDefault="006A27D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09" w:hanging="425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Наличие (или отсутствие) случаев детского травматизма.</w:t>
      </w:r>
    </w:p>
    <w:tbl>
      <w:tblPr>
        <w:tblStyle w:val="af0"/>
        <w:tblW w:w="127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64"/>
        <w:gridCol w:w="1900"/>
        <w:gridCol w:w="1827"/>
        <w:gridCol w:w="1833"/>
        <w:gridCol w:w="1834"/>
        <w:gridCol w:w="1764"/>
        <w:gridCol w:w="1764"/>
      </w:tblGrid>
      <w:tr w:rsidR="008B659C" w:rsidRPr="008B659C"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/>
              <w:ind w:left="709" w:hanging="425"/>
              <w:jc w:val="center"/>
              <w:rPr>
                <w:rFonts w:ascii="Tahoma" w:eastAsia="Tahoma" w:hAnsi="Tahoma" w:cs="Tahoma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Раны лица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/>
              <w:ind w:left="709" w:hanging="425"/>
              <w:jc w:val="center"/>
              <w:rPr>
                <w:rFonts w:ascii="Tahoma" w:eastAsia="Tahoma" w:hAnsi="Tahoma" w:cs="Tahoma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Инородное тело</w:t>
            </w:r>
          </w:p>
        </w:tc>
        <w:tc>
          <w:tcPr>
            <w:tcW w:w="1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/>
              <w:ind w:left="709" w:hanging="425"/>
              <w:jc w:val="center"/>
              <w:rPr>
                <w:rFonts w:ascii="Tahoma" w:eastAsia="Tahoma" w:hAnsi="Tahoma" w:cs="Tahoma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Укусы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/>
              <w:ind w:left="709" w:hanging="425"/>
              <w:jc w:val="center"/>
              <w:rPr>
                <w:rFonts w:ascii="Tahoma" w:eastAsia="Tahoma" w:hAnsi="Tahoma" w:cs="Tahoma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Ушибы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4B31" w:rsidRPr="008B659C" w:rsidRDefault="006A27DC">
            <w:pPr>
              <w:shd w:val="clear" w:color="auto" w:fill="FFFFFF"/>
              <w:spacing w:after="0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 xml:space="preserve">Переломы </w:t>
            </w:r>
          </w:p>
        </w:tc>
        <w:tc>
          <w:tcPr>
            <w:tcW w:w="1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4B31" w:rsidRPr="008B659C" w:rsidRDefault="006A27DC">
            <w:pPr>
              <w:shd w:val="clear" w:color="auto" w:fill="FFFFFF"/>
              <w:spacing w:after="0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Прочие</w:t>
            </w:r>
          </w:p>
        </w:tc>
        <w:tc>
          <w:tcPr>
            <w:tcW w:w="1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4B31" w:rsidRPr="008B659C" w:rsidRDefault="006A27DC">
            <w:pPr>
              <w:shd w:val="clear" w:color="auto" w:fill="FFFFFF"/>
              <w:spacing w:after="0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Всего</w:t>
            </w:r>
          </w:p>
        </w:tc>
      </w:tr>
      <w:tr w:rsidR="008B659C" w:rsidRPr="008B659C">
        <w:tc>
          <w:tcPr>
            <w:tcW w:w="1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/>
              <w:ind w:left="709" w:hanging="42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 w:rsidRPr="008B659C">
              <w:rPr>
                <w:rFonts w:ascii="Tahoma" w:eastAsia="Tahoma" w:hAnsi="Tahoma" w:cs="Tahoma"/>
                <w:sz w:val="15"/>
                <w:szCs w:val="15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/>
              <w:ind w:left="709" w:hanging="42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 w:rsidRPr="008B659C">
              <w:rPr>
                <w:rFonts w:ascii="Tahoma" w:eastAsia="Tahoma" w:hAnsi="Tahoma" w:cs="Tahoma"/>
                <w:sz w:val="15"/>
                <w:szCs w:val="15"/>
              </w:rPr>
              <w:t>-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/>
              <w:ind w:left="709" w:hanging="42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 w:rsidRPr="008B659C">
              <w:rPr>
                <w:rFonts w:ascii="Tahoma" w:eastAsia="Tahoma" w:hAnsi="Tahoma" w:cs="Tahoma"/>
                <w:sz w:val="15"/>
                <w:szCs w:val="15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hd w:val="clear" w:color="auto" w:fill="FFFFFF"/>
              <w:spacing w:after="0"/>
              <w:ind w:left="709" w:hanging="42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 w:rsidRPr="008B659C">
              <w:rPr>
                <w:rFonts w:ascii="Times New Roman" w:eastAsia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4B31" w:rsidRPr="008B659C" w:rsidRDefault="006A27DC">
            <w:pPr>
              <w:shd w:val="clear" w:color="auto" w:fill="FFFFFF"/>
              <w:spacing w:after="0"/>
              <w:ind w:left="709" w:hanging="425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8B659C">
              <w:rPr>
                <w:rFonts w:ascii="Times New Roman" w:eastAsia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4B31" w:rsidRPr="008B659C" w:rsidRDefault="006A27DC">
            <w:pPr>
              <w:shd w:val="clear" w:color="auto" w:fill="FFFFFF"/>
              <w:spacing w:after="0"/>
              <w:ind w:left="709" w:hanging="425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8B659C">
              <w:rPr>
                <w:rFonts w:ascii="Times New Roman" w:eastAsia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4B31" w:rsidRPr="008B659C" w:rsidRDefault="006A27DC">
            <w:pPr>
              <w:shd w:val="clear" w:color="auto" w:fill="FFFFFF"/>
              <w:spacing w:after="0"/>
              <w:ind w:left="709" w:hanging="425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8B659C">
              <w:rPr>
                <w:rFonts w:ascii="Times New Roman" w:eastAsia="Times New Roman" w:hAnsi="Times New Roman"/>
                <w:sz w:val="15"/>
                <w:szCs w:val="15"/>
              </w:rPr>
              <w:t>-</w:t>
            </w:r>
          </w:p>
        </w:tc>
      </w:tr>
    </w:tbl>
    <w:p w:rsidR="00CF4B31" w:rsidRPr="008B659C" w:rsidRDefault="00CF4B31">
      <w:pPr>
        <w:shd w:val="clear" w:color="auto" w:fill="FFFFFF"/>
        <w:spacing w:after="0"/>
        <w:ind w:left="709" w:hanging="425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shd w:val="clear" w:color="auto" w:fill="FFFFFF"/>
        <w:spacing w:after="0"/>
        <w:ind w:left="709" w:hanging="425"/>
        <w:rPr>
          <w:rFonts w:ascii="Tahoma" w:eastAsia="Tahoma" w:hAnsi="Tahoma" w:cs="Tahoma"/>
          <w:sz w:val="15"/>
          <w:szCs w:val="15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2. Наличие (или отсутствие) предписаний (замечаний) со стороны органов санэпиднадзора, пожарного надзора.</w:t>
      </w:r>
    </w:p>
    <w:p w:rsidR="00CF4B31" w:rsidRPr="008B659C" w:rsidRDefault="00CF4B31">
      <w:pPr>
        <w:spacing w:after="0"/>
        <w:ind w:left="709" w:hanging="425"/>
        <w:jc w:val="center"/>
        <w:rPr>
          <w:rFonts w:ascii="Tahoma" w:eastAsia="Tahoma" w:hAnsi="Tahoma" w:cs="Tahoma"/>
          <w:sz w:val="15"/>
          <w:szCs w:val="15"/>
        </w:rPr>
      </w:pPr>
    </w:p>
    <w:tbl>
      <w:tblPr>
        <w:tblStyle w:val="af1"/>
        <w:tblW w:w="10420" w:type="dxa"/>
        <w:tblInd w:w="1737" w:type="dxa"/>
        <w:tblLayout w:type="fixed"/>
        <w:tblLook w:val="0400" w:firstRow="0" w:lastRow="0" w:firstColumn="0" w:lastColumn="0" w:noHBand="0" w:noVBand="1"/>
      </w:tblPr>
      <w:tblGrid>
        <w:gridCol w:w="4786"/>
        <w:gridCol w:w="2432"/>
        <w:gridCol w:w="3202"/>
      </w:tblGrid>
      <w:tr w:rsidR="008B659C" w:rsidRPr="008B659C" w:rsidTr="00827DB8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pacing w:after="0"/>
              <w:ind w:left="709" w:hanging="425"/>
              <w:jc w:val="center"/>
              <w:rPr>
                <w:rFonts w:ascii="Tahoma" w:eastAsia="Tahoma" w:hAnsi="Tahoma" w:cs="Tahoma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Предписания санэпиднадзора</w:t>
            </w:r>
          </w:p>
        </w:tc>
        <w:tc>
          <w:tcPr>
            <w:tcW w:w="2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pacing w:after="0"/>
              <w:jc w:val="center"/>
              <w:rPr>
                <w:rFonts w:ascii="Tahoma" w:eastAsia="Tahoma" w:hAnsi="Tahoma" w:cs="Tahoma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Отметка о выполнении</w:t>
            </w:r>
          </w:p>
        </w:tc>
        <w:tc>
          <w:tcPr>
            <w:tcW w:w="3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pacing w:after="0"/>
              <w:ind w:left="-130"/>
              <w:jc w:val="center"/>
              <w:rPr>
                <w:rFonts w:ascii="Tahoma" w:eastAsia="Tahoma" w:hAnsi="Tahoma" w:cs="Tahoma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Причины невыполнения</w:t>
            </w:r>
          </w:p>
        </w:tc>
      </w:tr>
      <w:tr w:rsidR="008B659C" w:rsidRPr="008B659C" w:rsidTr="00827DB8"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pacing w:after="0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 xml:space="preserve">Нет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pacing w:after="0"/>
              <w:ind w:left="709" w:hanging="425"/>
              <w:jc w:val="center"/>
              <w:rPr>
                <w:rFonts w:ascii="Tahoma" w:eastAsia="Tahoma" w:hAnsi="Tahoma" w:cs="Tahoma"/>
                <w:b/>
              </w:rPr>
            </w:pPr>
            <w:r w:rsidRPr="008B659C">
              <w:rPr>
                <w:rFonts w:ascii="Tahoma" w:eastAsia="Tahoma" w:hAnsi="Tahoma" w:cs="Tahoma"/>
                <w:b/>
              </w:rPr>
              <w:t>-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pacing w:after="0"/>
              <w:ind w:left="709" w:hanging="425"/>
              <w:jc w:val="center"/>
              <w:rPr>
                <w:rFonts w:ascii="Tahoma" w:eastAsia="Tahoma" w:hAnsi="Tahoma" w:cs="Tahoma"/>
                <w:b/>
              </w:rPr>
            </w:pPr>
            <w:r w:rsidRPr="008B659C">
              <w:rPr>
                <w:rFonts w:ascii="Tahoma" w:eastAsia="Tahoma" w:hAnsi="Tahoma" w:cs="Tahoma"/>
                <w:b/>
              </w:rPr>
              <w:t>-</w:t>
            </w:r>
          </w:p>
        </w:tc>
      </w:tr>
    </w:tbl>
    <w:p w:rsidR="00CF4B31" w:rsidRPr="008B659C" w:rsidRDefault="00CF4B31">
      <w:pPr>
        <w:spacing w:after="0"/>
        <w:ind w:left="709" w:hanging="425"/>
        <w:jc w:val="center"/>
        <w:rPr>
          <w:rFonts w:ascii="Tahoma" w:eastAsia="Tahoma" w:hAnsi="Tahoma" w:cs="Tahoma"/>
          <w:b/>
        </w:rPr>
      </w:pPr>
    </w:p>
    <w:tbl>
      <w:tblPr>
        <w:tblStyle w:val="af2"/>
        <w:tblW w:w="10525" w:type="dxa"/>
        <w:tblInd w:w="1632" w:type="dxa"/>
        <w:tblLayout w:type="fixed"/>
        <w:tblLook w:val="0400" w:firstRow="0" w:lastRow="0" w:firstColumn="0" w:lastColumn="0" w:noHBand="0" w:noVBand="1"/>
      </w:tblPr>
      <w:tblGrid>
        <w:gridCol w:w="4855"/>
        <w:gridCol w:w="2410"/>
        <w:gridCol w:w="3260"/>
      </w:tblGrid>
      <w:tr w:rsidR="008B659C" w:rsidRPr="008B659C" w:rsidTr="00827DB8">
        <w:tc>
          <w:tcPr>
            <w:tcW w:w="4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pacing w:after="0"/>
              <w:ind w:left="709" w:hanging="425"/>
              <w:jc w:val="center"/>
              <w:rPr>
                <w:rFonts w:ascii="Tahoma" w:eastAsia="Tahoma" w:hAnsi="Tahoma" w:cs="Tahoma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Предписания пожарного надзора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pacing w:after="0"/>
              <w:ind w:left="34"/>
              <w:jc w:val="center"/>
              <w:rPr>
                <w:rFonts w:ascii="Tahoma" w:eastAsia="Tahoma" w:hAnsi="Tahoma" w:cs="Tahoma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Отметка о выполнении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827DB8" w:rsidP="00827DB8">
            <w:pPr>
              <w:spacing w:after="0"/>
              <w:ind w:left="709" w:hanging="425"/>
              <w:rPr>
                <w:rFonts w:ascii="Tahoma" w:eastAsia="Tahoma" w:hAnsi="Tahoma" w:cs="Tahoma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Причины </w:t>
            </w:r>
            <w:r w:rsidR="006A27DC" w:rsidRPr="008B659C">
              <w:rPr>
                <w:rFonts w:ascii="Times New Roman" w:eastAsia="Times New Roman" w:hAnsi="Times New Roman"/>
                <w:b/>
              </w:rPr>
              <w:t>невыполнения</w:t>
            </w:r>
          </w:p>
        </w:tc>
      </w:tr>
      <w:tr w:rsidR="008B659C" w:rsidRPr="008B659C" w:rsidTr="00827DB8">
        <w:tc>
          <w:tcPr>
            <w:tcW w:w="4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pacing w:after="0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pacing w:after="0"/>
              <w:ind w:left="709" w:hanging="425"/>
              <w:jc w:val="center"/>
              <w:rPr>
                <w:rFonts w:ascii="Tahoma" w:eastAsia="Tahoma" w:hAnsi="Tahoma" w:cs="Tahoma"/>
                <w:b/>
              </w:rPr>
            </w:pPr>
            <w:r w:rsidRPr="008B659C">
              <w:rPr>
                <w:rFonts w:ascii="Tahoma" w:eastAsia="Tahoma" w:hAnsi="Tahoma" w:cs="Tahoma"/>
                <w:b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pacing w:after="0"/>
              <w:ind w:left="709" w:hanging="425"/>
              <w:jc w:val="center"/>
              <w:rPr>
                <w:rFonts w:ascii="Tahoma" w:eastAsia="Tahoma" w:hAnsi="Tahoma" w:cs="Tahoma"/>
                <w:b/>
              </w:rPr>
            </w:pPr>
            <w:r w:rsidRPr="008B659C">
              <w:rPr>
                <w:rFonts w:ascii="Tahoma" w:eastAsia="Tahoma" w:hAnsi="Tahoma" w:cs="Tahoma"/>
                <w:b/>
              </w:rPr>
              <w:t>-</w:t>
            </w:r>
          </w:p>
        </w:tc>
      </w:tr>
    </w:tbl>
    <w:p w:rsidR="00CF4B31" w:rsidRPr="008B659C" w:rsidRDefault="00CF4B31">
      <w:p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shd w:val="clear" w:color="auto" w:fill="FFFFFF"/>
        <w:spacing w:after="0"/>
        <w:ind w:left="709" w:hanging="425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Анализ работы по охране жизни и здоровья детей</w:t>
      </w:r>
    </w:p>
    <w:p w:rsidR="00CF4B31" w:rsidRPr="008B659C" w:rsidRDefault="006A27DC">
      <w:pPr>
        <w:shd w:val="clear" w:color="auto" w:fill="FFFFFF"/>
        <w:spacing w:after="0"/>
        <w:ind w:left="709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В ДОУ принимаются все необходимые меры для соблюдения санитарно-гигиенических требований и требований пожарной безопасности. Выявленные нарушения устраняются своевременно. Со всеми работниками каждый квартал проводится плановый инстр</w:t>
      </w:r>
      <w:r w:rsidR="00827DB8">
        <w:rPr>
          <w:rFonts w:ascii="Times New Roman" w:eastAsia="Times New Roman" w:hAnsi="Times New Roman"/>
          <w:sz w:val="24"/>
          <w:szCs w:val="24"/>
        </w:rPr>
        <w:t>уктаж, учебные занятия по ТБ и П</w:t>
      </w:r>
      <w:r w:rsidRPr="008B659C">
        <w:rPr>
          <w:rFonts w:ascii="Times New Roman" w:eastAsia="Times New Roman" w:hAnsi="Times New Roman"/>
          <w:sz w:val="24"/>
          <w:szCs w:val="24"/>
        </w:rPr>
        <w:t xml:space="preserve">Б. Каждый новый работник проходит вводный инструктаж. </w:t>
      </w:r>
      <w:r w:rsidR="00827DB8">
        <w:rPr>
          <w:rFonts w:ascii="Times New Roman" w:eastAsia="Times New Roman" w:hAnsi="Times New Roman"/>
          <w:sz w:val="24"/>
          <w:szCs w:val="24"/>
        </w:rPr>
        <w:t>Инструктор по гигиене</w:t>
      </w:r>
      <w:r w:rsidRPr="008B659C">
        <w:rPr>
          <w:rFonts w:ascii="Times New Roman" w:eastAsia="Times New Roman" w:hAnsi="Times New Roman"/>
          <w:sz w:val="24"/>
          <w:szCs w:val="24"/>
        </w:rPr>
        <w:t xml:space="preserve"> обучает </w:t>
      </w:r>
      <w:r w:rsidR="00827DB8">
        <w:rPr>
          <w:rFonts w:ascii="Times New Roman" w:eastAsia="Times New Roman" w:hAnsi="Times New Roman"/>
          <w:sz w:val="24"/>
          <w:szCs w:val="24"/>
        </w:rPr>
        <w:t>работников</w:t>
      </w:r>
      <w:r w:rsidRPr="008B659C">
        <w:rPr>
          <w:rFonts w:ascii="Times New Roman" w:eastAsia="Times New Roman" w:hAnsi="Times New Roman"/>
          <w:sz w:val="24"/>
          <w:szCs w:val="24"/>
        </w:rPr>
        <w:t xml:space="preserve"> оказанию первой помощи, обучение проходит 2 раза в год. Плановый контроль комиссии по ТБ и ПБ проводится как по возрастным группам, так и по детским площадкам и подсобным помещениям. В данном учебном году травма ребенка не зафиксирована.</w:t>
      </w:r>
    </w:p>
    <w:p w:rsidR="00CF4B31" w:rsidRPr="008B659C" w:rsidRDefault="00CF4B31">
      <w:pPr>
        <w:shd w:val="clear" w:color="auto" w:fill="FFFFFF"/>
        <w:spacing w:after="0"/>
        <w:ind w:left="709" w:hanging="425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shd w:val="clear" w:color="auto" w:fill="FFFFFF"/>
        <w:spacing w:after="0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Анализ результатов коррекционной работы с детьми дошкольного возраста прилагается</w:t>
      </w:r>
    </w:p>
    <w:p w:rsidR="00CF4B31" w:rsidRPr="008B659C" w:rsidRDefault="006A27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Анализ работы за 2019- 2020 учебный год учителя – логопеда ДОУ</w:t>
      </w:r>
    </w:p>
    <w:p w:rsidR="00CF4B31" w:rsidRPr="008B659C" w:rsidRDefault="006A27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Анализ работы за 2019- 2020 учебный год педагога-психолога ДОУ</w:t>
      </w:r>
    </w:p>
    <w:p w:rsidR="00CF4B31" w:rsidRPr="008B659C" w:rsidRDefault="00CF4B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004"/>
        <w:rPr>
          <w:rFonts w:ascii="Times New Roman" w:eastAsia="Times New Roman" w:hAnsi="Times New Roman"/>
          <w:sz w:val="24"/>
          <w:szCs w:val="24"/>
        </w:rPr>
      </w:pPr>
    </w:p>
    <w:p w:rsidR="00827DB8" w:rsidRDefault="00827DB8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</w:rPr>
      </w:pPr>
    </w:p>
    <w:p w:rsidR="00827DB8" w:rsidRDefault="00827DB8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</w:rPr>
      </w:pPr>
    </w:p>
    <w:p w:rsidR="00827DB8" w:rsidRDefault="00827DB8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</w:rPr>
      </w:pPr>
    </w:p>
    <w:p w:rsidR="00827DB8" w:rsidRDefault="00827DB8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</w:rPr>
      </w:pPr>
    </w:p>
    <w:p w:rsidR="00827DB8" w:rsidRDefault="00827DB8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</w:rPr>
      </w:pPr>
    </w:p>
    <w:p w:rsidR="00827DB8" w:rsidRDefault="00827DB8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</w:rPr>
      </w:pPr>
    </w:p>
    <w:p w:rsidR="00CF4B31" w:rsidRPr="008B659C" w:rsidRDefault="006A27DC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Анализ методической работы</w:t>
      </w:r>
    </w:p>
    <w:p w:rsidR="00CF4B31" w:rsidRPr="008B659C" w:rsidRDefault="00CF4B31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</w:rPr>
      </w:pPr>
    </w:p>
    <w:p w:rsidR="00CF4B31" w:rsidRPr="008B659C" w:rsidRDefault="006A27DC">
      <w:p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  Основными задачами образовательной</w:t>
      </w:r>
      <w:r w:rsidRPr="008B659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B659C">
        <w:rPr>
          <w:rFonts w:ascii="Times New Roman" w:eastAsia="Times New Roman" w:hAnsi="Times New Roman"/>
          <w:sz w:val="24"/>
          <w:szCs w:val="24"/>
        </w:rPr>
        <w:t>деятельности ДОО на 2019– 2020 учебный год были</w:t>
      </w:r>
    </w:p>
    <w:p w:rsidR="00CF4B31" w:rsidRPr="008B659C" w:rsidRDefault="006A27DC">
      <w:pPr>
        <w:numPr>
          <w:ilvl w:val="0"/>
          <w:numId w:val="36"/>
        </w:numPr>
        <w:spacing w:after="0" w:line="240" w:lineRule="auto"/>
        <w:ind w:left="851" w:hanging="284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 повышение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деятельностного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уровня ИКТ педагогов и организация цифровой образовательной среды в ДОУ для повышения качества дошкольного образования</w:t>
      </w:r>
    </w:p>
    <w:p w:rsidR="00CF4B31" w:rsidRPr="008B659C" w:rsidRDefault="006A27DC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развитие творческих способностей детей в речевой, продуктивной, музыкальной и двигательной деятельности </w:t>
      </w:r>
    </w:p>
    <w:p w:rsidR="00CF4B31" w:rsidRPr="008B659C" w:rsidRDefault="006A27DC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обеспечение педагогических условий для развития исследовательской деятельности ребенка</w:t>
      </w:r>
    </w:p>
    <w:p w:rsidR="00CF4B31" w:rsidRPr="008B659C" w:rsidRDefault="006A27DC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организация преемственности дошкольного и начального образования по проекту «Одаренный ребенок». </w:t>
      </w:r>
    </w:p>
    <w:p w:rsidR="00CF4B31" w:rsidRPr="008B659C" w:rsidRDefault="006A27DC">
      <w:pPr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           Также, на 2019- 2020 учебный год задачами деятельности ДОУ было заключительное внедрение образовательной модели по проекту «А-ТО» в рамках республиканской инновационной площадки «STEAM-образование в дошкольной образовательной организации» по линии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ИРОиПК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Р</w:t>
      </w: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С(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 xml:space="preserve">Я)  и подведение итогов проекта  «ТАТО» в рамках федеральной пилотной площадки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МОиН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РС(Я) приказ от 19 декабря 2017 за № 01-09/ 2640 «От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Фребеля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до робота – растим будущих инженеров». За учебный год воспитатели прошли семинар-практикум по применению дидактического материала «Дары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Фребеля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», провели открытые мероприятия по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парциональной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образовательной программе ДО Т.В.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Волосовец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, Ю.В. Карпова, Т.В. Тимофеева «От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Фребеля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до робота</w:t>
      </w: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 xml:space="preserve">» (…). </w:t>
      </w:r>
      <w:proofErr w:type="gramEnd"/>
    </w:p>
    <w:p w:rsidR="00CF4B31" w:rsidRPr="008B659C" w:rsidRDefault="006A27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Проведен тематический контроль по использованию информационно-коммуникационных технологий с целью выявления уровня развития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деятельностного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владения воспитателем ИКТ. Проверка показала, что воспитатели, в основном владеют и применяют ИКТ в работе с детьми, и для составления документации, для поиска материала при самообразовании, но у некоторых воспитателей </w:t>
      </w: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нет сайта и никто из воспитателей не входит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 xml:space="preserve"> в сайт ДОО, не просматривает и не заполняет материал сайта. Все воспитатели стремятся овладеть мультимедийными навыками, но отсутствие соответствующего оборудования мешает осуществлению данной задачи. По итогам тематической проверки воспитателям даны рекомендации.  </w:t>
      </w:r>
    </w:p>
    <w:p w:rsidR="00CF4B31" w:rsidRPr="008B659C" w:rsidRDefault="006A27DC">
      <w:pPr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            Была запланирована фронтальная проверка подготовительной группы в апреле-мае, с привлечением педагога-психолога Семеновой О.Н. и учителя-логопеда Егоровой Е.И. Но в марте детский сад закрылся - начался карантин по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коронавирусу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>, и поэтому итоги подводились и анализировались по мониторингу развития детей, который проводился в течени</w:t>
      </w: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 xml:space="preserve"> года специалистами ДОО и воспитателями группы. Анализ мониторинга показал систематическую и полноценную работу с сентября 2019г. по февраль 2020г. педагогов Семеновой Н.С. и Федоровой К.М. По итогам анализа выявлено, что дети кроме психологической подготовки, также подготовлены к школе по ООП </w:t>
      </w: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F4B31" w:rsidRPr="008B659C" w:rsidRDefault="006A2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На протяжении 2019-2020 учебного года было запланировано проведение 3-х </w:t>
      </w: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тематических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 xml:space="preserve"> педсовета: </w:t>
      </w:r>
    </w:p>
    <w:p w:rsidR="00CF4B31" w:rsidRPr="008B659C" w:rsidRDefault="006A27DC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по применению информационн</w:t>
      </w: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 xml:space="preserve"> коммуникационных технологий, и созданию цифровой образовательной среды для повышения качества образовательного процесса</w:t>
      </w:r>
    </w:p>
    <w:p w:rsidR="00CF4B31" w:rsidRPr="008B659C" w:rsidRDefault="006A27DC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по организации познавательно-исследовательской деятельности ребенка через опыты и эксперименты во всех видах детской деятельности </w:t>
      </w:r>
    </w:p>
    <w:p w:rsidR="00CF4B31" w:rsidRPr="008B659C" w:rsidRDefault="006A27DC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по созданию педагогических условий для раскрытия задатков и развития творческих способностей каждого ребенка</w:t>
      </w:r>
    </w:p>
    <w:p w:rsidR="00CF4B31" w:rsidRPr="008B659C" w:rsidRDefault="006A27DC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eading=h.gjdgxs" w:colFirst="0" w:colLast="0"/>
      <w:bookmarkEnd w:id="1"/>
      <w:r w:rsidRPr="008B659C">
        <w:rPr>
          <w:rFonts w:ascii="Times New Roman" w:eastAsia="Times New Roman" w:hAnsi="Times New Roman"/>
          <w:sz w:val="24"/>
          <w:szCs w:val="24"/>
        </w:rPr>
        <w:t xml:space="preserve">Две первые педсоветы и организационный педсовет были проведены в традиционном формате. Последний тематический педсовет по развитию творческих способностей детей проведен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дистационно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>, через ZOOM онлайн.</w:t>
      </w:r>
    </w:p>
    <w:p w:rsidR="00CF4B31" w:rsidRPr="008B659C" w:rsidRDefault="006A2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Задача «Обеспечить успешность ребенка в познавательно-исследовательской деятельности» встречена педагогами и принята родителями с интересом. Планомерно были проведены разнообразные виды работ с детьми; дети, родители и педагоги готовились к проведению фестиваля, был составлен и утвержден сценарий фестиваля «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Тииҥ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мэйии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». Фестиваль не проведен, т.к. начался карантин. И данная задача по развитию познавательно-исследовательской деятельности детей была реализована недостаточно полно. Причиной этого, по словам </w:t>
      </w: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воспитателей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 xml:space="preserve"> является также, то, что из-за множества конкурсных мероприятий у них возникает дефицит времени, и не во всех в группах имеется мини-лаборатория для </w:t>
      </w:r>
      <w:r w:rsidRPr="008B659C">
        <w:rPr>
          <w:rFonts w:ascii="Times New Roman" w:eastAsia="Times New Roman" w:hAnsi="Times New Roman"/>
          <w:sz w:val="24"/>
          <w:szCs w:val="24"/>
        </w:rPr>
        <w:lastRenderedPageBreak/>
        <w:t>проведения исследовательской деятельности. Для дальнейшей реализации данной задачи необходимо максимально сократить конкурсы с участием детей и обеспечить группы оборудованием РППС для познавательно-исследовательской деятельности в соответствии с возрастными особенностями, а также активно привлечь родителей.</w:t>
      </w:r>
    </w:p>
    <w:p w:rsidR="00CF4B31" w:rsidRPr="008B659C" w:rsidRDefault="006A27DC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В 2019-2020 учебном году перед педагогами была поставлена задача по применению информационно-коммуникационных технологий, и созданию цифровой образовательной среды для повышения качества образовательного процесса. У отдельных педагогов были некоторые затруднения при создании цифровых образовательных ресурсов и использовании в педагогической деятельности информационно-коммуникационных технологий.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Знаниевый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уровень имеется у всех, но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деятельностный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уровень у многих педагогов недостаточно высок, чтобы обеспечить эффективное применение ИКТ в педагогическом процессе и создать цифровые образовательные ресурсы. Основной причиной неиспользования ИКТ, по словам воспитателей, является то, что в группах для работы с детьми </w:t>
      </w: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 xml:space="preserve"> информационно-коммуникационных технологий нет компьютеров и SMART-досок (экранов). Второй причиной является то, что подготовка по  применению информационных технологий требует временных затрат, хотя некоторые педагоги находят на это дополнительное время, используя эффективно сон-час детей – с 12.30 до 15.00 часов. Также, мешает ограниченный трафик, контент-фильтры порталов. Для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деятельностного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овладения </w:t>
      </w: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ИКТ-компетенцией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 xml:space="preserve"> необходимо повышение квалификации педагогов и увеличение финансирования материально-технического ресурса в этой области. Педагоги провели открытые мероприятия с применением ИКТ для коллег и родителей, успешно участвовали в республиканских фундаментальных курсах по программе «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Кустук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>», где продемонстрировали модульный принцип организации ОД по теме «Гражданское воспитание детей» с применением ИКТ.</w:t>
      </w:r>
    </w:p>
    <w:p w:rsidR="00CF4B31" w:rsidRPr="008B659C" w:rsidRDefault="006A2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В течение года велась работа по третьей задаче, а именно по созданию педагогических условий для раскрытия задатков и развития творческих способностей каждого ребенка. Специалисты и воспитатели уделяли внимание, как одаренным детям, так и детям с ОВЗ. Основные мероприятия, итоговые занятия, выставки детских работ с участием родителей должны были пройти в апреле, но из-за карантина проведены дистанционно.</w:t>
      </w:r>
    </w:p>
    <w:p w:rsidR="00CF4B31" w:rsidRPr="008B659C" w:rsidRDefault="006A27DC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Педагоги привлекли родителей к STEAM-образованию через модули проекта «А-ТО», организуя семейные клубы по направлениям модулей. По возрастным группам был распространен семейный опыт по формированию у ребенка основ ЗОЖ и культуры здоровье-созидания в виде наглядных материалов (плакаты по ЗОЖ, планшеты, папки-передвижки)</w:t>
      </w: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>артнерство семьи, ДОУ и социальных институтов наслега по профилактике жестокого обращения в семье к ребенку педагоги проводили под руководством педагога-психолога Семеновой О.Н. – было организовано посещение на дом, проводились месячники, консультации, работала психолого-педагогическая комиссия, организовывались встречи с правоохранительными органами.</w:t>
      </w:r>
    </w:p>
    <w:p w:rsidR="00CF4B31" w:rsidRPr="008B659C" w:rsidRDefault="006A2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С начальной школой была установлена преемственность по развитию интеллектуальной деятельности детей – специалисты Илларионова Т.Т. (шашки-шахматы) и Афанасьев В.Н. (тренер по робототехнике) работали с учителями начальной школы. Был разработан совместный проект педагогов ДОУ и НОО по интеллектуальному развитию ребенка. Специалисты (педагог-психолог Семенова О.Н., учитель-логопед Егорова Е.И.) организовали взаимодействие педагогов ДОУ и НОО по образовательной области «Речевое развитие» в контексте ФГОС.</w:t>
      </w:r>
    </w:p>
    <w:p w:rsidR="00CF4B31" w:rsidRPr="008B659C" w:rsidRDefault="006A2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     Работа педагогического коллектива имеет хороший результат, о чем свидетельствуют призовые места педагогов и детей на окружном, муниципальном, республиканском, федеральном и международном уровне за 2019-2020 учебный год. Данные о достижениях приводятся в приложении.</w:t>
      </w:r>
    </w:p>
    <w:p w:rsidR="00CF4B31" w:rsidRPr="008B659C" w:rsidRDefault="00CF4B31">
      <w:pPr>
        <w:shd w:val="clear" w:color="auto" w:fill="FFFFFF"/>
        <w:spacing w:after="0"/>
        <w:rPr>
          <w:rFonts w:ascii="Times New Roman" w:eastAsia="Times New Roman" w:hAnsi="Times New Roman"/>
          <w:sz w:val="26"/>
          <w:szCs w:val="26"/>
        </w:rPr>
      </w:pPr>
    </w:p>
    <w:p w:rsidR="00827DB8" w:rsidRDefault="00827DB8">
      <w:pPr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/>
          <w:sz w:val="26"/>
          <w:szCs w:val="26"/>
        </w:rPr>
      </w:pPr>
    </w:p>
    <w:p w:rsidR="00827DB8" w:rsidRDefault="00827DB8">
      <w:pPr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/>
          <w:sz w:val="26"/>
          <w:szCs w:val="26"/>
        </w:rPr>
      </w:pPr>
    </w:p>
    <w:p w:rsidR="00827DB8" w:rsidRDefault="00827DB8">
      <w:pPr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/>
          <w:sz w:val="26"/>
          <w:szCs w:val="26"/>
        </w:rPr>
      </w:pPr>
    </w:p>
    <w:p w:rsidR="00827DB8" w:rsidRDefault="00827DB8">
      <w:pPr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/>
          <w:sz w:val="26"/>
          <w:szCs w:val="26"/>
        </w:rPr>
      </w:pPr>
    </w:p>
    <w:p w:rsidR="00827DB8" w:rsidRDefault="00827DB8">
      <w:pPr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/>
          <w:sz w:val="26"/>
          <w:szCs w:val="26"/>
        </w:rPr>
      </w:pPr>
    </w:p>
    <w:p w:rsidR="00CF4B31" w:rsidRPr="008B659C" w:rsidRDefault="006A27DC">
      <w:pPr>
        <w:shd w:val="clear" w:color="auto" w:fill="FFFFFF"/>
        <w:spacing w:after="0"/>
        <w:ind w:left="709" w:hanging="425"/>
        <w:jc w:val="center"/>
        <w:rPr>
          <w:rFonts w:ascii="Times New Roman" w:eastAsia="Times New Roman" w:hAnsi="Times New Roman"/>
          <w:sz w:val="26"/>
          <w:szCs w:val="26"/>
        </w:rPr>
      </w:pPr>
      <w:r w:rsidRPr="008B659C">
        <w:rPr>
          <w:rFonts w:ascii="Times New Roman" w:eastAsia="Times New Roman" w:hAnsi="Times New Roman"/>
          <w:sz w:val="26"/>
          <w:szCs w:val="26"/>
        </w:rPr>
        <w:t>ОСНОВНОЙ РАЗДЕЛ</w:t>
      </w:r>
    </w:p>
    <w:p w:rsidR="00CF4B31" w:rsidRPr="008B659C" w:rsidRDefault="00CF4B31">
      <w:pPr>
        <w:shd w:val="clear" w:color="auto" w:fill="FFFFFF"/>
        <w:spacing w:after="0"/>
        <w:ind w:left="709" w:hanging="425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Пояснительная записка</w:t>
      </w:r>
    </w:p>
    <w:p w:rsidR="00CF4B31" w:rsidRPr="008B659C" w:rsidRDefault="00CF4B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004"/>
        <w:rPr>
          <w:rFonts w:ascii="Tahoma" w:eastAsia="Tahoma" w:hAnsi="Tahoma" w:cs="Tahoma"/>
          <w:sz w:val="15"/>
          <w:szCs w:val="15"/>
        </w:rPr>
      </w:pPr>
    </w:p>
    <w:p w:rsidR="00CF4B31" w:rsidRPr="008B659C" w:rsidRDefault="006A27DC">
      <w:pPr>
        <w:tabs>
          <w:tab w:val="left" w:pos="2053"/>
        </w:tabs>
        <w:spacing w:after="0" w:line="240" w:lineRule="auto"/>
        <w:ind w:left="284" w:firstLine="567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Годовой план муниципального бюджетного дошкольного образовательного учреждения Цен</w:t>
      </w:r>
      <w:r w:rsidR="009756AC">
        <w:rPr>
          <w:rFonts w:ascii="Times New Roman" w:eastAsia="Times New Roman" w:hAnsi="Times New Roman"/>
          <w:sz w:val="24"/>
          <w:szCs w:val="24"/>
        </w:rPr>
        <w:t xml:space="preserve">тр развития ребенка - детский сад </w:t>
      </w:r>
      <w:r w:rsidRPr="008B659C">
        <w:rPr>
          <w:rFonts w:ascii="Times New Roman" w:eastAsia="Times New Roman" w:hAnsi="Times New Roman"/>
          <w:sz w:val="24"/>
          <w:szCs w:val="24"/>
        </w:rPr>
        <w:t xml:space="preserve">им. А.Г.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Габышева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</w:t>
      </w:r>
      <w:r w:rsidR="009756AC">
        <w:rPr>
          <w:rFonts w:ascii="Times New Roman" w:eastAsia="Times New Roman" w:hAnsi="Times New Roman"/>
          <w:sz w:val="24"/>
          <w:szCs w:val="24"/>
        </w:rPr>
        <w:t>МР</w:t>
      </w:r>
      <w:r w:rsidRPr="008B659C">
        <w:rPr>
          <w:rFonts w:ascii="Times New Roman" w:eastAsia="Times New Roman" w:hAnsi="Times New Roman"/>
          <w:sz w:val="24"/>
          <w:szCs w:val="24"/>
        </w:rPr>
        <w:t xml:space="preserve"> </w:t>
      </w:r>
      <w:r w:rsidR="009756AC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Нюрбинский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</w:t>
      </w:r>
      <w:r w:rsidR="009756AC">
        <w:rPr>
          <w:rFonts w:ascii="Times New Roman" w:eastAsia="Times New Roman" w:hAnsi="Times New Roman"/>
          <w:sz w:val="24"/>
          <w:szCs w:val="24"/>
        </w:rPr>
        <w:t xml:space="preserve">район» </w:t>
      </w:r>
      <w:r w:rsidRPr="008B659C">
        <w:rPr>
          <w:rFonts w:ascii="Times New Roman" w:eastAsia="Times New Roman" w:hAnsi="Times New Roman"/>
          <w:sz w:val="24"/>
          <w:szCs w:val="24"/>
        </w:rPr>
        <w:t xml:space="preserve"> (далее по тексту МБДОУ) является локальным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 </w:t>
      </w:r>
    </w:p>
    <w:p w:rsidR="00CF4B31" w:rsidRPr="008B659C" w:rsidRDefault="00CF4B31">
      <w:p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</w:p>
    <w:p w:rsidR="00CF4B31" w:rsidRPr="008B659C" w:rsidRDefault="006A27DC" w:rsidP="009756AC">
      <w:p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Нормативная база</w:t>
      </w:r>
    </w:p>
    <w:p w:rsidR="00CF4B31" w:rsidRPr="008B659C" w:rsidRDefault="006A27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Закон «Об Образовании Российской Федерации». ФЗ от 29.12.2012г. № 273 – ФЗ</w:t>
      </w:r>
    </w:p>
    <w:p w:rsidR="00CF4B31" w:rsidRPr="008B659C" w:rsidRDefault="006A27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Санитарно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– эпидемиологическими требованиями к устройству, содержанию и организации режима работы дошкольных образовательных учреждений. СанПиН 2.4.1.3049 - 13(с изменениями от 04.04.2014).Зарегистрировано в Минюсте России  29.05.2014 N 28564</w:t>
      </w:r>
    </w:p>
    <w:p w:rsidR="00CF4B31" w:rsidRPr="008B659C" w:rsidRDefault="006A27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приказ Министерства образования и науки Российской Федерации от 30.08. 2013г. № 1014 </w:t>
      </w:r>
    </w:p>
    <w:p w:rsidR="00CF4B31" w:rsidRPr="008B659C" w:rsidRDefault="006A27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«Федеральный государственный образовательный стандарт дошкольного образования» (Приказ Министерства образования и науки Российской Федерации (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образования") </w:t>
      </w:r>
    </w:p>
    <w:p w:rsidR="00CF4B31" w:rsidRPr="008B659C" w:rsidRDefault="006A27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Конвенция о правах ребенка от 13.12.1989 г. </w:t>
      </w:r>
    </w:p>
    <w:p w:rsidR="00CF4B31" w:rsidRPr="008B659C" w:rsidRDefault="006A27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Семейный кодекс РФ, раздел 4, гл. 12. ст. 63, 65 «Права родителей по воспитанию и образованию детей» </w:t>
      </w:r>
    </w:p>
    <w:p w:rsidR="00CF4B31" w:rsidRPr="008B659C" w:rsidRDefault="006A27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Профессиональным стандартом педагога ДОУ</w:t>
      </w:r>
    </w:p>
    <w:p w:rsidR="00CF4B31" w:rsidRPr="008B659C" w:rsidRDefault="006A27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Уставом МБДОУ ЦРР - д/с «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Би</w:t>
      </w: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h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>ик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» им. А.Г.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Габышева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от 02.12.2015 за № 15 54</w:t>
      </w:r>
    </w:p>
    <w:p w:rsidR="00CF4B31" w:rsidRPr="008B659C" w:rsidRDefault="006A27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rPr>
          <w:rFonts w:ascii="Times New Roman" w:eastAsia="Times New Roman" w:hAnsi="Times New Roman"/>
          <w:sz w:val="24"/>
          <w:szCs w:val="24"/>
        </w:rPr>
      </w:pP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Лицензией на ведение образовательной деятельности (Регистрационный № 1031400894360.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 xml:space="preserve"> Идентификационный № 1419005030; № 1908 от 01.11.2016г.</w:t>
      </w:r>
    </w:p>
    <w:p w:rsidR="00CF4B31" w:rsidRPr="008B659C" w:rsidRDefault="006A27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ФЗ «Об основных гарантиях прав ребенка в РФ» от 24 июля 1998 г №124-ФЗ (с изменениями от 20 июля 2000 г.)</w:t>
      </w:r>
    </w:p>
    <w:p w:rsidR="00CF4B31" w:rsidRPr="008B659C" w:rsidRDefault="006A27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Приказ Минздрава РФ «Инструкция по внедрению оздоровительных технологий в деятельность образовательных учреждений» от 4 апреля 2003 г. №139</w:t>
      </w:r>
    </w:p>
    <w:p w:rsidR="00CF4B31" w:rsidRPr="008B659C" w:rsidRDefault="006A27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Приказ Минобразования РФ «Примерное положение о центре содействия укреплению здоровья обучающихся, воспитанников образовательного учреждения» от 15 мая 2000 г. №1418 </w:t>
      </w:r>
    </w:p>
    <w:p w:rsidR="00CF4B31" w:rsidRPr="008B659C" w:rsidRDefault="006A27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Приказ Минобразования РФ от 15.01.02 №76 «О создании безопасных условий жизнедеятельности обучающихся в образовательных учреждениях» </w:t>
      </w:r>
    </w:p>
    <w:p w:rsidR="00CF4B31" w:rsidRPr="008B659C" w:rsidRDefault="006A27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Договор с родителями </w:t>
      </w:r>
    </w:p>
    <w:p w:rsidR="00CF4B31" w:rsidRPr="008B659C" w:rsidRDefault="006A27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Основная образовательная программа МБДОУ ЦРР – детсад им. А.Г.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Габышева</w:t>
      </w:r>
      <w:proofErr w:type="spellEnd"/>
    </w:p>
    <w:p w:rsidR="00CF4B31" w:rsidRPr="008B659C" w:rsidRDefault="00CF4B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F4B31" w:rsidRDefault="00CF4B31">
      <w:pPr>
        <w:spacing w:after="0" w:line="240" w:lineRule="auto"/>
        <w:ind w:left="425" w:hanging="425"/>
        <w:rPr>
          <w:rFonts w:ascii="Times New Roman" w:eastAsia="Times New Roman" w:hAnsi="Times New Roman"/>
          <w:b/>
          <w:sz w:val="24"/>
          <w:szCs w:val="24"/>
        </w:rPr>
      </w:pPr>
    </w:p>
    <w:p w:rsidR="00827DB8" w:rsidRDefault="00827DB8">
      <w:pPr>
        <w:spacing w:after="0" w:line="240" w:lineRule="auto"/>
        <w:ind w:left="425" w:hanging="425"/>
        <w:rPr>
          <w:rFonts w:ascii="Times New Roman" w:eastAsia="Times New Roman" w:hAnsi="Times New Roman"/>
          <w:b/>
          <w:sz w:val="24"/>
          <w:szCs w:val="24"/>
        </w:rPr>
      </w:pPr>
    </w:p>
    <w:p w:rsidR="00827DB8" w:rsidRDefault="00827DB8">
      <w:pPr>
        <w:spacing w:after="0" w:line="240" w:lineRule="auto"/>
        <w:ind w:left="425" w:hanging="425"/>
        <w:rPr>
          <w:rFonts w:ascii="Times New Roman" w:eastAsia="Times New Roman" w:hAnsi="Times New Roman"/>
          <w:b/>
          <w:sz w:val="24"/>
          <w:szCs w:val="24"/>
        </w:rPr>
      </w:pPr>
    </w:p>
    <w:p w:rsidR="009756AC" w:rsidRPr="008B659C" w:rsidRDefault="009756AC">
      <w:pPr>
        <w:spacing w:after="0" w:line="240" w:lineRule="auto"/>
        <w:ind w:left="425" w:hanging="425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spacing w:after="0" w:line="240" w:lineRule="auto"/>
        <w:ind w:left="425" w:hanging="425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Приоритетное направление деятельности ДОО на 2020– 2021 учебный год</w:t>
      </w:r>
    </w:p>
    <w:p w:rsidR="00CF4B31" w:rsidRPr="008B659C" w:rsidRDefault="00CF4B31">
      <w:pPr>
        <w:spacing w:after="0" w:line="240" w:lineRule="auto"/>
        <w:ind w:left="425" w:hanging="425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Times New Roman" w:eastAsia="Times New Roman" w:hAnsi="Times New Roman"/>
          <w:b/>
          <w:i/>
          <w:sz w:val="24"/>
          <w:szCs w:val="24"/>
        </w:rPr>
      </w:pPr>
      <w:r w:rsidRPr="008B659C">
        <w:rPr>
          <w:rFonts w:ascii="Times New Roman" w:eastAsia="Times New Roman" w:hAnsi="Times New Roman"/>
          <w:b/>
          <w:i/>
          <w:sz w:val="24"/>
          <w:szCs w:val="24"/>
        </w:rPr>
        <w:t>Максимальное  развитие потенциальных возможностей каждого ребенка</w:t>
      </w:r>
    </w:p>
    <w:p w:rsidR="00CF4B31" w:rsidRPr="008B659C" w:rsidRDefault="006A27D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Развитие творческих способностей детей в продуктивной, музыкальной, познавательно-речевой, коммуникативной и двигательной деятельности при обеспечении успеха каждого ребенка</w:t>
      </w:r>
    </w:p>
    <w:p w:rsidR="00CF4B31" w:rsidRPr="008B659C" w:rsidRDefault="006A27D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Обеспечение педагогических условий для развития исследовательской деятельности ребенка</w:t>
      </w:r>
    </w:p>
    <w:p w:rsidR="00CF4B31" w:rsidRPr="008B659C" w:rsidRDefault="006A27D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Организация преемственности дошкольного и начального образования по проекту «КРОП».</w:t>
      </w:r>
    </w:p>
    <w:p w:rsidR="00CF4B31" w:rsidRPr="008B659C" w:rsidRDefault="00CF4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CF4B31" w:rsidRPr="009756AC" w:rsidRDefault="006A27DC" w:rsidP="009756AC">
      <w:pPr>
        <w:shd w:val="clear" w:color="auto" w:fill="FFFFFF"/>
        <w:spacing w:after="0" w:line="240" w:lineRule="auto"/>
        <w:ind w:left="425" w:hanging="425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 xml:space="preserve">Основные задачи </w:t>
      </w:r>
    </w:p>
    <w:p w:rsidR="00CF4B31" w:rsidRPr="008B659C" w:rsidRDefault="006A27DC">
      <w:pPr>
        <w:shd w:val="clear" w:color="auto" w:fill="FFFFFF"/>
        <w:spacing w:after="0" w:line="240" w:lineRule="auto"/>
        <w:ind w:left="425" w:hanging="425"/>
        <w:rPr>
          <w:rFonts w:ascii="Times New Roman" w:eastAsia="Times New Roman" w:hAnsi="Times New Roman"/>
          <w:i/>
          <w:sz w:val="24"/>
          <w:szCs w:val="24"/>
        </w:rPr>
      </w:pPr>
      <w:r w:rsidRPr="008B659C">
        <w:rPr>
          <w:rFonts w:ascii="Times New Roman" w:eastAsia="Times New Roman" w:hAnsi="Times New Roman"/>
          <w:i/>
          <w:sz w:val="24"/>
          <w:szCs w:val="24"/>
        </w:rPr>
        <w:t>Работа педагогов с детьми</w:t>
      </w:r>
    </w:p>
    <w:p w:rsidR="00CF4B31" w:rsidRPr="008B659C" w:rsidRDefault="006A27D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Обновить содержание, повысить качество вариативных программ дополнительного образования по индивидуальным планам развития каждого ребенка в соответствии с его интересами и возможностями, по направлениям развития способностей:</w:t>
      </w:r>
    </w:p>
    <w:p w:rsidR="00CF4B31" w:rsidRPr="008B659C" w:rsidRDefault="006A27D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познавательных (естественнонаучных, краеведческих)</w:t>
      </w:r>
    </w:p>
    <w:p w:rsidR="00CF4B31" w:rsidRPr="008B659C" w:rsidRDefault="006A27D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интеллектуально-технических </w:t>
      </w:r>
    </w:p>
    <w:p w:rsidR="00CF4B31" w:rsidRPr="008B659C" w:rsidRDefault="006A27D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музыкальных, изобразительных, драматических</w:t>
      </w:r>
    </w:p>
    <w:p w:rsidR="00CF4B31" w:rsidRPr="008B659C" w:rsidRDefault="006A27D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спортивных </w:t>
      </w:r>
    </w:p>
    <w:p w:rsidR="00CF4B31" w:rsidRPr="008B659C" w:rsidRDefault="006A27D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социально-коммуникативных (лидерских) </w:t>
      </w:r>
    </w:p>
    <w:p w:rsidR="00CF4B31" w:rsidRPr="008B659C" w:rsidRDefault="006A27D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Обогатить познавательно-исследовательский опыт ребенка через опыты и эксперименты в видах детской деятельности</w:t>
      </w:r>
    </w:p>
    <w:p w:rsidR="00CF4B31" w:rsidRPr="008B659C" w:rsidRDefault="006A27D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Создать педагогические условия для раскрытия задатков и развития познавательных и творческих способностей  каждого ребенка</w:t>
      </w:r>
    </w:p>
    <w:p w:rsidR="00CF4B31" w:rsidRPr="008B659C" w:rsidRDefault="006A27D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Организовать исследовательскую деятельность для развития инициативности и любознательности детей</w:t>
      </w:r>
    </w:p>
    <w:p w:rsidR="00CF4B31" w:rsidRPr="008B659C" w:rsidRDefault="006A27D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Обеспечить  успешность каждого ребенка в продуктивной деятельности</w:t>
      </w:r>
    </w:p>
    <w:p w:rsidR="00CF4B31" w:rsidRPr="008B659C" w:rsidRDefault="00CF4B31">
      <w:pPr>
        <w:shd w:val="clear" w:color="auto" w:fill="FFFFFF"/>
        <w:spacing w:after="0" w:line="240" w:lineRule="auto"/>
        <w:ind w:left="425" w:hanging="425"/>
        <w:rPr>
          <w:rFonts w:ascii="Times New Roman" w:eastAsia="Times New Roman" w:hAnsi="Times New Roman"/>
          <w:i/>
          <w:sz w:val="24"/>
          <w:szCs w:val="24"/>
        </w:rPr>
      </w:pPr>
    </w:p>
    <w:p w:rsidR="00CF4B31" w:rsidRPr="008B659C" w:rsidRDefault="006A27DC">
      <w:pPr>
        <w:shd w:val="clear" w:color="auto" w:fill="FFFFFF"/>
        <w:spacing w:after="0" w:line="240" w:lineRule="auto"/>
        <w:ind w:left="425" w:hanging="425"/>
        <w:rPr>
          <w:rFonts w:ascii="Times New Roman" w:eastAsia="Times New Roman" w:hAnsi="Times New Roman"/>
          <w:i/>
          <w:sz w:val="24"/>
          <w:szCs w:val="24"/>
        </w:rPr>
      </w:pPr>
      <w:r w:rsidRPr="008B659C">
        <w:rPr>
          <w:rFonts w:ascii="Times New Roman" w:eastAsia="Times New Roman" w:hAnsi="Times New Roman"/>
          <w:i/>
          <w:sz w:val="24"/>
          <w:szCs w:val="24"/>
        </w:rPr>
        <w:t>Методическая работа педагогов</w:t>
      </w:r>
    </w:p>
    <w:p w:rsidR="00CF4B31" w:rsidRPr="008B659C" w:rsidRDefault="006A27D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Разработать систему выявления, поддержки и развития задатков и способностей каждого ребенка</w:t>
      </w:r>
    </w:p>
    <w:p w:rsidR="00CF4B31" w:rsidRPr="008B659C" w:rsidRDefault="006A27D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7" w:line="240" w:lineRule="auto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Совершенствовать профессиональное мастерство педагогов по организации дополнительного образования на основе инновационных технологий. </w:t>
      </w:r>
    </w:p>
    <w:p w:rsidR="00CF4B31" w:rsidRPr="008B659C" w:rsidRDefault="00CF4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CF4B31" w:rsidRPr="008B659C" w:rsidRDefault="006A2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B659C">
        <w:rPr>
          <w:rFonts w:ascii="Times New Roman" w:eastAsia="Times New Roman" w:hAnsi="Times New Roman"/>
          <w:i/>
          <w:sz w:val="24"/>
          <w:szCs w:val="24"/>
        </w:rPr>
        <w:t>Работа педагогов с семьей</w:t>
      </w:r>
    </w:p>
    <w:p w:rsidR="00CF4B31" w:rsidRPr="008B659C" w:rsidRDefault="006A27D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Создать механизм поддержки права каждого ребенка на участие в дополнительных общеобразовательных программах </w:t>
      </w:r>
    </w:p>
    <w:p w:rsidR="00CF4B31" w:rsidRPr="008B659C" w:rsidRDefault="006A27D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Организовать семейные клубы по интересам для развития творческих способностей ребенка (привлечь родителей к организации всех видов детской деятельности в семье) и обеспечить успешность каждого ребенка в продуктивной деятельности </w:t>
      </w:r>
    </w:p>
    <w:p w:rsidR="00CF4B31" w:rsidRPr="008B659C" w:rsidRDefault="006A27D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Распространение семейного опыта по развитию творческих способностей ребенка</w:t>
      </w:r>
    </w:p>
    <w:p w:rsidR="00CF4B31" w:rsidRPr="008B659C" w:rsidRDefault="006A27D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Расширить партнерство семьи, ДОУ и школы по проекту «КРОП»</w:t>
      </w:r>
    </w:p>
    <w:p w:rsidR="00CF4B31" w:rsidRPr="008B659C" w:rsidRDefault="00CF4B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5" w:hanging="425"/>
        <w:rPr>
          <w:rFonts w:ascii="Times New Roman" w:eastAsia="Times New Roman" w:hAnsi="Times New Roman"/>
          <w:i/>
          <w:sz w:val="24"/>
          <w:szCs w:val="24"/>
        </w:rPr>
      </w:pPr>
    </w:p>
    <w:p w:rsidR="00CF4B31" w:rsidRPr="008B659C" w:rsidRDefault="006A2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5" w:hanging="425"/>
        <w:rPr>
          <w:rFonts w:ascii="Times New Roman" w:eastAsia="Times New Roman" w:hAnsi="Times New Roman"/>
          <w:i/>
          <w:sz w:val="24"/>
          <w:szCs w:val="24"/>
        </w:rPr>
      </w:pPr>
      <w:r w:rsidRPr="008B659C">
        <w:rPr>
          <w:rFonts w:ascii="Times New Roman" w:eastAsia="Times New Roman" w:hAnsi="Times New Roman"/>
          <w:i/>
          <w:sz w:val="24"/>
          <w:szCs w:val="24"/>
        </w:rPr>
        <w:t>Преемственность со школой</w:t>
      </w:r>
    </w:p>
    <w:p w:rsidR="00CF4B31" w:rsidRPr="008B659C" w:rsidRDefault="006A27DC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lastRenderedPageBreak/>
        <w:t>Установить с начальной школой преемственность по развитию познавательных и творческих способностей ребенка</w:t>
      </w:r>
    </w:p>
    <w:p w:rsidR="00CF4B31" w:rsidRPr="008B659C" w:rsidRDefault="006A27DC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С учителями начальной школы разработать совместный проект по обеспечению педагогических условий для успеха каждого ребенка</w:t>
      </w:r>
    </w:p>
    <w:p w:rsidR="00CF4B31" w:rsidRPr="008B659C" w:rsidRDefault="00CF4B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CF4B31" w:rsidRPr="008B659C" w:rsidRDefault="006A2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ПЕДСОВЕТЫ</w:t>
      </w:r>
    </w:p>
    <w:p w:rsidR="00CF4B31" w:rsidRPr="008B659C" w:rsidRDefault="006A2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Методическая работа</w:t>
      </w:r>
    </w:p>
    <w:p w:rsidR="00CF4B31" w:rsidRPr="008B659C" w:rsidRDefault="006A2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На протяжении 2020-2021 учебного года организуется и проводится 3 </w:t>
      </w: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тематических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 xml:space="preserve"> педсовета. Кроме тематических педсоветов проводятся организационный и </w:t>
      </w: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итоговой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 xml:space="preserve"> педсовет.</w:t>
      </w:r>
    </w:p>
    <w:p w:rsidR="00CF4B31" w:rsidRPr="008B659C" w:rsidRDefault="006A2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 Тематические педсоветы:</w:t>
      </w:r>
    </w:p>
    <w:p w:rsidR="00CF4B31" w:rsidRPr="008B659C" w:rsidRDefault="006A27D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по созданию педагогических условий для раскрытия задатков и развития творческих способностей  каждого ребенка</w:t>
      </w:r>
    </w:p>
    <w:p w:rsidR="00CF4B31" w:rsidRPr="008B659C" w:rsidRDefault="006A27DC">
      <w:pPr>
        <w:numPr>
          <w:ilvl w:val="0"/>
          <w:numId w:val="37"/>
        </w:numPr>
        <w:spacing w:after="0" w:line="240" w:lineRule="auto"/>
        <w:ind w:left="425" w:right="-426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по взаимодействию с семьей для развития интеллектуально-технической деятельности ребенка</w:t>
      </w:r>
    </w:p>
    <w:p w:rsidR="00CF4B31" w:rsidRPr="008B659C" w:rsidRDefault="006A27D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по разработке и созданию ППР игровой среды для повышения качества социально-коммуникативной деятельности ребенка и активизации его двигательной деятельности  </w:t>
      </w:r>
    </w:p>
    <w:p w:rsidR="00CF4B31" w:rsidRPr="008B659C" w:rsidRDefault="00CF4B31">
      <w:pPr>
        <w:spacing w:after="0" w:line="240" w:lineRule="auto"/>
        <w:ind w:left="425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spacing w:after="0" w:line="240" w:lineRule="auto"/>
        <w:ind w:left="425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Организационный педсовет</w:t>
      </w:r>
    </w:p>
    <w:p w:rsidR="00CF4B31" w:rsidRPr="008B659C" w:rsidRDefault="006A27DC">
      <w:pPr>
        <w:spacing w:after="0" w:line="240" w:lineRule="auto"/>
        <w:ind w:left="709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 xml:space="preserve">Готовность коллектива к 2020-2021 учебному году. </w:t>
      </w:r>
    </w:p>
    <w:tbl>
      <w:tblPr>
        <w:tblStyle w:val="af3"/>
        <w:tblW w:w="15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035"/>
        <w:gridCol w:w="1875"/>
        <w:gridCol w:w="3294"/>
      </w:tblGrid>
      <w:tr w:rsidR="008B659C" w:rsidRPr="008B659C">
        <w:trPr>
          <w:trHeight w:val="263"/>
        </w:trPr>
        <w:tc>
          <w:tcPr>
            <w:tcW w:w="10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Содержание педсовета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284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Дата</w:t>
            </w:r>
          </w:p>
        </w:tc>
        <w:tc>
          <w:tcPr>
            <w:tcW w:w="3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Ответственный</w:t>
            </w:r>
          </w:p>
        </w:tc>
      </w:tr>
      <w:tr w:rsidR="008B659C" w:rsidRPr="008B659C">
        <w:trPr>
          <w:trHeight w:val="5330"/>
        </w:trPr>
        <w:tc>
          <w:tcPr>
            <w:tcW w:w="10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8B659C">
              <w:rPr>
                <w:rFonts w:ascii="Times New Roman" w:eastAsia="Times New Roman" w:hAnsi="Times New Roman"/>
                <w:b/>
                <w:i/>
              </w:rPr>
              <w:t>Подготовка к педагогическому совету</w:t>
            </w:r>
          </w:p>
          <w:p w:rsidR="00CF4B31" w:rsidRPr="008B659C" w:rsidRDefault="006A27D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Обсуждение и утверждение локальных актов ДОУ</w:t>
            </w:r>
          </w:p>
          <w:p w:rsidR="00CF4B31" w:rsidRPr="008B659C" w:rsidRDefault="006A27D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 xml:space="preserve">Положение об инновационной деятельности педагогов на основе ФЗ «Об образовании» и требований ФГОС </w:t>
            </w:r>
            <w:proofErr w:type="gramStart"/>
            <w:r w:rsidRPr="008B659C">
              <w:rPr>
                <w:rFonts w:ascii="Times New Roman" w:eastAsia="Times New Roman" w:hAnsi="Times New Roman"/>
              </w:rPr>
              <w:t>ДО</w:t>
            </w:r>
            <w:proofErr w:type="gramEnd"/>
            <w:r w:rsidRPr="008B659C">
              <w:rPr>
                <w:rFonts w:ascii="Times New Roman" w:eastAsia="Times New Roman" w:hAnsi="Times New Roman"/>
              </w:rPr>
              <w:t xml:space="preserve"> </w:t>
            </w:r>
          </w:p>
          <w:p w:rsidR="00CF4B31" w:rsidRPr="008B659C" w:rsidRDefault="006A27D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Положение о дополнительном образовании на основе государственной программы Российской Федерации «Развитие образования», утвержденной постановлением Правительства Российской Федерации от 26 декабря 2017 г.  № 1642 «Об утверждении государственной программы Российской Федерации (федеральный проект «Успех каждого ребенка» национального проекта “Образование”)</w:t>
            </w:r>
          </w:p>
          <w:p w:rsidR="00CF4B31" w:rsidRPr="008B659C" w:rsidRDefault="006A27D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Анкетирование родителей «Удовлетворенность психолого-физическим развитием ребенка» (отношение родителей к  педагогической деятельности педагогов и специалистов ДОУ</w:t>
            </w:r>
            <w:proofErr w:type="gramStart"/>
            <w:r w:rsidRPr="008B659C">
              <w:rPr>
                <w:rFonts w:ascii="Times New Roman" w:eastAsia="Times New Roman" w:hAnsi="Times New Roman"/>
              </w:rPr>
              <w:t xml:space="preserve"> )</w:t>
            </w:r>
            <w:proofErr w:type="gramEnd"/>
          </w:p>
          <w:p w:rsidR="00CF4B31" w:rsidRPr="008B659C" w:rsidRDefault="006A27D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Самоанализ ОД воспитателей, разработка Рабочих программ по возрастным группам.</w:t>
            </w:r>
          </w:p>
          <w:p w:rsidR="00CF4B31" w:rsidRPr="008B659C" w:rsidRDefault="006A27D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Ознакомление педагогического коллектива с задачами годового плана.</w:t>
            </w:r>
          </w:p>
          <w:p w:rsidR="00CF4B31" w:rsidRPr="008B659C" w:rsidRDefault="006A27D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Обсуждение и утверждение Рабочей программы педагогов ДОУ в контексте программы РФ «Развитие образования»</w:t>
            </w:r>
          </w:p>
          <w:p w:rsidR="00CF4B31" w:rsidRPr="008B659C" w:rsidRDefault="006A27D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 xml:space="preserve">Проведение смотра готовности групп ДОО к учебному году; </w:t>
            </w:r>
          </w:p>
          <w:p w:rsidR="00CF4B31" w:rsidRPr="008B659C" w:rsidRDefault="006A27D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 xml:space="preserve">Обновление и дополнение ППРС по образовательным областям ФГОС </w:t>
            </w:r>
            <w:proofErr w:type="gramStart"/>
            <w:r w:rsidRPr="008B659C">
              <w:rPr>
                <w:rFonts w:ascii="Times New Roman" w:eastAsia="Times New Roman" w:hAnsi="Times New Roman"/>
              </w:rPr>
              <w:t>ДО</w:t>
            </w:r>
            <w:proofErr w:type="gramEnd"/>
          </w:p>
          <w:p w:rsidR="00CF4B31" w:rsidRPr="008B659C" w:rsidRDefault="006A27D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Психолого-педагогическая диагностика детей в начале года</w:t>
            </w:r>
          </w:p>
          <w:p w:rsidR="00CF4B31" w:rsidRPr="008B659C" w:rsidRDefault="006A27D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 xml:space="preserve">Работа по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түөлбэ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(микрорайонам) согласно проекту «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Харысхал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>» (профилактика жестокого обращения с ребенком в семье): посещение на дом, знакомство с условиями жизни ребенка, индивидуальная беседа с родителями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-70" w:right="-111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Август-Сентябрь</w:t>
            </w:r>
          </w:p>
          <w:p w:rsidR="00CF4B31" w:rsidRPr="008B659C" w:rsidRDefault="00CF4B31">
            <w:pPr>
              <w:spacing w:after="0" w:line="240" w:lineRule="auto"/>
              <w:ind w:left="709" w:right="113" w:hanging="425"/>
              <w:rPr>
                <w:rFonts w:ascii="Times New Roman" w:eastAsia="Times New Roman" w:hAnsi="Times New Roman"/>
              </w:rPr>
            </w:pPr>
          </w:p>
          <w:p w:rsidR="00CF4B31" w:rsidRPr="008B659C" w:rsidRDefault="00CF4B31">
            <w:pPr>
              <w:spacing w:after="0" w:line="240" w:lineRule="auto"/>
              <w:ind w:left="709" w:right="113" w:hanging="425"/>
              <w:rPr>
                <w:rFonts w:ascii="Times New Roman" w:eastAsia="Times New Roman" w:hAnsi="Times New Roman"/>
              </w:rPr>
            </w:pPr>
          </w:p>
          <w:p w:rsidR="00CF4B31" w:rsidRPr="008B659C" w:rsidRDefault="00CF4B31">
            <w:pPr>
              <w:spacing w:after="0" w:line="240" w:lineRule="auto"/>
              <w:ind w:left="709" w:right="113" w:hanging="425"/>
              <w:rPr>
                <w:rFonts w:ascii="Times New Roman" w:eastAsia="Times New Roman" w:hAnsi="Times New Roman"/>
              </w:rPr>
            </w:pPr>
          </w:p>
          <w:p w:rsidR="00CF4B31" w:rsidRPr="008B659C" w:rsidRDefault="00CF4B31">
            <w:pPr>
              <w:spacing w:after="0" w:line="240" w:lineRule="auto"/>
              <w:ind w:left="709" w:right="113" w:hanging="425"/>
              <w:rPr>
                <w:rFonts w:ascii="Times New Roman" w:eastAsia="Times New Roman" w:hAnsi="Times New Roman"/>
              </w:rPr>
            </w:pPr>
          </w:p>
          <w:p w:rsidR="00CF4B31" w:rsidRPr="008B659C" w:rsidRDefault="00CF4B31">
            <w:pPr>
              <w:spacing w:after="0" w:line="240" w:lineRule="auto"/>
              <w:ind w:left="709" w:right="113" w:hanging="425"/>
              <w:rPr>
                <w:rFonts w:ascii="Times New Roman" w:eastAsia="Times New Roman" w:hAnsi="Times New Roman"/>
              </w:rPr>
            </w:pPr>
          </w:p>
          <w:p w:rsidR="00CF4B31" w:rsidRPr="008B659C" w:rsidRDefault="00CF4B31">
            <w:pPr>
              <w:spacing w:after="0" w:line="240" w:lineRule="auto"/>
              <w:ind w:left="709" w:right="113" w:hanging="425"/>
              <w:rPr>
                <w:rFonts w:ascii="Times New Roman" w:eastAsia="Times New Roman" w:hAnsi="Times New Roman"/>
              </w:rPr>
            </w:pPr>
          </w:p>
          <w:p w:rsidR="00CF4B31" w:rsidRPr="008B659C" w:rsidRDefault="00CF4B31">
            <w:pPr>
              <w:spacing w:after="0" w:line="240" w:lineRule="auto"/>
              <w:ind w:left="709" w:right="113" w:hanging="425"/>
              <w:rPr>
                <w:rFonts w:ascii="Times New Roman" w:eastAsia="Times New Roman" w:hAnsi="Times New Roman"/>
              </w:rPr>
            </w:pPr>
          </w:p>
          <w:p w:rsidR="00CF4B31" w:rsidRPr="008B659C" w:rsidRDefault="00CF4B31">
            <w:pPr>
              <w:spacing w:after="0" w:line="240" w:lineRule="auto"/>
              <w:ind w:left="709" w:right="113" w:hanging="425"/>
              <w:rPr>
                <w:rFonts w:ascii="Times New Roman" w:eastAsia="Times New Roman" w:hAnsi="Times New Roman"/>
              </w:rPr>
            </w:pPr>
          </w:p>
          <w:p w:rsidR="00CF4B31" w:rsidRPr="008B659C" w:rsidRDefault="00CF4B31">
            <w:pPr>
              <w:spacing w:after="0" w:line="240" w:lineRule="auto"/>
              <w:ind w:left="709" w:right="113" w:hanging="425"/>
              <w:rPr>
                <w:rFonts w:ascii="Times New Roman" w:eastAsia="Times New Roman" w:hAnsi="Times New Roman"/>
              </w:rPr>
            </w:pPr>
          </w:p>
          <w:p w:rsidR="00CF4B31" w:rsidRPr="008B659C" w:rsidRDefault="00CF4B31">
            <w:pPr>
              <w:spacing w:after="0" w:line="240" w:lineRule="auto"/>
              <w:ind w:left="709" w:right="113" w:hanging="425"/>
              <w:rPr>
                <w:rFonts w:ascii="Times New Roman" w:eastAsia="Times New Roman" w:hAnsi="Times New Roman"/>
              </w:rPr>
            </w:pPr>
          </w:p>
          <w:p w:rsidR="00CF4B31" w:rsidRPr="008B659C" w:rsidRDefault="00CF4B31">
            <w:pPr>
              <w:spacing w:after="0" w:line="240" w:lineRule="auto"/>
              <w:ind w:left="709" w:right="113" w:hanging="425"/>
              <w:rPr>
                <w:rFonts w:ascii="Times New Roman" w:eastAsia="Times New Roman" w:hAnsi="Times New Roman"/>
              </w:rPr>
            </w:pPr>
          </w:p>
          <w:p w:rsidR="00CF4B31" w:rsidRPr="008B659C" w:rsidRDefault="00CF4B31">
            <w:pPr>
              <w:spacing w:after="0" w:line="240" w:lineRule="auto"/>
              <w:ind w:left="709" w:right="113" w:hanging="425"/>
              <w:rPr>
                <w:rFonts w:ascii="Times New Roman" w:eastAsia="Times New Roman" w:hAnsi="Times New Roman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C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8B659C">
              <w:rPr>
                <w:rFonts w:ascii="Times New Roman" w:eastAsia="Times New Roman" w:hAnsi="Times New Roman"/>
              </w:rPr>
              <w:t>Заведующая Афанасьева</w:t>
            </w:r>
            <w:proofErr w:type="gramEnd"/>
            <w:r w:rsidRPr="008B659C">
              <w:rPr>
                <w:rFonts w:ascii="Times New Roman" w:eastAsia="Times New Roman" w:hAnsi="Times New Roman"/>
              </w:rPr>
              <w:t xml:space="preserve"> В.Г.</w:t>
            </w:r>
          </w:p>
          <w:p w:rsidR="00CF4B31" w:rsidRPr="008B659C" w:rsidRDefault="00CF4B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6A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 xml:space="preserve">Ст. воспитатель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Т.Л.</w:t>
            </w:r>
          </w:p>
          <w:p w:rsidR="00CF4B31" w:rsidRPr="008B659C" w:rsidRDefault="00CF4B3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F4B31" w:rsidRPr="008B659C" w:rsidRDefault="00CF4B3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F4B31" w:rsidRPr="008B659C" w:rsidRDefault="00CF4B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6A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Экспертная группа</w:t>
            </w:r>
          </w:p>
          <w:p w:rsidR="00CF4B31" w:rsidRPr="008B659C" w:rsidRDefault="006A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8B659C">
              <w:rPr>
                <w:rFonts w:ascii="Times New Roman" w:eastAsia="Times New Roman" w:hAnsi="Times New Roman"/>
              </w:rPr>
              <w:t>Заведующая Афанасьева</w:t>
            </w:r>
            <w:proofErr w:type="gramEnd"/>
            <w:r w:rsidRPr="008B659C">
              <w:rPr>
                <w:rFonts w:ascii="Times New Roman" w:eastAsia="Times New Roman" w:hAnsi="Times New Roman"/>
              </w:rPr>
              <w:t xml:space="preserve"> В.Г.</w:t>
            </w:r>
          </w:p>
          <w:p w:rsidR="00CF4B31" w:rsidRPr="008B659C" w:rsidRDefault="00CF4B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CF4B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B659C" w:rsidRPr="008B659C">
        <w:trPr>
          <w:trHeight w:val="3625"/>
        </w:trPr>
        <w:tc>
          <w:tcPr>
            <w:tcW w:w="10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Педагогический совет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Готовность коллектива к 2020-2021учебному году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1. Анализ образовательной деятельности за 2019-2020уч</w:t>
            </w:r>
            <w:proofErr w:type="gramStart"/>
            <w:r w:rsidRPr="008B659C">
              <w:rPr>
                <w:rFonts w:ascii="Times New Roman" w:eastAsia="Times New Roman" w:hAnsi="Times New Roman"/>
              </w:rPr>
              <w:t>.г</w:t>
            </w:r>
            <w:proofErr w:type="gramEnd"/>
            <w:r w:rsidRPr="008B659C">
              <w:rPr>
                <w:rFonts w:ascii="Times New Roman" w:eastAsia="Times New Roman" w:hAnsi="Times New Roman"/>
              </w:rPr>
              <w:t xml:space="preserve">од -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ст.восп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Т.Л.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2. Информация о готовности групп к новому учебному году - воспитатели групп</w:t>
            </w:r>
          </w:p>
          <w:p w:rsidR="00CF4B31" w:rsidRPr="008B659C" w:rsidRDefault="006A27DC">
            <w:pPr>
              <w:spacing w:after="0" w:line="240" w:lineRule="auto"/>
              <w:ind w:left="495" w:hanging="211"/>
              <w:jc w:val="both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3. Рассмотрение и утверждение исправлений и дополнений к основной образовательной программе ДОУ (дополнительное образование: цели и задачи) - ИТЛ, СОН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4. Обсуждение годового плана на 2020-2021уч</w:t>
            </w:r>
            <w:proofErr w:type="gramStart"/>
            <w:r w:rsidRPr="008B659C">
              <w:rPr>
                <w:rFonts w:ascii="Times New Roman" w:eastAsia="Times New Roman" w:hAnsi="Times New Roman"/>
              </w:rPr>
              <w:t>.г</w:t>
            </w:r>
            <w:proofErr w:type="gramEnd"/>
            <w:r w:rsidRPr="008B659C">
              <w:rPr>
                <w:rFonts w:ascii="Times New Roman" w:eastAsia="Times New Roman" w:hAnsi="Times New Roman"/>
              </w:rPr>
              <w:t>од - ИТЛ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 xml:space="preserve">5. Обзор и утверждение руководящих документов - </w:t>
            </w:r>
            <w:proofErr w:type="gramStart"/>
            <w:r w:rsidRPr="008B659C">
              <w:rPr>
                <w:rFonts w:ascii="Times New Roman" w:eastAsia="Times New Roman" w:hAnsi="Times New Roman"/>
              </w:rPr>
              <w:t>заведующая Афанасьева</w:t>
            </w:r>
            <w:proofErr w:type="gramEnd"/>
            <w:r w:rsidRPr="008B659C">
              <w:rPr>
                <w:rFonts w:ascii="Times New Roman" w:eastAsia="Times New Roman" w:hAnsi="Times New Roman"/>
              </w:rPr>
              <w:t xml:space="preserve"> В.Г.: </w:t>
            </w:r>
          </w:p>
          <w:p w:rsidR="00CF4B31" w:rsidRPr="008B659C" w:rsidRDefault="006A27D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 w:hanging="425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перечня программно-методического обеспечения работы ДОУ;</w:t>
            </w:r>
          </w:p>
          <w:p w:rsidR="00CF4B31" w:rsidRPr="008B659C" w:rsidRDefault="006A27D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 w:hanging="425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документации педагогов и форм планирования и анализа педагогической работы</w:t>
            </w:r>
          </w:p>
          <w:p w:rsidR="00CF4B31" w:rsidRPr="008B659C" w:rsidRDefault="006A27D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 w:hanging="425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 xml:space="preserve">рабочих программ воспитателей по возрастным группам и специалистов дополнительного образования </w:t>
            </w:r>
          </w:p>
          <w:p w:rsidR="00CF4B31" w:rsidRPr="008B659C" w:rsidRDefault="006A27D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 w:hanging="425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плана-программы о сотрудничестве с семьей по выявлению и развитию способностей каждого ребенка</w:t>
            </w:r>
          </w:p>
          <w:p w:rsidR="00CF4B31" w:rsidRPr="008B659C" w:rsidRDefault="006A27D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 w:hanging="425"/>
              <w:rPr>
                <w:rFonts w:ascii="Times New Roman" w:eastAsia="Times New Roman" w:hAnsi="Times New Roman"/>
                <w:b/>
                <w:i/>
              </w:rPr>
            </w:pPr>
            <w:r w:rsidRPr="008B659C">
              <w:rPr>
                <w:rFonts w:ascii="Times New Roman" w:eastAsia="Times New Roman" w:hAnsi="Times New Roman"/>
              </w:rPr>
              <w:t>режима работы ДОО, сетки НОД и графика рабочего времени специалистов.</w:t>
            </w:r>
          </w:p>
          <w:p w:rsidR="00CF4B31" w:rsidRPr="008B659C" w:rsidRDefault="00CF4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Сентябрь</w:t>
            </w:r>
          </w:p>
          <w:p w:rsidR="00CF4B31" w:rsidRPr="008B659C" w:rsidRDefault="00CF4B31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CF4B31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CF4B31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CF4B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6A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8B659C">
              <w:rPr>
                <w:rFonts w:ascii="Times New Roman" w:eastAsia="Times New Roman" w:hAnsi="Times New Roman"/>
              </w:rPr>
              <w:t>Заведующая Афанасьева</w:t>
            </w:r>
            <w:proofErr w:type="gramEnd"/>
            <w:r w:rsidRPr="008B659C">
              <w:rPr>
                <w:rFonts w:ascii="Times New Roman" w:eastAsia="Times New Roman" w:hAnsi="Times New Roman"/>
              </w:rPr>
              <w:t xml:space="preserve"> В.Г.</w:t>
            </w:r>
          </w:p>
          <w:p w:rsidR="00CF4B31" w:rsidRPr="008B659C" w:rsidRDefault="006A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 xml:space="preserve">Ст. воспитатель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Т.Л.</w:t>
            </w:r>
          </w:p>
          <w:p w:rsidR="00CF4B31" w:rsidRPr="008B659C" w:rsidRDefault="006A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 xml:space="preserve">Педагог-психолог </w:t>
            </w:r>
          </w:p>
          <w:p w:rsidR="00CF4B31" w:rsidRPr="008B659C" w:rsidRDefault="006A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Семенова О.Н.</w:t>
            </w:r>
          </w:p>
          <w:p w:rsidR="00CF4B31" w:rsidRPr="008B659C" w:rsidRDefault="006A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Воспитатели</w:t>
            </w:r>
          </w:p>
          <w:p w:rsidR="00CF4B31" w:rsidRPr="008B659C" w:rsidRDefault="006A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Специалисты</w:t>
            </w:r>
          </w:p>
          <w:p w:rsidR="00CF4B31" w:rsidRPr="008B659C" w:rsidRDefault="00CF4B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CF4B31" w:rsidRPr="00827DB8" w:rsidRDefault="00CF4B31" w:rsidP="00827DB8">
      <w:pPr>
        <w:spacing w:after="0" w:line="240" w:lineRule="auto"/>
        <w:rPr>
          <w:rFonts w:ascii="Times New Roman" w:eastAsia="Times New Roman" w:hAnsi="Times New Roman"/>
        </w:rPr>
      </w:pPr>
    </w:p>
    <w:p w:rsidR="00CF4B31" w:rsidRPr="008B659C" w:rsidRDefault="00CF4B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Организация педагогических условий развития творческой деятельности ребенка</w:t>
      </w:r>
    </w:p>
    <w:p w:rsidR="00CF4B31" w:rsidRPr="008B659C" w:rsidRDefault="00CF4B31">
      <w:pPr>
        <w:tabs>
          <w:tab w:val="left" w:pos="145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f4"/>
        <w:tblW w:w="1516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825"/>
        <w:gridCol w:w="1350"/>
        <w:gridCol w:w="3990"/>
      </w:tblGrid>
      <w:tr w:rsidR="008B659C" w:rsidRPr="008B659C">
        <w:trPr>
          <w:trHeight w:val="311"/>
        </w:trPr>
        <w:tc>
          <w:tcPr>
            <w:tcW w:w="9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педсовета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-70" w:right="-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B659C" w:rsidRPr="008B659C" w:rsidTr="00827DB8">
        <w:trPr>
          <w:trHeight w:val="552"/>
        </w:trPr>
        <w:tc>
          <w:tcPr>
            <w:tcW w:w="9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Подготовка к педагогическому совету</w:t>
            </w:r>
          </w:p>
          <w:p w:rsidR="00CF4B31" w:rsidRPr="008B659C" w:rsidRDefault="006A27DC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для воспитателей: “Выявление и развитие задатков и способностей детей по ОО ФГОС 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”, “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с родителями по выявлению и развитию задатков и способностей ребенка”</w:t>
            </w:r>
          </w:p>
          <w:p w:rsidR="00CF4B31" w:rsidRPr="008B659C" w:rsidRDefault="006A27DC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Организовать по возрастным группам Дни открытых дверей для родителей и педагогов «Развитие задатков и способностей каждого ребенка в его творческой деятельности». </w:t>
            </w:r>
          </w:p>
          <w:p w:rsidR="00CF4B31" w:rsidRPr="008B659C" w:rsidRDefault="006A27DC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Организовать салоны для родителей по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худож</w:t>
            </w:r>
            <w:proofErr w:type="spellEnd"/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эстет. направлению, семейные клубы «Папа, мама и я – творческая семья» </w:t>
            </w:r>
          </w:p>
          <w:p w:rsidR="00CF4B31" w:rsidRPr="008B659C" w:rsidRDefault="006A27DC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Смотр создания предметно-пространственной развивающей среды по обеспечению творческой деятельности ребенка</w:t>
            </w:r>
          </w:p>
          <w:p w:rsidR="00CF4B31" w:rsidRPr="008B659C" w:rsidRDefault="006A27DC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 педагогов совместно со специалистами по развитию способностей ребенка</w:t>
            </w:r>
          </w:p>
          <w:p w:rsidR="00CF4B31" w:rsidRPr="008B659C" w:rsidRDefault="006A27DC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Тематическая проверка: «Организация педагогических условий для развития творческой деятельности детей». </w:t>
            </w:r>
          </w:p>
          <w:p w:rsidR="00CF4B31" w:rsidRPr="008B659C" w:rsidRDefault="006A27DC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Наблюдение психолога за работой персонала с детьми в адаптационный период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left="-70" w:right="-11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B31" w:rsidRPr="008B659C" w:rsidRDefault="00CF4B31">
            <w:pPr>
              <w:spacing w:after="0" w:line="240" w:lineRule="auto"/>
              <w:ind w:left="-70" w:right="-11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left="-70" w:right="-11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Октябрь</w:t>
            </w:r>
          </w:p>
          <w:p w:rsidR="00CF4B31" w:rsidRPr="008B659C" w:rsidRDefault="006A27DC">
            <w:pPr>
              <w:spacing w:after="0" w:line="240" w:lineRule="auto"/>
              <w:ind w:left="-70" w:right="-11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Ноябрь.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CF4B31">
            <w:pPr>
              <w:tabs>
                <w:tab w:val="left" w:pos="175"/>
              </w:tabs>
              <w:spacing w:after="0" w:line="240" w:lineRule="auto"/>
              <w:ind w:left="-126"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tabs>
                <w:tab w:val="left" w:pos="175"/>
              </w:tabs>
              <w:spacing w:after="0" w:line="240" w:lineRule="auto"/>
              <w:ind w:left="-126"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Психолог Семенова О.Н.</w:t>
            </w:r>
          </w:p>
          <w:p w:rsidR="00CF4B31" w:rsidRPr="008B659C" w:rsidRDefault="00CF4B31">
            <w:pPr>
              <w:tabs>
                <w:tab w:val="left" w:pos="175"/>
              </w:tabs>
              <w:spacing w:after="0" w:line="240" w:lineRule="auto"/>
              <w:ind w:left="-126"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tabs>
                <w:tab w:val="left" w:pos="175"/>
              </w:tabs>
              <w:spacing w:after="0" w:line="240" w:lineRule="auto"/>
              <w:ind w:left="-126"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Т.Л.</w:t>
            </w:r>
          </w:p>
          <w:p w:rsidR="00CF4B31" w:rsidRPr="008B659C" w:rsidRDefault="006A27DC">
            <w:pPr>
              <w:tabs>
                <w:tab w:val="left" w:pos="175"/>
              </w:tabs>
              <w:spacing w:after="0" w:line="240" w:lineRule="auto"/>
              <w:ind w:left="-126"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воспитатели</w:t>
            </w:r>
          </w:p>
          <w:p w:rsidR="00CF4B31" w:rsidRPr="008B659C" w:rsidRDefault="00CF4B31">
            <w:pPr>
              <w:tabs>
                <w:tab w:val="left" w:pos="175"/>
              </w:tabs>
              <w:spacing w:after="0" w:line="240" w:lineRule="auto"/>
              <w:ind w:left="-126"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tabs>
                <w:tab w:val="left" w:pos="175"/>
              </w:tabs>
              <w:spacing w:after="0" w:line="240" w:lineRule="auto"/>
              <w:ind w:left="-126"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Экспертный Совет</w:t>
            </w:r>
          </w:p>
          <w:p w:rsidR="00CF4B31" w:rsidRPr="008B659C" w:rsidRDefault="006A27DC">
            <w:pPr>
              <w:tabs>
                <w:tab w:val="left" w:pos="175"/>
              </w:tabs>
              <w:spacing w:after="0" w:line="240" w:lineRule="auto"/>
              <w:ind w:left="-126"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 Координационный Совет</w:t>
            </w:r>
          </w:p>
          <w:p w:rsidR="00CF4B31" w:rsidRPr="008B659C" w:rsidRDefault="00CF4B31">
            <w:pPr>
              <w:tabs>
                <w:tab w:val="left" w:pos="175"/>
              </w:tabs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tabs>
                <w:tab w:val="left" w:pos="175"/>
              </w:tabs>
              <w:spacing w:after="0" w:line="240" w:lineRule="auto"/>
              <w:ind w:left="-126"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Т.Л.</w:t>
            </w:r>
          </w:p>
          <w:p w:rsidR="00CF4B31" w:rsidRPr="008B659C" w:rsidRDefault="006A27DC">
            <w:pPr>
              <w:tabs>
                <w:tab w:val="left" w:pos="175"/>
              </w:tabs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 педагоги с высшей категорией</w:t>
            </w:r>
          </w:p>
          <w:p w:rsidR="00CF4B31" w:rsidRPr="008B659C" w:rsidRDefault="00CF4B31">
            <w:pPr>
              <w:tabs>
                <w:tab w:val="left" w:pos="175"/>
              </w:tabs>
              <w:spacing w:after="0" w:line="240" w:lineRule="auto"/>
              <w:ind w:left="-126"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tabs>
                <w:tab w:val="left" w:pos="175"/>
              </w:tabs>
              <w:spacing w:after="0" w:line="240" w:lineRule="auto"/>
              <w:ind w:left="-126"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Психолог Семенова О.Н.</w:t>
            </w:r>
          </w:p>
          <w:p w:rsidR="00CF4B31" w:rsidRPr="008B659C" w:rsidRDefault="00CF4B31">
            <w:pPr>
              <w:tabs>
                <w:tab w:val="left" w:pos="175"/>
              </w:tabs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4B31" w:rsidRPr="008B659C">
        <w:trPr>
          <w:trHeight w:val="1134"/>
        </w:trPr>
        <w:tc>
          <w:tcPr>
            <w:tcW w:w="9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педагогических условий развития творческой деятельности ребенка Педагогический семинар-практикум</w:t>
            </w:r>
          </w:p>
          <w:p w:rsidR="00CF4B31" w:rsidRPr="008B659C" w:rsidRDefault="006A27D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Презентация слайдов по теме “Развитие творческих, коммуникативных и речевых способностей ребенка посредством театрализованной деятельности” с организацией импровизации педагогами драматизации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олонхо</w:t>
            </w:r>
            <w:proofErr w:type="spellEnd"/>
          </w:p>
          <w:p w:rsidR="00CF4B31" w:rsidRPr="008B659C" w:rsidRDefault="006A27D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Сообщение музыкального руководителя и хореографа с демонстрацией видеоматериала по теме “Развитие творческих способностей ребенка в музыкальной деятельности” - с педагогической импровизацией музыкальной деятельности по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олонхо</w:t>
            </w:r>
            <w:proofErr w:type="spellEnd"/>
          </w:p>
          <w:p w:rsidR="00CF4B31" w:rsidRPr="008B659C" w:rsidRDefault="006A27D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Педагогическая мастерская “Творчество ребенка в ручном труде с бросовым материалом по стихам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олонхо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” - практическая работа педагогов с поделками</w:t>
            </w:r>
          </w:p>
          <w:p w:rsidR="00CF4B31" w:rsidRPr="008B659C" w:rsidRDefault="006A27D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Итоги тематической проверки  по организации творческой деятельности детей.</w:t>
            </w:r>
          </w:p>
          <w:p w:rsidR="00CF4B31" w:rsidRPr="008B659C" w:rsidRDefault="006A27D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Оздоровительно-адаптационная и психолого-педагогическая работа с вновь поступившими детьми</w:t>
            </w:r>
          </w:p>
          <w:p w:rsidR="00CF4B31" w:rsidRPr="008B659C" w:rsidRDefault="00CF4B31">
            <w:pPr>
              <w:spacing w:after="0" w:line="240" w:lineRule="auto"/>
              <w:ind w:left="284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left="-70" w:right="-11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B31" w:rsidRPr="008B659C" w:rsidRDefault="00CF4B31">
            <w:pPr>
              <w:spacing w:after="0" w:line="240" w:lineRule="auto"/>
              <w:ind w:left="-70" w:right="-11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left="-70" w:right="-11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tabs>
                <w:tab w:val="left" w:pos="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Заведующая Афанасьева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В.Г. </w:t>
            </w:r>
          </w:p>
          <w:p w:rsidR="00CF4B31" w:rsidRPr="008B659C" w:rsidRDefault="00CF4B31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Т.Л.</w:t>
            </w:r>
          </w:p>
          <w:p w:rsidR="00CF4B31" w:rsidRPr="008B659C" w:rsidRDefault="006A27DC">
            <w:pPr>
              <w:tabs>
                <w:tab w:val="left" w:pos="-268"/>
              </w:tabs>
              <w:spacing w:after="0" w:line="240" w:lineRule="auto"/>
              <w:ind w:left="-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Логопед Егорова Е.И.</w:t>
            </w:r>
          </w:p>
          <w:p w:rsidR="00CF4B31" w:rsidRPr="008B659C" w:rsidRDefault="006A27DC">
            <w:pPr>
              <w:tabs>
                <w:tab w:val="left" w:pos="-268"/>
              </w:tabs>
              <w:spacing w:after="0" w:line="240" w:lineRule="auto"/>
              <w:ind w:left="-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рук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еатр. студии Матвеева Н.В.</w:t>
            </w:r>
          </w:p>
          <w:p w:rsidR="00CF4B31" w:rsidRPr="008B659C" w:rsidRDefault="00CF4B31">
            <w:pPr>
              <w:tabs>
                <w:tab w:val="left" w:pos="-268"/>
              </w:tabs>
              <w:spacing w:after="0" w:line="240" w:lineRule="auto"/>
              <w:ind w:left="-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tabs>
                <w:tab w:val="left" w:pos="-268"/>
              </w:tabs>
              <w:spacing w:after="0" w:line="240" w:lineRule="auto"/>
              <w:ind w:left="-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музрук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Васильева С.В.</w:t>
            </w:r>
          </w:p>
          <w:p w:rsidR="00CF4B31" w:rsidRPr="008B659C" w:rsidRDefault="006A27DC">
            <w:pPr>
              <w:tabs>
                <w:tab w:val="left" w:pos="-268"/>
              </w:tabs>
              <w:spacing w:after="0" w:line="240" w:lineRule="auto"/>
              <w:ind w:left="-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хореограф Бочкарева Э.Е.</w:t>
            </w:r>
          </w:p>
          <w:p w:rsidR="00CF4B31" w:rsidRPr="008B659C" w:rsidRDefault="00CF4B31">
            <w:pPr>
              <w:tabs>
                <w:tab w:val="left" w:pos="-268"/>
              </w:tabs>
              <w:spacing w:after="0" w:line="240" w:lineRule="auto"/>
              <w:ind w:left="-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tabs>
                <w:tab w:val="left" w:pos="-268"/>
              </w:tabs>
              <w:spacing w:after="0" w:line="240" w:lineRule="auto"/>
              <w:ind w:left="-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рук. ИЗО-студии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Гаврильева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Е.Г.</w:t>
            </w:r>
          </w:p>
          <w:p w:rsidR="00CF4B31" w:rsidRPr="008B659C" w:rsidRDefault="00CF4B31">
            <w:pPr>
              <w:tabs>
                <w:tab w:val="left" w:pos="-268"/>
              </w:tabs>
              <w:spacing w:after="0" w:line="240" w:lineRule="auto"/>
              <w:ind w:left="-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Т.Л.</w:t>
            </w:r>
          </w:p>
          <w:p w:rsidR="00CF4B31" w:rsidRPr="008B659C" w:rsidRDefault="006A27DC">
            <w:pPr>
              <w:tabs>
                <w:tab w:val="left" w:pos="-268"/>
              </w:tabs>
              <w:spacing w:after="0" w:line="240" w:lineRule="auto"/>
              <w:ind w:left="-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Психолог Семенова О.Н</w:t>
            </w:r>
          </w:p>
          <w:p w:rsidR="00CF4B31" w:rsidRPr="008B659C" w:rsidRDefault="006A27DC">
            <w:pPr>
              <w:tabs>
                <w:tab w:val="left" w:pos="-268"/>
              </w:tabs>
              <w:spacing w:after="0" w:line="240" w:lineRule="auto"/>
              <w:ind w:left="-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физрук Афанасьев Д.Н.</w:t>
            </w:r>
          </w:p>
          <w:p w:rsidR="00CF4B31" w:rsidRPr="008B659C" w:rsidRDefault="00CF4B31">
            <w:pPr>
              <w:tabs>
                <w:tab w:val="left" w:pos="-268"/>
              </w:tabs>
              <w:spacing w:after="0" w:line="240" w:lineRule="auto"/>
              <w:ind w:left="-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F4B31" w:rsidRPr="008B659C" w:rsidRDefault="00CF4B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CF4B31">
      <w:pPr>
        <w:spacing w:after="0" w:line="240" w:lineRule="auto"/>
        <w:ind w:left="709" w:right="-426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spacing w:after="0" w:line="240" w:lineRule="auto"/>
        <w:ind w:right="-426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Взаимодействие с семьей по развитию интеллектуально-технической деятельности ребенка</w:t>
      </w:r>
    </w:p>
    <w:p w:rsidR="00CF4B31" w:rsidRPr="008B659C" w:rsidRDefault="00CF4B31">
      <w:pPr>
        <w:spacing w:after="0" w:line="240" w:lineRule="auto"/>
        <w:ind w:left="709" w:right="-426" w:hanging="425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Style w:val="af5"/>
        <w:tblW w:w="151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30"/>
        <w:gridCol w:w="1680"/>
        <w:gridCol w:w="3870"/>
      </w:tblGrid>
      <w:tr w:rsidR="008B659C" w:rsidRPr="008B659C">
        <w:trPr>
          <w:trHeight w:val="259"/>
        </w:trPr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Тематика и содержание педсовета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pacing w:after="0" w:line="240" w:lineRule="auto"/>
              <w:ind w:left="-70" w:right="-1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B659C" w:rsidRPr="008B659C">
        <w:trPr>
          <w:trHeight w:val="1833"/>
        </w:trPr>
        <w:tc>
          <w:tcPr>
            <w:tcW w:w="9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   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 Подготовка к педагогическому совету</w:t>
            </w:r>
          </w:p>
          <w:p w:rsidR="00CF4B31" w:rsidRPr="008B659C" w:rsidRDefault="006A27DC">
            <w:pPr>
              <w:numPr>
                <w:ilvl w:val="0"/>
                <w:numId w:val="10"/>
              </w:numPr>
              <w:spacing w:after="0"/>
              <w:ind w:left="637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и обогащение предметно-пространственной развивающей среды в группах по развитию </w:t>
            </w: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интеллектуально-технической  деятельности ребенка</w:t>
            </w:r>
          </w:p>
          <w:p w:rsidR="00CF4B31" w:rsidRPr="008B659C" w:rsidRDefault="006A27DC">
            <w:pPr>
              <w:numPr>
                <w:ilvl w:val="0"/>
                <w:numId w:val="10"/>
              </w:numPr>
              <w:spacing w:after="0"/>
              <w:ind w:left="637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Разработка интеграции  парциальных программ в ООП ДОУ, активное внедрение игровой технологии в педагогический процесс по развитию</w:t>
            </w: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интеллектуально-технической  деятельности ребенка </w:t>
            </w:r>
          </w:p>
          <w:p w:rsidR="00CF4B31" w:rsidRPr="008B659C" w:rsidRDefault="006A27DC">
            <w:pPr>
              <w:numPr>
                <w:ilvl w:val="0"/>
                <w:numId w:val="10"/>
              </w:numPr>
              <w:spacing w:after="0"/>
              <w:ind w:left="7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Памятка для родителей «Игры для развития инженерного мышления у ребенка»</w:t>
            </w:r>
          </w:p>
          <w:p w:rsidR="00CF4B31" w:rsidRPr="008B659C" w:rsidRDefault="006A27DC">
            <w:pPr>
              <w:numPr>
                <w:ilvl w:val="0"/>
                <w:numId w:val="10"/>
              </w:numPr>
              <w:spacing w:after="0"/>
              <w:ind w:left="7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Информационное сопровождение родителей воспитанников по игровой технологии развития</w:t>
            </w: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интеллектуально-технической  деятельности ребенка </w:t>
            </w:r>
          </w:p>
          <w:p w:rsidR="00CF4B31" w:rsidRPr="008B659C" w:rsidRDefault="006A27DC">
            <w:pPr>
              <w:numPr>
                <w:ilvl w:val="0"/>
                <w:numId w:val="10"/>
              </w:numPr>
              <w:spacing w:after="0"/>
              <w:ind w:left="7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Создание условий, стимулирующих детскую инициативу в интеллектуальной деятельности, и его техническое творчество в совместной деятельности взрослых и детей</w:t>
            </w:r>
          </w:p>
          <w:p w:rsidR="00CF4B31" w:rsidRPr="008B659C" w:rsidRDefault="00CF4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left="709" w:right="-89" w:hanging="77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B31" w:rsidRPr="008B659C" w:rsidRDefault="00CF4B31">
            <w:pPr>
              <w:spacing w:after="0" w:line="240" w:lineRule="auto"/>
              <w:ind w:left="709" w:right="-89" w:hanging="77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B31" w:rsidRPr="008B659C" w:rsidRDefault="00CF4B31">
            <w:pPr>
              <w:spacing w:after="0" w:line="240" w:lineRule="auto"/>
              <w:ind w:left="709" w:right="-89" w:hanging="77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left="709" w:right="-89" w:hanging="77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январь-</w:t>
            </w:r>
          </w:p>
          <w:p w:rsidR="00CF4B31" w:rsidRPr="008B659C" w:rsidRDefault="006A27DC">
            <w:pPr>
              <w:spacing w:after="0" w:line="240" w:lineRule="auto"/>
              <w:ind w:left="709" w:right="-89" w:hanging="77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CF4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Заведующая Афанасьева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В.Г.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CF4B31" w:rsidRPr="008B659C" w:rsidRDefault="00CF4B31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Т.Л.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CF4B31" w:rsidRPr="008B659C" w:rsidRDefault="00CF4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Педагог дополнительного образования Афанасьев В.Н.</w:t>
            </w:r>
          </w:p>
          <w:p w:rsidR="00CF4B31" w:rsidRPr="008B659C" w:rsidRDefault="00C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Воспитатели и специалисты</w:t>
            </w:r>
          </w:p>
          <w:p w:rsidR="00CF4B31" w:rsidRPr="008B659C" w:rsidRDefault="00CF4B31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659C" w:rsidRPr="008B659C">
        <w:trPr>
          <w:trHeight w:val="3675"/>
        </w:trPr>
        <w:tc>
          <w:tcPr>
            <w:tcW w:w="9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Взаимодействие с семьей по развитию </w:t>
            </w: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интеллектуально-технической  деятельности ребенка</w:t>
            </w:r>
          </w:p>
          <w:p w:rsidR="00CF4B31" w:rsidRPr="008B659C" w:rsidRDefault="006A27D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Информация воспитателей групп по итогам опроса  «Развитие интеллектуальн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технической  деятельности ребенка в семье»</w:t>
            </w:r>
          </w:p>
          <w:p w:rsidR="00CF4B31" w:rsidRPr="008B659C" w:rsidRDefault="006A27D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right="-108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Самоанализ воспитателей по созданию ППРС организации интеллектуальн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технической деятельности детей в группах</w:t>
            </w:r>
          </w:p>
          <w:p w:rsidR="00CF4B31" w:rsidRPr="008B659C" w:rsidRDefault="006A27DC">
            <w:pPr>
              <w:numPr>
                <w:ilvl w:val="0"/>
                <w:numId w:val="11"/>
              </w:numPr>
              <w:shd w:val="clear" w:color="auto" w:fill="FFFFFF"/>
              <w:spacing w:after="0"/>
              <w:ind w:left="425" w:hanging="283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B659C">
              <w:rPr>
                <w:rFonts w:ascii="Times New Roman" w:eastAsia="Times New Roman" w:hAnsi="Times New Roman"/>
                <w:sz w:val="23"/>
                <w:szCs w:val="23"/>
              </w:rPr>
              <w:t xml:space="preserve">Развитие интеллектуально-технических способностей ребенка в играх с LEGO, дарами </w:t>
            </w:r>
            <w:proofErr w:type="spellStart"/>
            <w:r w:rsidRPr="008B659C">
              <w:rPr>
                <w:rFonts w:ascii="Times New Roman" w:eastAsia="Times New Roman" w:hAnsi="Times New Roman"/>
                <w:sz w:val="23"/>
                <w:szCs w:val="23"/>
              </w:rPr>
              <w:t>Фребеля</w:t>
            </w:r>
            <w:proofErr w:type="spellEnd"/>
            <w:r w:rsidRPr="008B659C">
              <w:rPr>
                <w:rFonts w:ascii="Times New Roman" w:eastAsia="Times New Roman" w:hAnsi="Times New Roman"/>
                <w:sz w:val="23"/>
                <w:szCs w:val="23"/>
              </w:rPr>
              <w:t xml:space="preserve"> и робототехники - с педагогической импровизацией игр педагогов</w:t>
            </w:r>
          </w:p>
          <w:p w:rsidR="00CF4B31" w:rsidRPr="008B659C" w:rsidRDefault="006A27DC">
            <w:pPr>
              <w:numPr>
                <w:ilvl w:val="0"/>
                <w:numId w:val="11"/>
              </w:numPr>
              <w:spacing w:after="0"/>
              <w:ind w:left="425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Презентация методических разработок по проблеме выявления и развития интеллектуально-технических задатков и способностей ребенка, и организации детской деятельности по данному направлению  </w:t>
            </w:r>
          </w:p>
          <w:p w:rsidR="00CF4B31" w:rsidRPr="008B659C" w:rsidRDefault="006A27D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right="-108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Информация о физическом развитии, состоянии здоровья детей по группам,  анализ причин заболеваемости и пути их устранения.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09" w:right="113" w:hanging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Заведующая Афанасьева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В.Г.</w:t>
            </w:r>
          </w:p>
          <w:p w:rsidR="00CF4B31" w:rsidRPr="008B659C" w:rsidRDefault="00CF4B31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Т.Л.</w:t>
            </w:r>
          </w:p>
          <w:p w:rsidR="00CF4B31" w:rsidRPr="008B659C" w:rsidRDefault="00CF4B31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Спец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- Афанасьев В.Н.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воспитатели; Борисова Г.В.,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Округина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А.В., 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Педагоги ДОУ</w:t>
            </w:r>
          </w:p>
          <w:p w:rsidR="00CF4B31" w:rsidRPr="008B659C" w:rsidRDefault="006A27DC">
            <w:pPr>
              <w:tabs>
                <w:tab w:val="left" w:pos="-268"/>
              </w:tabs>
              <w:spacing w:after="0" w:line="240" w:lineRule="auto"/>
              <w:ind w:left="-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Психолог Семенова О.Н</w:t>
            </w:r>
          </w:p>
          <w:p w:rsidR="00CF4B31" w:rsidRPr="008B659C" w:rsidRDefault="00CF4B31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Физрук Афанасьев Д.Н.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CF4B31" w:rsidRPr="008B659C" w:rsidRDefault="00CF4B31">
            <w:pPr>
              <w:tabs>
                <w:tab w:val="left" w:pos="-268"/>
              </w:tabs>
              <w:spacing w:after="0" w:line="240" w:lineRule="auto"/>
              <w:ind w:left="-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F4B31" w:rsidRPr="008B659C" w:rsidRDefault="00CF4B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CF4B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CF4B31">
      <w:pPr>
        <w:spacing w:after="0" w:line="240" w:lineRule="auto"/>
        <w:ind w:left="612" w:right="-1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spacing w:after="0" w:line="240" w:lineRule="auto"/>
        <w:ind w:left="612" w:right="-1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 xml:space="preserve">Формирование в детской деятельности социально-коммуникативных способностей ребенка </w:t>
      </w:r>
    </w:p>
    <w:p w:rsidR="00CF4B31" w:rsidRPr="008B659C" w:rsidRDefault="00CF4B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f6"/>
        <w:tblW w:w="1512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  <w:gridCol w:w="1710"/>
        <w:gridCol w:w="4050"/>
      </w:tblGrid>
      <w:tr w:rsidR="008B659C" w:rsidRPr="008B659C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Тематика и содержание педсовета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31" w:rsidRPr="008B659C" w:rsidRDefault="006A27DC">
            <w:pPr>
              <w:spacing w:after="0" w:line="240" w:lineRule="auto"/>
              <w:ind w:left="-70" w:right="-1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B659C" w:rsidRPr="008B659C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 Подготовка к педагогическому совету</w:t>
            </w:r>
          </w:p>
          <w:p w:rsidR="00CF4B31" w:rsidRPr="008B659C" w:rsidRDefault="00CF4B31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CF4B31" w:rsidRPr="008B659C" w:rsidRDefault="006A27DC">
            <w:pPr>
              <w:numPr>
                <w:ilvl w:val="0"/>
                <w:numId w:val="47"/>
              </w:numPr>
              <w:spacing w:after="0"/>
              <w:ind w:left="4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и обогащение предметно-пространственной развивающей среды в группах по развитию </w:t>
            </w: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социально-коммуникативных способностей  ребенка</w:t>
            </w:r>
          </w:p>
          <w:p w:rsidR="00CF4B31" w:rsidRPr="008B659C" w:rsidRDefault="006A27DC">
            <w:pPr>
              <w:numPr>
                <w:ilvl w:val="0"/>
                <w:numId w:val="47"/>
              </w:numPr>
              <w:spacing w:after="0"/>
              <w:ind w:left="4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Информационное сопровождение родителей воспитанников по технологии развития</w:t>
            </w: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социально-коммуникативной   деятельности ребенка</w:t>
            </w:r>
          </w:p>
          <w:p w:rsidR="00CF4B31" w:rsidRPr="008B659C" w:rsidRDefault="006A27DC">
            <w:pPr>
              <w:numPr>
                <w:ilvl w:val="0"/>
                <w:numId w:val="47"/>
              </w:numPr>
              <w:spacing w:after="0"/>
              <w:ind w:left="4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Консультация для воспитателей: “Выявление и развитие лидерских задатков и способностей детей”, </w:t>
            </w:r>
          </w:p>
          <w:p w:rsidR="00CF4B31" w:rsidRPr="008B659C" w:rsidRDefault="006A27DC">
            <w:pPr>
              <w:numPr>
                <w:ilvl w:val="0"/>
                <w:numId w:val="47"/>
              </w:numPr>
              <w:spacing w:after="0"/>
              <w:ind w:left="4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Взаимопроверка по эффективному применению игровой технологии при развитии социально-коммуникативной   деятельности детей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31" w:rsidRPr="008B659C" w:rsidRDefault="006A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март - апрель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31" w:rsidRPr="008B659C" w:rsidRDefault="00CF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Экспертный Совет</w:t>
            </w:r>
          </w:p>
          <w:p w:rsidR="00CF4B31" w:rsidRPr="008B659C" w:rsidRDefault="00CF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Т.Л.</w:t>
            </w:r>
          </w:p>
          <w:p w:rsidR="00CF4B31" w:rsidRPr="008B659C" w:rsidRDefault="006A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Педагоги ДОУ</w:t>
            </w:r>
          </w:p>
          <w:p w:rsidR="00CF4B31" w:rsidRPr="008B659C" w:rsidRDefault="00CF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педагог-психолог Семенова О.Н.</w:t>
            </w:r>
          </w:p>
          <w:p w:rsidR="00CF4B31" w:rsidRPr="008B659C" w:rsidRDefault="00CF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Т.Л.</w:t>
            </w:r>
          </w:p>
          <w:p w:rsidR="00CF4B31" w:rsidRPr="008B659C" w:rsidRDefault="006A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CF4B31" w:rsidRPr="008B659C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31" w:rsidRPr="008B659C" w:rsidRDefault="006A27DC">
            <w:pPr>
              <w:spacing w:after="0" w:line="240" w:lineRule="auto"/>
              <w:ind w:left="612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Формирование в детской деятельности социально-коммуникативных способностей ребенка </w:t>
            </w:r>
          </w:p>
          <w:p w:rsidR="00CF4B31" w:rsidRPr="008B659C" w:rsidRDefault="00CF4B31">
            <w:pPr>
              <w:spacing w:after="0" w:line="240" w:lineRule="auto"/>
              <w:ind w:left="612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B31" w:rsidRPr="008B659C" w:rsidRDefault="006A27DC">
            <w:pPr>
              <w:numPr>
                <w:ilvl w:val="0"/>
                <w:numId w:val="15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Педагогические условия формирования коммуникативных способностей детей </w:t>
            </w: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дошкольного возраста</w:t>
            </w:r>
          </w:p>
          <w:p w:rsidR="00CF4B31" w:rsidRPr="008B659C" w:rsidRDefault="006A27DC">
            <w:pPr>
              <w:numPr>
                <w:ilvl w:val="0"/>
                <w:numId w:val="15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Речевая деятельность дошкольника - как важная сторона развития его социальн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коммуникативных способностей </w:t>
            </w:r>
          </w:p>
          <w:p w:rsidR="00CF4B31" w:rsidRPr="008B659C" w:rsidRDefault="006A27DC">
            <w:pPr>
              <w:numPr>
                <w:ilvl w:val="0"/>
                <w:numId w:val="15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Основные условия формирования и развития лидерского поведения дошкольника</w:t>
            </w:r>
          </w:p>
          <w:p w:rsidR="00CF4B31" w:rsidRPr="008B659C" w:rsidRDefault="006A27DC">
            <w:pPr>
              <w:numPr>
                <w:ilvl w:val="0"/>
                <w:numId w:val="15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в спортивно-физкультурной деятельности ребенка его коммуникативных способностей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31" w:rsidRPr="008B659C" w:rsidRDefault="006A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Заведующая Афанасьева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В.Г.</w:t>
            </w:r>
          </w:p>
          <w:p w:rsidR="00CF4B31" w:rsidRPr="008B659C" w:rsidRDefault="00CF4B31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Т.Л.</w:t>
            </w:r>
          </w:p>
          <w:p w:rsidR="00CF4B31" w:rsidRPr="008B659C" w:rsidRDefault="00CF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B31" w:rsidRPr="008B659C" w:rsidRDefault="006A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учитель-логопед Егорова Е.И.</w:t>
            </w:r>
          </w:p>
          <w:p w:rsidR="00CF4B31" w:rsidRPr="008B659C" w:rsidRDefault="00CF4B31">
            <w:pPr>
              <w:tabs>
                <w:tab w:val="left" w:pos="-268"/>
              </w:tabs>
              <w:spacing w:after="0" w:line="240" w:lineRule="auto"/>
              <w:ind w:left="-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tabs>
                <w:tab w:val="left" w:pos="-268"/>
              </w:tabs>
              <w:spacing w:after="0" w:line="240" w:lineRule="auto"/>
              <w:ind w:left="-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Педагог-психолог Семенова О.Н Физрук Афанасьев Д.Н.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CF4B31" w:rsidRPr="008B659C" w:rsidRDefault="00CF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F4B31" w:rsidRPr="008B659C" w:rsidRDefault="00CF4B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8B659C">
        <w:rPr>
          <w:rFonts w:ascii="Times New Roman" w:eastAsia="Times New Roman" w:hAnsi="Times New Roman"/>
          <w:b/>
          <w:sz w:val="24"/>
          <w:szCs w:val="24"/>
        </w:rPr>
        <w:t>Итоговой</w:t>
      </w:r>
      <w:proofErr w:type="gramEnd"/>
      <w:r w:rsidRPr="008B659C">
        <w:rPr>
          <w:rFonts w:ascii="Times New Roman" w:eastAsia="Times New Roman" w:hAnsi="Times New Roman"/>
          <w:b/>
          <w:sz w:val="24"/>
          <w:szCs w:val="24"/>
        </w:rPr>
        <w:t xml:space="preserve"> педагогический совет</w:t>
      </w:r>
    </w:p>
    <w:p w:rsidR="00CF4B31" w:rsidRPr="008B659C" w:rsidRDefault="00CF4B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f7"/>
        <w:tblW w:w="14747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9375"/>
        <w:gridCol w:w="1545"/>
        <w:gridCol w:w="3827"/>
      </w:tblGrid>
      <w:tr w:rsidR="008B659C" w:rsidRPr="008B659C">
        <w:trPr>
          <w:trHeight w:val="360"/>
        </w:trPr>
        <w:tc>
          <w:tcPr>
            <w:tcW w:w="9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Тематика и содержание педсоветов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B659C" w:rsidRPr="008B659C">
        <w:trPr>
          <w:trHeight w:val="2339"/>
        </w:trPr>
        <w:tc>
          <w:tcPr>
            <w:tcW w:w="9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Подготовка к педагогическому совету</w:t>
            </w:r>
          </w:p>
          <w:p w:rsidR="00CF4B31" w:rsidRPr="008B659C" w:rsidRDefault="00CF4B31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Мониторинг педагогической деятельности по образовательным областям</w:t>
            </w:r>
          </w:p>
          <w:p w:rsidR="00CF4B31" w:rsidRPr="008B659C" w:rsidRDefault="006A27DC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Самоанализ кружковой и студийной работы специалистами ДОУ с применением ЭОР</w:t>
            </w:r>
          </w:p>
          <w:p w:rsidR="00CF4B31" w:rsidRPr="008B659C" w:rsidRDefault="006A27DC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Самоанализ педагогов о работе с детьми  по разработанным ими проектам</w:t>
            </w:r>
          </w:p>
          <w:p w:rsidR="00CF4B31" w:rsidRPr="008B659C" w:rsidRDefault="006A27DC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Посещение учителей начальной школы  занятий по развитию творческой и познавательно-исследовательской деятельности детей</w:t>
            </w:r>
          </w:p>
          <w:p w:rsidR="00CF4B31" w:rsidRPr="008B659C" w:rsidRDefault="00CF4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B31" w:rsidRPr="008B659C" w:rsidRDefault="00CF4B31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Апрель - май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Заведующая Афанасьева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В.Г.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Т.Л.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Семенова О.Н.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Логопед Егорова Е.И.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Специалисты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B659C" w:rsidRPr="008B659C">
        <w:trPr>
          <w:trHeight w:val="2266"/>
        </w:trPr>
        <w:tc>
          <w:tcPr>
            <w:tcW w:w="9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Тема: Итоги работы за год и перспективы на следующий год. </w:t>
            </w:r>
          </w:p>
          <w:p w:rsidR="00CF4B31" w:rsidRPr="008B659C" w:rsidRDefault="00CF4B31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B31" w:rsidRPr="008B659C" w:rsidRDefault="006A27DC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Самоанализ работы педагогов в свете требований современных педагогических технологий</w:t>
            </w:r>
          </w:p>
          <w:p w:rsidR="00CF4B31" w:rsidRPr="008B659C" w:rsidRDefault="006A27DC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Отчет о выполнении педагогических проектов.</w:t>
            </w:r>
          </w:p>
          <w:p w:rsidR="00CF4B31" w:rsidRPr="008B659C" w:rsidRDefault="006A27DC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Отчет о работе кружков и студий</w:t>
            </w:r>
          </w:p>
          <w:p w:rsidR="00CF4B31" w:rsidRPr="008B659C" w:rsidRDefault="006A27DC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Отчет работы  психологической и логопедической службы в ДОУ</w:t>
            </w:r>
          </w:p>
          <w:p w:rsidR="00CF4B31" w:rsidRPr="008B659C" w:rsidRDefault="006A27DC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Рациональность ведения групповой документации, анализ эффективного планирования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-образовательной работы.</w:t>
            </w:r>
          </w:p>
          <w:p w:rsidR="00CF4B31" w:rsidRPr="008B659C" w:rsidRDefault="006A27DC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Отчет об оздоровительно-профилактической работе за год.</w:t>
            </w:r>
          </w:p>
          <w:p w:rsidR="00CF4B31" w:rsidRPr="008B659C" w:rsidRDefault="006A27DC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Перспективы работы в следующем учебном году</w:t>
            </w:r>
          </w:p>
          <w:p w:rsidR="00CF4B31" w:rsidRPr="008B659C" w:rsidRDefault="006A27DC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Анализ учителями развития предпосылок учебной деятельности выпускников детсада «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Биһик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left="709" w:right="113" w:hanging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left="709" w:right="113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CF4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Т.Л.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Специалисты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Семенова О.Н.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Логопед Егорова Е.И.</w:t>
            </w: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Т.Л.</w:t>
            </w:r>
          </w:p>
          <w:p w:rsidR="00CF4B31" w:rsidRPr="008B659C" w:rsidRDefault="00CF4B31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Физрук Афанасьев Д.Н.</w:t>
            </w:r>
          </w:p>
          <w:p w:rsidR="00CF4B31" w:rsidRPr="008B659C" w:rsidRDefault="00CF4B31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Заведующая Афанасьева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В.Г.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Учителя АНОО</w:t>
            </w:r>
          </w:p>
        </w:tc>
      </w:tr>
    </w:tbl>
    <w:p w:rsidR="00CF4B31" w:rsidRPr="008B659C" w:rsidRDefault="00CF4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27DB8" w:rsidRDefault="00827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27DB8" w:rsidRDefault="00827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lastRenderedPageBreak/>
        <w:t>СЕМИНАРЫ</w:t>
      </w:r>
    </w:p>
    <w:p w:rsidR="00CF4B31" w:rsidRPr="008B659C" w:rsidRDefault="00CF4B3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shd w:val="clear" w:color="auto" w:fill="FFFFFF"/>
        <w:spacing w:after="300"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Семинар-практикум «Использование ЭОР и ИКТ в дистанционном образовательном процессе ДОУ»</w:t>
      </w:r>
    </w:p>
    <w:p w:rsidR="00CF4B31" w:rsidRPr="008B659C" w:rsidRDefault="006A2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644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Ответственный: старший воспитатель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Ильинова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Т.Л.</w:t>
      </w:r>
    </w:p>
    <w:p w:rsidR="00CF4B31" w:rsidRPr="008B659C" w:rsidRDefault="006A2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Периодичность проведения: один раз в квартал.</w:t>
      </w:r>
    </w:p>
    <w:p w:rsidR="00CF4B31" w:rsidRPr="008B659C" w:rsidRDefault="006A2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Участники: воспитатели и специалисты ДОО</w:t>
      </w:r>
    </w:p>
    <w:p w:rsidR="00CF4B31" w:rsidRPr="008B659C" w:rsidRDefault="006A2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В течение карантина по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коронавирусу</w:t>
      </w:r>
      <w:proofErr w:type="spellEnd"/>
    </w:p>
    <w:p w:rsidR="00CF4B31" w:rsidRPr="008B659C" w:rsidRDefault="006A27D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 </w:t>
      </w:r>
      <w:r w:rsidRPr="008B659C">
        <w:rPr>
          <w:rFonts w:ascii="Times New Roman" w:eastAsia="Times New Roman" w:hAnsi="Times New Roman"/>
          <w:sz w:val="24"/>
          <w:szCs w:val="24"/>
        </w:rPr>
        <w:t>Цель:</w:t>
      </w:r>
    </w:p>
    <w:p w:rsidR="00CF4B31" w:rsidRPr="008B659C" w:rsidRDefault="006A27DC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 оказание практической помощи педагогам в организации  дистанционного образовательного процесса в работе с дошкольниками. </w:t>
      </w:r>
    </w:p>
    <w:p w:rsidR="00CF4B31" w:rsidRPr="008B659C" w:rsidRDefault="00CF4B31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CF4B31" w:rsidRPr="008B659C" w:rsidRDefault="006A27D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Задачи:</w:t>
      </w:r>
    </w:p>
    <w:p w:rsidR="00CF4B31" w:rsidRPr="008B659C" w:rsidRDefault="006A27D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Совершенствовать практические навыки и повысить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деятельностный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уровень пользования ИКТ воспитателями и специалистами </w:t>
      </w:r>
    </w:p>
    <w:p w:rsidR="00CF4B31" w:rsidRPr="008B659C" w:rsidRDefault="006A27D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Создать условия для освоения технологии разработки личной странички в Интернете, мультимедийных презентаций, плакатов и других продуктов в программе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PowerPoint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>.</w:t>
      </w:r>
    </w:p>
    <w:p w:rsidR="00CF4B31" w:rsidRPr="008B659C" w:rsidRDefault="006A27D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Дать практические навыки использования ИКТ в различных видах детской деятельности.</w:t>
      </w:r>
    </w:p>
    <w:p w:rsidR="00CF4B31" w:rsidRPr="008B659C" w:rsidRDefault="006A27D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 </w:t>
      </w:r>
    </w:p>
    <w:p w:rsidR="00CF4B31" w:rsidRPr="008B659C" w:rsidRDefault="006A27D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Ожидаемый результат:</w:t>
      </w:r>
    </w:p>
    <w:p w:rsidR="00CF4B31" w:rsidRPr="008B659C" w:rsidRDefault="006A27D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Освоение практических умений педагогами</w:t>
      </w:r>
    </w:p>
    <w:p w:rsidR="00CF4B31" w:rsidRPr="008B659C" w:rsidRDefault="006A27D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в подготовке информации для опубликования в сети Интернет, </w:t>
      </w:r>
    </w:p>
    <w:p w:rsidR="00CF4B31" w:rsidRPr="008B659C" w:rsidRDefault="006A27D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создания своей страницы в сети Интернет, </w:t>
      </w:r>
    </w:p>
    <w:p w:rsidR="00CF4B31" w:rsidRPr="008B659C" w:rsidRDefault="006A27D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проведении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 xml:space="preserve"> мероприятий с использованием ИКТ для работы с детьми, родителями, социумом</w:t>
      </w:r>
    </w:p>
    <w:p w:rsidR="00CF4B31" w:rsidRPr="008B659C" w:rsidRDefault="006A27D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Пополнение банка ИКТ практическим материалом</w:t>
      </w:r>
    </w:p>
    <w:p w:rsidR="00CF4B31" w:rsidRPr="008B659C" w:rsidRDefault="006A27D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Представление алгоритма создания своей страницы, блога в сети Интернет.</w:t>
      </w:r>
    </w:p>
    <w:p w:rsidR="00CF4B31" w:rsidRPr="008B659C" w:rsidRDefault="006A27D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Ознакомление и использование слушателями семинара опыта работы педагогов по использованию И</w:t>
      </w: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КТ в пр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>актике работы.</w:t>
      </w:r>
    </w:p>
    <w:p w:rsidR="00CF4B31" w:rsidRPr="008B659C" w:rsidRDefault="006A27D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Представление материалов на сайте детского сада </w:t>
      </w:r>
    </w:p>
    <w:p w:rsidR="00CF4B31" w:rsidRPr="008B659C" w:rsidRDefault="00CF4B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</w:rPr>
      </w:pPr>
    </w:p>
    <w:p w:rsidR="00CF4B31" w:rsidRPr="008B659C" w:rsidRDefault="006A2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644" w:hanging="502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План проведения семинара по ИКТ</w:t>
      </w:r>
    </w:p>
    <w:p w:rsidR="00CF4B31" w:rsidRPr="008B659C" w:rsidRDefault="006A27D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Анкетирование педагогов для уточнения затруднений при использовании ИКТ в работе с детьми</w:t>
      </w:r>
    </w:p>
    <w:p w:rsidR="00CF4B31" w:rsidRPr="008B659C" w:rsidRDefault="006A27D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Практическая работа по составлению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мнемотаблиц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для использования по развитию связной речи и заучиванию наизусть стихотворений</w:t>
      </w:r>
    </w:p>
    <w:p w:rsidR="00CF4B31" w:rsidRPr="008B659C" w:rsidRDefault="006A27D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Представление мини-сайтов, блогов педагогов ДОУ</w:t>
      </w:r>
    </w:p>
    <w:p w:rsidR="00CF4B31" w:rsidRPr="008B659C" w:rsidRDefault="006A27D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Издательская деятельность педагогов. Использование программы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MicrosoftOfficePublisher</w:t>
      </w:r>
      <w:proofErr w:type="spellEnd"/>
    </w:p>
    <w:p w:rsidR="00CF4B31" w:rsidRPr="008B659C" w:rsidRDefault="00D945E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14">
        <w:r w:rsidR="006A27DC" w:rsidRPr="008B659C">
          <w:rPr>
            <w:rFonts w:ascii="Times New Roman" w:eastAsia="Times New Roman" w:hAnsi="Times New Roman"/>
            <w:sz w:val="24"/>
            <w:szCs w:val="24"/>
          </w:rPr>
          <w:t>Конкурс «Методическая копилка педагога - 2020»</w:t>
        </w:r>
      </w:hyperlink>
      <w:r w:rsidR="006A27DC" w:rsidRPr="008B659C">
        <w:rPr>
          <w:rFonts w:ascii="Times New Roman" w:eastAsia="Times New Roman" w:hAnsi="Times New Roman"/>
          <w:sz w:val="24"/>
          <w:szCs w:val="24"/>
        </w:rPr>
        <w:t>, по применению современных информационных и коммуникационных технологий (ИКТ)</w:t>
      </w:r>
    </w:p>
    <w:p w:rsidR="00CF4B31" w:rsidRPr="008B659C" w:rsidRDefault="006A27D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Опрос педагогов по итогам семинара: «Мои навыки применения современных информационных и коммуникационных технологий»</w:t>
      </w:r>
    </w:p>
    <w:p w:rsidR="00CF4B31" w:rsidRPr="008B659C" w:rsidRDefault="006A27D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Неделя практической работы по составлению мультимедийного приложения с использованием интерактивной презентации для занятий с детьми и коллективное </w:t>
      </w: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наблюдение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 xml:space="preserve"> и анализ открытых занятий воспитателей и специалистов</w:t>
      </w:r>
    </w:p>
    <w:p w:rsidR="00CF4B31" w:rsidRPr="008B659C" w:rsidRDefault="00CF4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27DB8" w:rsidRDefault="00827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lastRenderedPageBreak/>
        <w:t>Организация педагогами познавательно-исследовательской деятельности детей</w:t>
      </w:r>
    </w:p>
    <w:p w:rsidR="00CF4B31" w:rsidRPr="008B659C" w:rsidRDefault="00CF4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Консультация для воспитателей и специалистов ДОУ – ответственная: старший воспитатель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Ильинова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Т.Л. дата: март - 2020</w:t>
      </w:r>
    </w:p>
    <w:p w:rsidR="00CF4B31" w:rsidRPr="008B659C" w:rsidRDefault="006A27DC">
      <w:pPr>
        <w:shd w:val="clear" w:color="auto" w:fill="FFFFFF"/>
        <w:spacing w:after="0"/>
        <w:ind w:left="-567" w:firstLine="283"/>
        <w:rPr>
          <w:rFonts w:ascii="Times New Roman" w:eastAsia="Times New Roman" w:hAnsi="Times New Roman"/>
          <w:sz w:val="24"/>
          <w:szCs w:val="24"/>
          <w:highlight w:val="white"/>
        </w:rPr>
      </w:pPr>
      <w:r w:rsidRPr="008B659C">
        <w:rPr>
          <w:rFonts w:ascii="Times New Roman" w:eastAsia="Times New Roman" w:hAnsi="Times New Roman"/>
          <w:sz w:val="24"/>
          <w:szCs w:val="24"/>
        </w:rPr>
        <w:t>Содержание консультации</w:t>
      </w:r>
    </w:p>
    <w:p w:rsidR="00CF4B31" w:rsidRPr="008B659C" w:rsidRDefault="006A27D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ФГОС </w:t>
      </w: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 xml:space="preserve"> познавательно-исследовательской деятельности детей</w:t>
      </w:r>
    </w:p>
    <w:p w:rsidR="00CF4B31" w:rsidRPr="008B659C" w:rsidRDefault="006A27D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Методика организации познавательно-исследовательской деятельности детей</w:t>
      </w:r>
    </w:p>
    <w:p w:rsidR="00CF4B31" w:rsidRPr="008B659C" w:rsidRDefault="006A27D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Правила безопасности при проведении опытов</w:t>
      </w:r>
    </w:p>
    <w:p w:rsidR="00CF4B31" w:rsidRPr="008B659C" w:rsidRDefault="006A27D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Условия организации элементарной поисковой деятельности с детьми</w:t>
      </w:r>
    </w:p>
    <w:p w:rsidR="00CF4B31" w:rsidRPr="008B659C" w:rsidRDefault="006A27D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Создание мини лабораторий в группах</w:t>
      </w:r>
    </w:p>
    <w:p w:rsidR="00CF4B31" w:rsidRPr="008B659C" w:rsidRDefault="006A27D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Задачи исследовательской деятельности:</w:t>
      </w:r>
    </w:p>
    <w:p w:rsidR="00CF4B31" w:rsidRPr="008B659C" w:rsidRDefault="006A27DC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8B659C">
        <w:rPr>
          <w:rFonts w:ascii="Times New Roman" w:eastAsia="Times New Roman" w:hAnsi="Times New Roman"/>
          <w:i/>
          <w:sz w:val="24"/>
          <w:szCs w:val="24"/>
        </w:rPr>
        <w:t xml:space="preserve">Средний и младший дошкольный возраст </w:t>
      </w:r>
    </w:p>
    <w:p w:rsidR="00CF4B31" w:rsidRPr="008B659C" w:rsidRDefault="006A27DC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i/>
          <w:sz w:val="24"/>
          <w:szCs w:val="24"/>
        </w:rPr>
        <w:t>Старший дошкольный возраст</w:t>
      </w:r>
    </w:p>
    <w:p w:rsidR="00CF4B31" w:rsidRPr="008B659C" w:rsidRDefault="006A27D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  <w:highlight w:val="white"/>
        </w:rPr>
        <w:t>Литература и интернет-источники по организации познавательн</w:t>
      </w:r>
      <w:proofErr w:type="gramStart"/>
      <w:r w:rsidRPr="008B659C">
        <w:rPr>
          <w:rFonts w:ascii="Times New Roman" w:eastAsia="Times New Roman" w:hAnsi="Times New Roman"/>
          <w:sz w:val="24"/>
          <w:szCs w:val="24"/>
          <w:highlight w:val="white"/>
        </w:rPr>
        <w:t>о-</w:t>
      </w:r>
      <w:proofErr w:type="gramEnd"/>
      <w:r w:rsidRPr="008B659C">
        <w:rPr>
          <w:rFonts w:ascii="Times New Roman" w:eastAsia="Times New Roman" w:hAnsi="Times New Roman"/>
          <w:sz w:val="24"/>
          <w:szCs w:val="24"/>
          <w:highlight w:val="white"/>
        </w:rPr>
        <w:t xml:space="preserve"> исследовательской деятельности с детьми</w:t>
      </w:r>
    </w:p>
    <w:p w:rsidR="00CF4B31" w:rsidRPr="008B659C" w:rsidRDefault="00CF4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7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CF4B31" w:rsidRPr="008B659C" w:rsidRDefault="006A27DC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  <w:highlight w:val="white"/>
        </w:rPr>
        <w:t>Фестиваль «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  <w:highlight w:val="white"/>
        </w:rPr>
        <w:t>Тииҥ</w:t>
      </w:r>
      <w:proofErr w:type="spellEnd"/>
      <w:r w:rsidRPr="008B659C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  <w:highlight w:val="white"/>
        </w:rPr>
        <w:t>мэйии</w:t>
      </w:r>
      <w:proofErr w:type="spellEnd"/>
      <w:r w:rsidRPr="008B659C">
        <w:rPr>
          <w:rFonts w:ascii="Times New Roman" w:eastAsia="Times New Roman" w:hAnsi="Times New Roman"/>
          <w:sz w:val="24"/>
          <w:szCs w:val="24"/>
          <w:highlight w:val="white"/>
        </w:rPr>
        <w:t>» (март-2020)</w:t>
      </w:r>
    </w:p>
    <w:p w:rsidR="00CF4B31" w:rsidRPr="008B659C" w:rsidRDefault="006A27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  <w:highlight w:val="white"/>
        </w:rPr>
        <w:t xml:space="preserve">Задачи – развить познавательно-исследовательские способности ребенка; сформировать навыки исследовательской деятельности и организовать их применение ребенком в его ежедневной жизни; приобщая ребенка к исследованиям заложить основы его научно-логического мышления. </w:t>
      </w:r>
    </w:p>
    <w:p w:rsidR="00CF4B31" w:rsidRPr="008B659C" w:rsidRDefault="00CF4B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CF4B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CF4B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Молодой педагог</w:t>
      </w:r>
    </w:p>
    <w:p w:rsidR="00CF4B31" w:rsidRPr="008B659C" w:rsidRDefault="006A27DC">
      <w:pPr>
        <w:spacing w:after="0" w:line="240" w:lineRule="auto"/>
        <w:ind w:left="709" w:hanging="425"/>
        <w:jc w:val="center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 </w:t>
      </w:r>
    </w:p>
    <w:tbl>
      <w:tblPr>
        <w:tblStyle w:val="af8"/>
        <w:tblW w:w="13590" w:type="dxa"/>
        <w:tblInd w:w="414" w:type="dxa"/>
        <w:tblLayout w:type="fixed"/>
        <w:tblLook w:val="0400" w:firstRow="0" w:lastRow="0" w:firstColumn="0" w:lastColumn="0" w:noHBand="0" w:noVBand="1"/>
      </w:tblPr>
      <w:tblGrid>
        <w:gridCol w:w="615"/>
        <w:gridCol w:w="7365"/>
        <w:gridCol w:w="1320"/>
        <w:gridCol w:w="4290"/>
      </w:tblGrid>
      <w:tr w:rsidR="008B659C" w:rsidRPr="008B659C">
        <w:trPr>
          <w:trHeight w:val="624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F4B31" w:rsidRPr="008B659C" w:rsidRDefault="006A27DC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7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left="71" w:right="-37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F4B31" w:rsidRPr="008B659C" w:rsidRDefault="006A27DC">
            <w:pPr>
              <w:spacing w:after="0" w:line="240" w:lineRule="auto"/>
              <w:ind w:left="71" w:right="-37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Содержание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tabs>
                <w:tab w:val="left" w:pos="0"/>
              </w:tabs>
              <w:spacing w:after="0" w:line="240" w:lineRule="auto"/>
              <w:ind w:right="-94" w:hanging="75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Дата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F4B31" w:rsidRPr="008B659C" w:rsidRDefault="006A27DC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Ответственный</w:t>
            </w:r>
          </w:p>
        </w:tc>
      </w:tr>
      <w:tr w:rsidR="008B659C" w:rsidRPr="008B659C">
        <w:tc>
          <w:tcPr>
            <w:tcW w:w="6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1" w:right="-37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 xml:space="preserve">Консультация «Особенности </w:t>
            </w: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организации в дистанционном образовательном процессе цифрового пространства</w:t>
            </w:r>
            <w:r w:rsidRPr="008B659C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tabs>
                <w:tab w:val="left" w:pos="0"/>
              </w:tabs>
              <w:spacing w:after="0" w:line="240" w:lineRule="auto"/>
              <w:ind w:right="-94" w:hanging="7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 xml:space="preserve">Ст.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восп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Т.Л.</w:t>
            </w:r>
          </w:p>
        </w:tc>
      </w:tr>
      <w:tr w:rsidR="008B659C" w:rsidRPr="008B659C">
        <w:tc>
          <w:tcPr>
            <w:tcW w:w="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left="71" w:right="-37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6A27DC">
            <w:pPr>
              <w:spacing w:after="0" w:line="240" w:lineRule="auto"/>
              <w:ind w:left="71" w:right="-37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Семинар-практикум «</w:t>
            </w: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Цифровая образовательная среда во время карантина по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коронавирусу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педагог-психолог Семенова О.Н.</w:t>
            </w:r>
          </w:p>
        </w:tc>
      </w:tr>
      <w:tr w:rsidR="008B659C" w:rsidRPr="008B659C">
        <w:tc>
          <w:tcPr>
            <w:tcW w:w="6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6A27DC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left="71" w:right="-37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6A27DC">
            <w:pPr>
              <w:spacing w:after="0" w:line="240" w:lineRule="auto"/>
              <w:ind w:left="71" w:right="-37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 xml:space="preserve">Консультация «Интеграция </w:t>
            </w: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ЦОР</w:t>
            </w:r>
            <w:r w:rsidRPr="008B659C">
              <w:rPr>
                <w:rFonts w:ascii="Times New Roman" w:eastAsia="Times New Roman" w:hAnsi="Times New Roman"/>
              </w:rPr>
              <w:t xml:space="preserve"> в виды детской деятельности»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tabs>
                <w:tab w:val="left" w:pos="0"/>
              </w:tabs>
              <w:spacing w:after="0" w:line="240" w:lineRule="auto"/>
              <w:ind w:right="-94" w:hanging="7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Октябрь.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воспитатель Попова М.А.</w:t>
            </w:r>
          </w:p>
        </w:tc>
      </w:tr>
      <w:tr w:rsidR="008B659C" w:rsidRPr="008B659C">
        <w:trPr>
          <w:trHeight w:val="880"/>
        </w:trPr>
        <w:tc>
          <w:tcPr>
            <w:tcW w:w="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left="71" w:right="-37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6A27DC">
            <w:pPr>
              <w:spacing w:after="0" w:line="240" w:lineRule="auto"/>
              <w:ind w:left="71" w:right="-37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Самоанализ педагогических условий по развитию коммуникативных способностей ребенка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 xml:space="preserve">Ст.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воспит</w:t>
            </w:r>
            <w:proofErr w:type="gramStart"/>
            <w:r w:rsidRPr="008B659C">
              <w:rPr>
                <w:rFonts w:ascii="Times New Roman" w:eastAsia="Times New Roman" w:hAnsi="Times New Roman"/>
              </w:rPr>
              <w:t>.И</w:t>
            </w:r>
            <w:proofErr w:type="gramEnd"/>
            <w:r w:rsidRPr="008B659C">
              <w:rPr>
                <w:rFonts w:ascii="Times New Roman" w:eastAsia="Times New Roman" w:hAnsi="Times New Roman"/>
              </w:rPr>
              <w:t>льинова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Т.Л.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Специалисты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Воспитатели</w:t>
            </w:r>
          </w:p>
        </w:tc>
      </w:tr>
      <w:tr w:rsidR="008B659C" w:rsidRPr="008B659C">
        <w:trPr>
          <w:trHeight w:val="560"/>
        </w:trPr>
        <w:tc>
          <w:tcPr>
            <w:tcW w:w="6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6A27DC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1" w:right="-37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Консультация «Особенности организации социально-коммуникативной деятельности ребенка в ДОУ и семье»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tabs>
                <w:tab w:val="left" w:pos="0"/>
              </w:tabs>
              <w:spacing w:after="0" w:line="240" w:lineRule="auto"/>
              <w:ind w:right="-94" w:hanging="7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 xml:space="preserve">Ст.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восп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Т.Л.</w:t>
            </w:r>
          </w:p>
        </w:tc>
      </w:tr>
      <w:tr w:rsidR="008B659C" w:rsidRPr="008B659C">
        <w:tc>
          <w:tcPr>
            <w:tcW w:w="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1" w:right="-37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 xml:space="preserve">Семинар-практикум «Организация психолого-педагогических условий по </w:t>
            </w:r>
            <w:r w:rsidRPr="008B659C">
              <w:rPr>
                <w:rFonts w:ascii="Times New Roman" w:eastAsia="Times New Roman" w:hAnsi="Times New Roman"/>
              </w:rPr>
              <w:lastRenderedPageBreak/>
              <w:t>развитию лидерских качеств личности дошкольника»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педагог-психолог Семенова О.Н.</w:t>
            </w:r>
          </w:p>
        </w:tc>
      </w:tr>
      <w:tr w:rsidR="008B659C" w:rsidRPr="008B659C">
        <w:tc>
          <w:tcPr>
            <w:tcW w:w="6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6A27DC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1" w:right="-37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Консультация «Особенности и формы организации социального партнерства с родителями по проекту «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Харысхал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tabs>
                <w:tab w:val="left" w:pos="0"/>
              </w:tabs>
              <w:spacing w:after="0" w:line="240" w:lineRule="auto"/>
              <w:ind w:right="-94" w:hanging="7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Психолог Семенова О.Н.</w:t>
            </w:r>
          </w:p>
        </w:tc>
      </w:tr>
      <w:tr w:rsidR="008B659C" w:rsidRPr="008B659C">
        <w:tc>
          <w:tcPr>
            <w:tcW w:w="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1" w:right="-37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Тренинг «Искусство убеждать собеседника»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Психолог Семенова О.Н.</w:t>
            </w:r>
          </w:p>
        </w:tc>
      </w:tr>
      <w:tr w:rsidR="008B659C" w:rsidRPr="008B659C">
        <w:trPr>
          <w:trHeight w:val="233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1" w:right="-37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Круглый стол на тему: «Итоги первого полугодия»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tabs>
                <w:tab w:val="left" w:pos="0"/>
              </w:tabs>
              <w:spacing w:after="0" w:line="240" w:lineRule="auto"/>
              <w:ind w:right="-94" w:hanging="7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B659C">
              <w:rPr>
                <w:rFonts w:ascii="Times New Roman" w:eastAsia="Times New Roman" w:hAnsi="Times New Roman"/>
              </w:rPr>
              <w:t>Завед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>. Афанасьева В.Г</w:t>
            </w:r>
          </w:p>
        </w:tc>
      </w:tr>
      <w:tr w:rsidR="008B659C" w:rsidRPr="008B659C">
        <w:tc>
          <w:tcPr>
            <w:tcW w:w="6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6A27DC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1" w:right="-37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Консультация «Как накопить банк ЦОР»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tabs>
                <w:tab w:val="left" w:pos="0"/>
              </w:tabs>
              <w:spacing w:after="0" w:line="240" w:lineRule="auto"/>
              <w:ind w:right="-94" w:hanging="7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воспитатель Попова М.А.</w:t>
            </w:r>
          </w:p>
        </w:tc>
      </w:tr>
      <w:tr w:rsidR="008B659C" w:rsidRPr="008B659C">
        <w:trPr>
          <w:trHeight w:val="261"/>
        </w:trPr>
        <w:tc>
          <w:tcPr>
            <w:tcW w:w="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1" w:right="-37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 xml:space="preserve">Семинар-практикум «Как оформить </w:t>
            </w:r>
            <w:proofErr w:type="gramStart"/>
            <w:r w:rsidRPr="008B659C">
              <w:rPr>
                <w:rFonts w:ascii="Times New Roman" w:eastAsia="Times New Roman" w:hAnsi="Times New Roman"/>
              </w:rPr>
              <w:t>электронное</w:t>
            </w:r>
            <w:proofErr w:type="gramEnd"/>
            <w:r w:rsidRPr="008B659C">
              <w:rPr>
                <w:rFonts w:ascii="Times New Roman" w:eastAsia="Times New Roman" w:hAnsi="Times New Roman"/>
              </w:rPr>
              <w:t xml:space="preserve"> портфолио»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 xml:space="preserve">Ст.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восп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Т.Л.</w:t>
            </w:r>
          </w:p>
        </w:tc>
      </w:tr>
      <w:tr w:rsidR="008B659C" w:rsidRPr="008B659C">
        <w:trPr>
          <w:trHeight w:val="549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6A27DC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1" w:right="-3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B659C">
              <w:rPr>
                <w:rFonts w:ascii="Times New Roman" w:eastAsia="Times New Roman" w:hAnsi="Times New Roman"/>
              </w:rPr>
              <w:t>Взаимопосещение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занятий опытных педагогов молодыми (наставничество)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tabs>
                <w:tab w:val="left" w:pos="0"/>
              </w:tabs>
              <w:spacing w:after="0" w:line="240" w:lineRule="auto"/>
              <w:ind w:right="-94" w:hanging="7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 xml:space="preserve">Ст.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воспит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Т.Л.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Наставник Егорова Е</w:t>
            </w:r>
            <w:proofErr w:type="gramStart"/>
            <w:r w:rsidRPr="008B659C">
              <w:rPr>
                <w:rFonts w:ascii="Times New Roman" w:eastAsia="Times New Roman" w:hAnsi="Times New Roman"/>
              </w:rPr>
              <w:t>,И</w:t>
            </w:r>
            <w:proofErr w:type="gramEnd"/>
            <w:r w:rsidRPr="008B659C">
              <w:rPr>
                <w:rFonts w:ascii="Times New Roman" w:eastAsia="Times New Roman" w:hAnsi="Times New Roman"/>
              </w:rPr>
              <w:t>.</w:t>
            </w:r>
          </w:p>
        </w:tc>
      </w:tr>
      <w:tr w:rsidR="008B659C" w:rsidRPr="008B659C">
        <w:tc>
          <w:tcPr>
            <w:tcW w:w="6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1" w:right="-37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Консультация «Мониторинг динамики развития ребенка»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tabs>
                <w:tab w:val="left" w:pos="0"/>
              </w:tabs>
              <w:spacing w:after="0" w:line="240" w:lineRule="auto"/>
              <w:ind w:right="-94" w:hanging="7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 xml:space="preserve">Ст.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воспит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Т.Л.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Психолог Семенова О.Н.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Логопед Егорова Е.И.</w:t>
            </w:r>
          </w:p>
        </w:tc>
      </w:tr>
      <w:tr w:rsidR="008B659C" w:rsidRPr="008B659C">
        <w:trPr>
          <w:trHeight w:val="239"/>
        </w:trPr>
        <w:tc>
          <w:tcPr>
            <w:tcW w:w="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1" w:right="-37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Семинар-практикум «Оформление диагностических карт»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2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B659C" w:rsidRPr="008B659C">
        <w:tc>
          <w:tcPr>
            <w:tcW w:w="6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1" w:right="-37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Самооценка профессионального мастерства (по итогам анкетирования)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tabs>
                <w:tab w:val="left" w:pos="0"/>
              </w:tabs>
              <w:spacing w:after="0" w:line="240" w:lineRule="auto"/>
              <w:ind w:right="-94" w:hanging="7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 xml:space="preserve">Ст.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воспит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Т.Л. 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Психолог Семенова О.Н.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Логопед Егорова Е.И.</w:t>
            </w:r>
          </w:p>
        </w:tc>
      </w:tr>
      <w:tr w:rsidR="008B659C" w:rsidRPr="008B659C">
        <w:tc>
          <w:tcPr>
            <w:tcW w:w="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1" w:right="-37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Круглый стол по итогам года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B659C">
              <w:rPr>
                <w:rFonts w:ascii="Times New Roman" w:eastAsia="Times New Roman" w:hAnsi="Times New Roman"/>
              </w:rPr>
              <w:t>Завед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>. Афанасьева В.Г.</w:t>
            </w:r>
          </w:p>
          <w:p w:rsidR="00CF4B31" w:rsidRPr="008B659C" w:rsidRDefault="00CF4B31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CF4B31" w:rsidRPr="008B659C" w:rsidRDefault="00CF4B3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CF4B31" w:rsidRPr="008B659C" w:rsidRDefault="006A27DC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B659C">
        <w:rPr>
          <w:rFonts w:ascii="Times New Roman" w:eastAsia="Times New Roman" w:hAnsi="Times New Roman"/>
          <w:b/>
        </w:rPr>
        <w:t>САМООБРАЗОВАНИЕ ПЕДАГОГОВ</w:t>
      </w:r>
    </w:p>
    <w:p w:rsidR="00CF4B31" w:rsidRPr="008B659C" w:rsidRDefault="00CF4B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f9"/>
        <w:tblW w:w="13200" w:type="dxa"/>
        <w:tblInd w:w="577" w:type="dxa"/>
        <w:tblLayout w:type="fixed"/>
        <w:tblLook w:val="0400" w:firstRow="0" w:lastRow="0" w:firstColumn="0" w:lastColumn="0" w:noHBand="0" w:noVBand="1"/>
      </w:tblPr>
      <w:tblGrid>
        <w:gridCol w:w="570"/>
        <w:gridCol w:w="9645"/>
        <w:gridCol w:w="2985"/>
      </w:tblGrid>
      <w:tr w:rsidR="008B659C" w:rsidRPr="008B659C">
        <w:trPr>
          <w:trHeight w:val="26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CF4B31">
            <w:pPr>
              <w:spacing w:after="0" w:line="240" w:lineRule="auto"/>
              <w:ind w:left="709" w:right="-142" w:hanging="709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F4B31" w:rsidRPr="008B659C" w:rsidRDefault="006A27DC">
            <w:pPr>
              <w:spacing w:after="0" w:line="240" w:lineRule="auto"/>
              <w:ind w:left="709" w:right="-142" w:hanging="709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left="34" w:firstLine="141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F4B31" w:rsidRPr="008B659C" w:rsidRDefault="006A27DC">
            <w:pPr>
              <w:spacing w:after="0" w:line="240" w:lineRule="auto"/>
              <w:ind w:left="34" w:firstLine="141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Тематика и содержание</w:t>
            </w:r>
          </w:p>
          <w:p w:rsidR="00CF4B31" w:rsidRPr="008B659C" w:rsidRDefault="00CF4B31">
            <w:pPr>
              <w:spacing w:after="0" w:line="240" w:lineRule="auto"/>
              <w:ind w:left="34" w:firstLine="14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Ответственный</w:t>
            </w:r>
          </w:p>
        </w:tc>
      </w:tr>
      <w:tr w:rsidR="008B659C" w:rsidRPr="008B659C">
        <w:trPr>
          <w:trHeight w:val="548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ind w:left="709" w:right="-142" w:hanging="709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4" w:firstLine="141"/>
              <w:rPr>
                <w:rFonts w:ascii="Times New Roman" w:eastAsia="Times New Roman" w:hAnsi="Times New Roman"/>
              </w:rPr>
            </w:pPr>
            <w:proofErr w:type="spellStart"/>
            <w:r w:rsidRPr="008B659C">
              <w:rPr>
                <w:rFonts w:ascii="Times New Roman" w:eastAsia="Times New Roman" w:hAnsi="Times New Roman"/>
              </w:rPr>
              <w:t>Ийэ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уонна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аҕ</w:t>
            </w:r>
            <w:proofErr w:type="gramStart"/>
            <w:r w:rsidRPr="008B659C">
              <w:rPr>
                <w:rFonts w:ascii="Times New Roman" w:eastAsia="Times New Roman" w:hAnsi="Times New Roman"/>
              </w:rPr>
              <w:t>а</w:t>
            </w:r>
            <w:proofErr w:type="spellEnd"/>
            <w:proofErr w:type="gram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икки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ардынааҕы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истиҥ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сыһыан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оҕо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киһи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быһыытынан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сайдыытыгар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дьайыыта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Воспитатель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Семенова Е.В.</w:t>
            </w:r>
          </w:p>
        </w:tc>
      </w:tr>
      <w:tr w:rsidR="008B659C" w:rsidRPr="008B659C">
        <w:trPr>
          <w:trHeight w:val="548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ind w:left="709" w:right="-142" w:hanging="709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4" w:firstLine="141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 xml:space="preserve">5-6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саастаах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оҕолору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үөрэтиигэ-сайыннарыыга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дидактическай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оонньуулары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туһаныы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Воспитатель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Афанасьева З.А.</w:t>
            </w:r>
          </w:p>
        </w:tc>
      </w:tr>
      <w:tr w:rsidR="008B659C" w:rsidRPr="008B659C">
        <w:trPr>
          <w:trHeight w:val="548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ind w:left="709" w:right="-142" w:hanging="709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4" w:firstLine="141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8B659C">
              <w:rPr>
                <w:rFonts w:ascii="Times New Roman" w:eastAsia="Times New Roman" w:hAnsi="Times New Roman"/>
              </w:rPr>
              <w:t>О</w:t>
            </w:r>
            <w:proofErr w:type="gramEnd"/>
            <w:r w:rsidRPr="008B659C">
              <w:rPr>
                <w:rFonts w:ascii="Times New Roman" w:eastAsia="Times New Roman" w:hAnsi="Times New Roman"/>
              </w:rPr>
              <w:t>ҕо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спортивнай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дьоҕурун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арыйыыга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сайыннарыыга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детсадка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тенниснай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секция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үлэтин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тэрийии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уратылара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Инструктор по ФИЗО</w:t>
            </w:r>
          </w:p>
          <w:p w:rsidR="00CF4B31" w:rsidRPr="008B659C" w:rsidRDefault="006A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Афанасьев Д.Н.</w:t>
            </w:r>
          </w:p>
        </w:tc>
      </w:tr>
      <w:tr w:rsidR="008B659C" w:rsidRPr="008B659C">
        <w:trPr>
          <w:trHeight w:val="539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ind w:left="709" w:right="-142" w:hanging="709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4" w:firstLine="141"/>
              <w:rPr>
                <w:rFonts w:ascii="Times New Roman" w:eastAsia="Times New Roman" w:hAnsi="Times New Roman"/>
              </w:rPr>
            </w:pPr>
            <w:proofErr w:type="spellStart"/>
            <w:r w:rsidRPr="008B659C">
              <w:rPr>
                <w:rFonts w:ascii="Times New Roman" w:eastAsia="Times New Roman" w:hAnsi="Times New Roman"/>
              </w:rPr>
              <w:t>Фребель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пособияларын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туһанан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4-5саастаах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оҕолор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тобуллаҕас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өйдө</w:t>
            </w:r>
            <w:proofErr w:type="gramStart"/>
            <w:r w:rsidRPr="008B659C">
              <w:rPr>
                <w:rFonts w:ascii="Times New Roman" w:eastAsia="Times New Roman" w:hAnsi="Times New Roman"/>
              </w:rPr>
              <w:t>р</w:t>
            </w:r>
            <w:proofErr w:type="gramEnd"/>
            <w:r w:rsidRPr="008B659C">
              <w:rPr>
                <w:rFonts w:ascii="Times New Roman" w:eastAsia="Times New Roman" w:hAnsi="Times New Roman"/>
              </w:rPr>
              <w:t>үн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сайыннарыы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 xml:space="preserve">Воспитатель 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B659C">
              <w:rPr>
                <w:rFonts w:ascii="Times New Roman" w:eastAsia="Times New Roman" w:hAnsi="Times New Roman"/>
              </w:rPr>
              <w:t>Округина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А.В.</w:t>
            </w:r>
          </w:p>
        </w:tc>
      </w:tr>
      <w:tr w:rsidR="008B659C" w:rsidRPr="008B659C">
        <w:trPr>
          <w:trHeight w:val="538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ind w:left="709" w:right="-142" w:hanging="709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4" w:firstLine="141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 xml:space="preserve">6-7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саастаах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оҕ</w:t>
            </w:r>
            <w:proofErr w:type="gramStart"/>
            <w:r w:rsidRPr="008B659C">
              <w:rPr>
                <w:rFonts w:ascii="Times New Roman" w:eastAsia="Times New Roman" w:hAnsi="Times New Roman"/>
              </w:rPr>
              <w:t>о</w:t>
            </w:r>
            <w:proofErr w:type="spellEnd"/>
            <w:proofErr w:type="gram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уус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-уран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айымньыны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кэрэхсиирин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ситиһии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-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оҕону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кинигэни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сөбүлээн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ааҕарга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бэлэмнээһин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Логопед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Егорова Е.И.</w:t>
            </w:r>
          </w:p>
        </w:tc>
      </w:tr>
      <w:tr w:rsidR="008B659C" w:rsidRPr="008B659C">
        <w:trPr>
          <w:trHeight w:val="532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ind w:left="709" w:right="-142" w:hanging="709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4" w:firstLine="141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 xml:space="preserve">6-7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саастаах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оҕ</w:t>
            </w:r>
            <w:proofErr w:type="gramStart"/>
            <w:r w:rsidRPr="008B659C">
              <w:rPr>
                <w:rFonts w:ascii="Times New Roman" w:eastAsia="Times New Roman" w:hAnsi="Times New Roman"/>
              </w:rPr>
              <w:t>о</w:t>
            </w:r>
            <w:proofErr w:type="spellEnd"/>
            <w:proofErr w:type="gram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айар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дьоҕурун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сайыннарыыга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детсадка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“Сайдам”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куруһуогу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тэрийии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суолтата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Педагог-психолог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Семенова О.Н.</w:t>
            </w:r>
          </w:p>
        </w:tc>
      </w:tr>
      <w:tr w:rsidR="008B659C" w:rsidRPr="008B659C">
        <w:trPr>
          <w:trHeight w:val="53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ind w:left="709" w:right="-142" w:hanging="709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4" w:firstLine="141"/>
              <w:rPr>
                <w:rFonts w:ascii="Times New Roman" w:eastAsia="Times New Roman" w:hAnsi="Times New Roman"/>
              </w:rPr>
            </w:pPr>
            <w:proofErr w:type="spellStart"/>
            <w:r w:rsidRPr="008B659C">
              <w:rPr>
                <w:rFonts w:ascii="Times New Roman" w:eastAsia="Times New Roman" w:hAnsi="Times New Roman"/>
              </w:rPr>
              <w:t>Оҕо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тарбахтарын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бытархай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былчыҥнарын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сайыннарыыга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тарбах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оонньууларын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атрибуттары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уонна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эрчиллиилэри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туһаныы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Воспитатель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Попова М.А.</w:t>
            </w:r>
          </w:p>
        </w:tc>
      </w:tr>
      <w:tr w:rsidR="008B659C" w:rsidRPr="008B659C">
        <w:trPr>
          <w:trHeight w:val="528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ind w:left="709" w:right="-142" w:hanging="709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4" w:firstLine="141"/>
              <w:rPr>
                <w:rFonts w:ascii="Times New Roman" w:eastAsia="Times New Roman" w:hAnsi="Times New Roman"/>
              </w:rPr>
            </w:pPr>
            <w:proofErr w:type="spellStart"/>
            <w:r w:rsidRPr="008B659C">
              <w:rPr>
                <w:rFonts w:ascii="Times New Roman" w:eastAsia="Times New Roman" w:hAnsi="Times New Roman"/>
              </w:rPr>
              <w:t>Оҕ</w:t>
            </w:r>
            <w:proofErr w:type="gramStart"/>
            <w:r w:rsidRPr="008B659C">
              <w:rPr>
                <w:rFonts w:ascii="Times New Roman" w:eastAsia="Times New Roman" w:hAnsi="Times New Roman"/>
              </w:rPr>
              <w:t>о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өрк</w:t>
            </w:r>
            <w:proofErr w:type="gramEnd"/>
            <w:r w:rsidRPr="008B659C">
              <w:rPr>
                <w:rFonts w:ascii="Times New Roman" w:eastAsia="Times New Roman" w:hAnsi="Times New Roman"/>
              </w:rPr>
              <w:t>өн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өйүн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сайыннарыыга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дуомат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оонньуутун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хамаҕатык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туһаныыга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уһуйаан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уонна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оскуола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үлэтин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ситимнээһин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Воспитатель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Илларионова Т.Т.</w:t>
            </w:r>
          </w:p>
        </w:tc>
      </w:tr>
      <w:tr w:rsidR="008B659C" w:rsidRPr="008B659C">
        <w:trPr>
          <w:trHeight w:val="387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ind w:left="709" w:right="-142" w:hanging="709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lastRenderedPageBreak/>
              <w:t>10</w:t>
            </w:r>
          </w:p>
        </w:tc>
        <w:tc>
          <w:tcPr>
            <w:tcW w:w="9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4" w:firstLine="141"/>
              <w:rPr>
                <w:rFonts w:ascii="Times New Roman" w:eastAsia="Times New Roman" w:hAnsi="Times New Roman"/>
              </w:rPr>
            </w:pPr>
            <w:proofErr w:type="spellStart"/>
            <w:r w:rsidRPr="008B659C">
              <w:rPr>
                <w:rFonts w:ascii="Times New Roman" w:eastAsia="Times New Roman" w:hAnsi="Times New Roman"/>
              </w:rPr>
              <w:t>Оҕо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иллэҥ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кэмигэр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көҥүл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оонньуутун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(</w:t>
            </w:r>
            <w:proofErr w:type="gramStart"/>
            <w:r w:rsidRPr="008B659C">
              <w:rPr>
                <w:rFonts w:ascii="Times New Roman" w:eastAsia="Times New Roman" w:hAnsi="Times New Roman"/>
              </w:rPr>
              <w:t>сюжетно-ролевой</w:t>
            </w:r>
            <w:proofErr w:type="gramEnd"/>
            <w:r w:rsidRPr="008B659C">
              <w:rPr>
                <w:rFonts w:ascii="Times New Roman" w:eastAsia="Times New Roman" w:hAnsi="Times New Roman"/>
              </w:rPr>
              <w:t xml:space="preserve">)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туһанан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кини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ситимнээх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саҥатын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сайыннарыы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Воспитатель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Семенова Н.С.</w:t>
            </w:r>
          </w:p>
        </w:tc>
      </w:tr>
      <w:tr w:rsidR="008B659C" w:rsidRPr="008B659C">
        <w:trPr>
          <w:trHeight w:val="516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ind w:left="709" w:right="-142" w:hanging="709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9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4" w:firstLine="141"/>
              <w:rPr>
                <w:rFonts w:ascii="Times New Roman" w:eastAsia="Times New Roman" w:hAnsi="Times New Roman"/>
              </w:rPr>
            </w:pPr>
            <w:proofErr w:type="spellStart"/>
            <w:r w:rsidRPr="008B659C">
              <w:rPr>
                <w:rFonts w:ascii="Times New Roman" w:eastAsia="Times New Roman" w:hAnsi="Times New Roman"/>
              </w:rPr>
              <w:t>Оҕо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кө</w:t>
            </w:r>
            <w:proofErr w:type="gramStart"/>
            <w:r w:rsidRPr="008B659C">
              <w:rPr>
                <w:rFonts w:ascii="Times New Roman" w:eastAsia="Times New Roman" w:hAnsi="Times New Roman"/>
              </w:rPr>
              <w:t>р</w:t>
            </w:r>
            <w:proofErr w:type="gramEnd"/>
            <w:r w:rsidRPr="008B659C">
              <w:rPr>
                <w:rFonts w:ascii="Times New Roman" w:eastAsia="Times New Roman" w:hAnsi="Times New Roman"/>
              </w:rPr>
              <w:t>өн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дьиэҕэ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олорор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(отпуск по уходу за ребенком)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Воспитатель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Афанасьева А.Л.</w:t>
            </w:r>
          </w:p>
        </w:tc>
      </w:tr>
      <w:tr w:rsidR="008B659C" w:rsidRPr="008B659C">
        <w:trPr>
          <w:trHeight w:val="51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ind w:left="709" w:right="-142" w:hanging="709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9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4" w:firstLine="141"/>
              <w:rPr>
                <w:rFonts w:ascii="Times New Roman" w:eastAsia="Times New Roman" w:hAnsi="Times New Roman"/>
              </w:rPr>
            </w:pPr>
            <w:proofErr w:type="spellStart"/>
            <w:r w:rsidRPr="008B659C">
              <w:rPr>
                <w:rFonts w:ascii="Times New Roman" w:eastAsia="Times New Roman" w:hAnsi="Times New Roman"/>
              </w:rPr>
              <w:t>Оҕо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инженернай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дьоҕурун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сайыннарыыга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робототехникаҕа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анал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студия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тыа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уһуйааныгар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тө</w:t>
            </w:r>
            <w:proofErr w:type="gramStart"/>
            <w:r w:rsidRPr="008B659C">
              <w:rPr>
                <w:rFonts w:ascii="Times New Roman" w:eastAsia="Times New Roman" w:hAnsi="Times New Roman"/>
              </w:rPr>
              <w:t>р</w:t>
            </w:r>
            <w:proofErr w:type="gramEnd"/>
            <w:r w:rsidRPr="008B659C">
              <w:rPr>
                <w:rFonts w:ascii="Times New Roman" w:eastAsia="Times New Roman" w:hAnsi="Times New Roman"/>
              </w:rPr>
              <w:t>өппүтү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тардан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тэрийии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уонна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үлэлэтии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уратылара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Тренер по робототехнике Афанасьев В.Н.</w:t>
            </w:r>
          </w:p>
        </w:tc>
      </w:tr>
      <w:tr w:rsidR="008B659C" w:rsidRPr="008B659C">
        <w:trPr>
          <w:trHeight w:val="504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ind w:left="709" w:right="-142" w:hanging="709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9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4" w:firstLine="141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 xml:space="preserve">Кыра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оҕ</w:t>
            </w:r>
            <w:proofErr w:type="gramStart"/>
            <w:r w:rsidRPr="008B659C">
              <w:rPr>
                <w:rFonts w:ascii="Times New Roman" w:eastAsia="Times New Roman" w:hAnsi="Times New Roman"/>
              </w:rPr>
              <w:t>о</w:t>
            </w:r>
            <w:proofErr w:type="spellEnd"/>
            <w:proofErr w:type="gram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үҥкүүгэ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хамсаныылары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айыытыгар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үҥкүү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ойуутун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таһаарарыгар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анал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оонньуулары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эрчиллиилэри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сорудахтары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туһаныы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Хореограф</w:t>
            </w:r>
          </w:p>
          <w:p w:rsidR="00CF4B31" w:rsidRPr="008B659C" w:rsidRDefault="006A27D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Бочкарева Э.Е.</w:t>
            </w:r>
          </w:p>
        </w:tc>
      </w:tr>
      <w:tr w:rsidR="008B659C" w:rsidRPr="008B659C">
        <w:trPr>
          <w:trHeight w:val="64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ind w:left="709" w:right="-142" w:hanging="709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9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4" w:firstLine="141"/>
              <w:rPr>
                <w:rFonts w:ascii="Times New Roman" w:eastAsia="Times New Roman" w:hAnsi="Times New Roman"/>
              </w:rPr>
            </w:pPr>
            <w:proofErr w:type="spellStart"/>
            <w:r w:rsidRPr="008B659C">
              <w:rPr>
                <w:rFonts w:ascii="Times New Roman" w:eastAsia="Times New Roman" w:hAnsi="Times New Roman"/>
              </w:rPr>
              <w:t>Оҕону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сахалыы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музыкальнай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инструменнарга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оонньото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үөрэтэн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кини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айар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дьоҕурун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арыйан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сайыннарыы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Муз</w:t>
            </w:r>
            <w:proofErr w:type="gramStart"/>
            <w:r w:rsidRPr="008B659C">
              <w:rPr>
                <w:rFonts w:ascii="Times New Roman" w:eastAsia="Times New Roman" w:hAnsi="Times New Roman"/>
              </w:rPr>
              <w:t>.</w:t>
            </w:r>
            <w:proofErr w:type="gram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8B659C">
              <w:rPr>
                <w:rFonts w:ascii="Times New Roman" w:eastAsia="Times New Roman" w:hAnsi="Times New Roman"/>
              </w:rPr>
              <w:t>р</w:t>
            </w:r>
            <w:proofErr w:type="gramEnd"/>
            <w:r w:rsidRPr="008B659C">
              <w:rPr>
                <w:rFonts w:ascii="Times New Roman" w:eastAsia="Times New Roman" w:hAnsi="Times New Roman"/>
              </w:rPr>
              <w:t>уководитель</w:t>
            </w:r>
          </w:p>
          <w:p w:rsidR="00CF4B31" w:rsidRPr="008B659C" w:rsidRDefault="006A27D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Васильева С.В.</w:t>
            </w:r>
          </w:p>
        </w:tc>
      </w:tr>
      <w:tr w:rsidR="008B659C" w:rsidRPr="008B659C">
        <w:trPr>
          <w:trHeight w:val="64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ind w:left="709" w:right="-142" w:hanging="709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4" w:firstLine="141"/>
              <w:rPr>
                <w:rFonts w:ascii="Times New Roman" w:eastAsia="Times New Roman" w:hAnsi="Times New Roman"/>
              </w:rPr>
            </w:pPr>
            <w:proofErr w:type="spellStart"/>
            <w:r w:rsidRPr="008B659C">
              <w:rPr>
                <w:rFonts w:ascii="Times New Roman" w:eastAsia="Times New Roman" w:hAnsi="Times New Roman"/>
              </w:rPr>
              <w:t>Фребель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оонньууларынан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оҕ</w:t>
            </w:r>
            <w:proofErr w:type="gramStart"/>
            <w:r w:rsidRPr="008B659C">
              <w:rPr>
                <w:rFonts w:ascii="Times New Roman" w:eastAsia="Times New Roman" w:hAnsi="Times New Roman"/>
              </w:rPr>
              <w:t>о</w:t>
            </w:r>
            <w:proofErr w:type="spellEnd"/>
            <w:proofErr w:type="gram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инженернай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өйүн-санаатын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уһугуннаран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сайыннарыы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Воспитатель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Борисова Г.В.</w:t>
            </w:r>
          </w:p>
        </w:tc>
      </w:tr>
      <w:tr w:rsidR="008B659C" w:rsidRPr="008B659C">
        <w:trPr>
          <w:trHeight w:val="64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ind w:left="709" w:right="-142" w:hanging="709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9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4" w:firstLine="141"/>
              <w:rPr>
                <w:rFonts w:ascii="Times New Roman" w:eastAsia="Times New Roman" w:hAnsi="Times New Roman"/>
              </w:rPr>
            </w:pPr>
            <w:proofErr w:type="spellStart"/>
            <w:r w:rsidRPr="008B659C">
              <w:rPr>
                <w:rFonts w:ascii="Times New Roman" w:eastAsia="Times New Roman" w:hAnsi="Times New Roman"/>
              </w:rPr>
              <w:t>Оҕо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айар-тутар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дьоҕурун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сайыннарыыга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аныгы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ньымалары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киэҥник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киллэрэн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хас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биирдии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оҕолуун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дьарыктаныыга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тө</w:t>
            </w:r>
            <w:proofErr w:type="gramStart"/>
            <w:r w:rsidRPr="008B659C">
              <w:rPr>
                <w:rFonts w:ascii="Times New Roman" w:eastAsia="Times New Roman" w:hAnsi="Times New Roman"/>
              </w:rPr>
              <w:t>р</w:t>
            </w:r>
            <w:proofErr w:type="gramEnd"/>
            <w:r w:rsidRPr="008B659C">
              <w:rPr>
                <w:rFonts w:ascii="Times New Roman" w:eastAsia="Times New Roman" w:hAnsi="Times New Roman"/>
              </w:rPr>
              <w:t>өппүтү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тардыы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 xml:space="preserve">Руководитель ИЗО-студии </w:t>
            </w:r>
            <w:proofErr w:type="spellStart"/>
            <w:r w:rsidRPr="008B659C">
              <w:rPr>
                <w:rFonts w:ascii="Times New Roman" w:eastAsia="Times New Roman" w:hAnsi="Times New Roman"/>
              </w:rPr>
              <w:t>Гаврильева</w:t>
            </w:r>
            <w:proofErr w:type="spellEnd"/>
            <w:r w:rsidRPr="008B659C">
              <w:rPr>
                <w:rFonts w:ascii="Times New Roman" w:eastAsia="Times New Roman" w:hAnsi="Times New Roman"/>
              </w:rPr>
              <w:t xml:space="preserve"> Е.Г.</w:t>
            </w:r>
          </w:p>
        </w:tc>
      </w:tr>
    </w:tbl>
    <w:p w:rsidR="00CF4B31" w:rsidRPr="008B659C" w:rsidRDefault="00CF4B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CF4B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Смотры – конкурсы групп</w:t>
      </w:r>
    </w:p>
    <w:p w:rsidR="00CF4B31" w:rsidRPr="008B659C" w:rsidRDefault="006A27DC">
      <w:pPr>
        <w:spacing w:after="0" w:line="240" w:lineRule="auto"/>
        <w:ind w:left="709" w:hanging="425"/>
        <w:jc w:val="center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(итоги подводит Экспертный Совет)</w:t>
      </w:r>
    </w:p>
    <w:p w:rsidR="00CF4B31" w:rsidRPr="008B659C" w:rsidRDefault="00CF4B31">
      <w:pPr>
        <w:spacing w:after="0" w:line="240" w:lineRule="auto"/>
        <w:ind w:left="709" w:hanging="425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fa"/>
        <w:tblW w:w="14235" w:type="dxa"/>
        <w:tblInd w:w="590" w:type="dxa"/>
        <w:tblLayout w:type="fixed"/>
        <w:tblLook w:val="0400" w:firstRow="0" w:lastRow="0" w:firstColumn="0" w:lastColumn="0" w:noHBand="0" w:noVBand="1"/>
      </w:tblPr>
      <w:tblGrid>
        <w:gridCol w:w="8190"/>
        <w:gridCol w:w="1455"/>
        <w:gridCol w:w="4590"/>
      </w:tblGrid>
      <w:tr w:rsidR="008B659C" w:rsidRPr="008B659C">
        <w:trPr>
          <w:trHeight w:val="274"/>
        </w:trPr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Тематика и содержание</w:t>
            </w:r>
          </w:p>
          <w:p w:rsidR="00CF4B31" w:rsidRPr="008B659C" w:rsidRDefault="00C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left="709" w:right="-106" w:hanging="709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6A27DC">
            <w:pPr>
              <w:spacing w:after="0" w:line="240" w:lineRule="auto"/>
              <w:ind w:left="709" w:right="-106" w:hanging="709"/>
              <w:jc w:val="center"/>
              <w:rPr>
                <w:rFonts w:ascii="Times New Roman" w:eastAsia="Times New Roman" w:hAnsi="Times New Roman"/>
                <w:b/>
              </w:rPr>
            </w:pPr>
            <w:r w:rsidRPr="008B659C">
              <w:rPr>
                <w:rFonts w:ascii="Times New Roman" w:eastAsia="Times New Roman" w:hAnsi="Times New Roman"/>
                <w:b/>
              </w:rPr>
              <w:t>Дата</w:t>
            </w:r>
          </w:p>
        </w:tc>
        <w:tc>
          <w:tcPr>
            <w:tcW w:w="4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Организаторы</w:t>
            </w:r>
          </w:p>
          <w:p w:rsidR="00CF4B31" w:rsidRPr="008B659C" w:rsidRDefault="00C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659C" w:rsidRPr="008B659C">
        <w:trPr>
          <w:trHeight w:val="1134"/>
        </w:trPr>
        <w:tc>
          <w:tcPr>
            <w:tcW w:w="8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Смотр-конкурс оформления информации для родителей в вестибюлях групп</w:t>
            </w:r>
          </w:p>
          <w:p w:rsidR="00CF4B31" w:rsidRPr="008B659C" w:rsidRDefault="006A27D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Цель: проанализировать уровень информативности, актуальности и динамичности информации для родителей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CF4B3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6A27D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Экспертный Совет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оспитательИльинова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Т.Л.</w:t>
            </w: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педагог-психолог Семенова О.Н.</w:t>
            </w:r>
          </w:p>
        </w:tc>
      </w:tr>
      <w:tr w:rsidR="008B659C" w:rsidRPr="008B659C">
        <w:trPr>
          <w:trHeight w:val="1134"/>
        </w:trPr>
        <w:tc>
          <w:tcPr>
            <w:tcW w:w="8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Смотр-конкурс</w:t>
            </w: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 «</w:t>
            </w: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Создание в группах РППС для развития социально-коммуникативной деятельности детей»</w:t>
            </w:r>
          </w:p>
          <w:p w:rsidR="00CF4B31" w:rsidRPr="008B659C" w:rsidRDefault="006A27D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Цель: проанализировать условия для развития коммуникативной деятельности детей</w:t>
            </w:r>
          </w:p>
          <w:p w:rsidR="00CF4B31" w:rsidRPr="008B659C" w:rsidRDefault="00CF4B31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CF4B3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CF4B3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6A27D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Экспертный Совет</w:t>
            </w: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Заведующая Афанасьева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В.Г.</w:t>
            </w: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завхоз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Руфова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В.Г.</w:t>
            </w: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Т.Л.</w:t>
            </w: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Педагог-логопед Егорова Е.И.</w:t>
            </w:r>
          </w:p>
          <w:p w:rsidR="00CF4B31" w:rsidRPr="008B659C" w:rsidRDefault="00C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659C" w:rsidRPr="008B659C">
        <w:trPr>
          <w:trHeight w:val="1134"/>
        </w:trPr>
        <w:tc>
          <w:tcPr>
            <w:tcW w:w="8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Конкурс “Зимняя сказка” - организация с родителями развивающего пространства зимних участков групп</w:t>
            </w:r>
          </w:p>
          <w:p w:rsidR="00CF4B31" w:rsidRPr="008B659C" w:rsidRDefault="006A27DC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Цель: создание условий для активного пребывания детей на свежем воздухе в зимний период, осуществление творческого подхода к оформлению детской площадки, соблюдение норм и правил техники безопасности </w:t>
            </w:r>
          </w:p>
          <w:p w:rsidR="00CF4B31" w:rsidRPr="008B659C" w:rsidRDefault="00CF4B31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CF4B3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CF4B3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6A27D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Экспертный Совет</w:t>
            </w: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Заведующая Афанасьева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В.Г.</w:t>
            </w: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ЗавхозРуфова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В.Г.</w:t>
            </w: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Специалисты</w:t>
            </w:r>
          </w:p>
          <w:p w:rsidR="00CF4B31" w:rsidRPr="008B659C" w:rsidRDefault="00C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659C" w:rsidRPr="008B659C">
        <w:trPr>
          <w:trHeight w:val="1134"/>
        </w:trPr>
        <w:tc>
          <w:tcPr>
            <w:tcW w:w="8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«Ведение 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электронного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портфолио воспитателем и специалистами» </w:t>
            </w:r>
          </w:p>
          <w:p w:rsidR="00CF4B31" w:rsidRPr="008B659C" w:rsidRDefault="006A27D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Цель: анализ своевременного оформления педагогом портфолио образовательной деятельности</w:t>
            </w:r>
          </w:p>
          <w:p w:rsidR="00CF4B31" w:rsidRPr="008B659C" w:rsidRDefault="00CF4B31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CF4B3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</w:rPr>
            </w:pPr>
          </w:p>
          <w:p w:rsidR="00CF4B31" w:rsidRPr="008B659C" w:rsidRDefault="006A27D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</w:rPr>
            </w:pPr>
            <w:r w:rsidRPr="008B659C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Экспертный Совет</w:t>
            </w: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Заведующая Афанасьева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В.Г.</w:t>
            </w: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Т.Л.</w:t>
            </w: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педагог-психолог Семенова О.Н.</w:t>
            </w: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Педагог-логопед Егорова Е.И.</w:t>
            </w:r>
          </w:p>
          <w:p w:rsidR="00CF4B31" w:rsidRPr="008B659C" w:rsidRDefault="00C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F4B31" w:rsidRPr="008B659C" w:rsidRDefault="00CF4B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Работа с родителями</w:t>
      </w:r>
    </w:p>
    <w:p w:rsidR="00CF4B31" w:rsidRPr="008B659C" w:rsidRDefault="006A27DC">
      <w:pPr>
        <w:spacing w:after="0" w:line="240" w:lineRule="auto"/>
        <w:ind w:left="709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Общее родительское собрание-1</w:t>
      </w:r>
    </w:p>
    <w:p w:rsidR="00CF4B31" w:rsidRPr="008B659C" w:rsidRDefault="00CF4B31">
      <w:pPr>
        <w:spacing w:after="0" w:line="240" w:lineRule="auto"/>
        <w:ind w:left="709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fb"/>
        <w:tblW w:w="14597" w:type="dxa"/>
        <w:tblInd w:w="534" w:type="dxa"/>
        <w:tblLayout w:type="fixed"/>
        <w:tblLook w:val="0400" w:firstRow="0" w:lastRow="0" w:firstColumn="0" w:lastColumn="0" w:noHBand="0" w:noVBand="1"/>
      </w:tblPr>
      <w:tblGrid>
        <w:gridCol w:w="9465"/>
        <w:gridCol w:w="1305"/>
        <w:gridCol w:w="3827"/>
      </w:tblGrid>
      <w:tr w:rsidR="008B659C" w:rsidRPr="008B659C">
        <w:trPr>
          <w:trHeight w:val="377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09" w:right="113" w:hanging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B659C" w:rsidRPr="008B659C">
        <w:trPr>
          <w:trHeight w:val="3104"/>
        </w:trPr>
        <w:tc>
          <w:tcPr>
            <w:tcW w:w="9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Финансово-экономическая и хозяйственная деятельность МБДОУ ЦРР – детский сад «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Биһик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» им. А.Г.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Габышева</w:t>
            </w:r>
            <w:proofErr w:type="spellEnd"/>
          </w:p>
          <w:p w:rsidR="00CF4B31" w:rsidRPr="008B659C" w:rsidRDefault="006A27DC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Основные задачи образовательной деятельности на 2020 – 2021 учебный год</w:t>
            </w:r>
          </w:p>
          <w:p w:rsidR="00CF4B31" w:rsidRPr="008B659C" w:rsidRDefault="00CF4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Организация жизни и здоровья детей, оздоровительные программы.</w:t>
            </w:r>
          </w:p>
          <w:p w:rsidR="00CF4B31" w:rsidRPr="008B659C" w:rsidRDefault="00CF4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Безопасность ребенка в семье – первостепенная задача его благополучия</w:t>
            </w:r>
          </w:p>
          <w:p w:rsidR="00CF4B31" w:rsidRPr="008B659C" w:rsidRDefault="00CF4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Ответственность родителей за жестокое обращение с ребенком</w:t>
            </w:r>
          </w:p>
          <w:p w:rsidR="00CF4B31" w:rsidRPr="008B659C" w:rsidRDefault="00CF4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CF4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CF4B3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CF4B3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CF4B3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hanging="42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Заведующая Афанасьева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В.Г.</w:t>
            </w:r>
          </w:p>
          <w:p w:rsidR="00CF4B31" w:rsidRPr="008B659C" w:rsidRDefault="006A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Завхоз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Руфова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В.Г.</w:t>
            </w:r>
          </w:p>
          <w:p w:rsidR="00CF4B31" w:rsidRPr="008B659C" w:rsidRDefault="006A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Т.Л</w:t>
            </w:r>
          </w:p>
          <w:p w:rsidR="00CF4B31" w:rsidRPr="008B659C" w:rsidRDefault="006A27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Инструктор по гигиене </w:t>
            </w:r>
          </w:p>
          <w:p w:rsidR="00CF4B31" w:rsidRPr="008B659C" w:rsidRDefault="006A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Руфова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В.Г.</w:t>
            </w:r>
          </w:p>
          <w:p w:rsidR="00CF4B31" w:rsidRPr="008B659C" w:rsidRDefault="006A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Физрук Афанасьев Н.Д.</w:t>
            </w:r>
          </w:p>
          <w:p w:rsidR="00CF4B31" w:rsidRPr="008B659C" w:rsidRDefault="00CF4B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педагог-психолог Семенова О.Н.</w:t>
            </w:r>
          </w:p>
          <w:p w:rsidR="00CF4B31" w:rsidRPr="008B659C" w:rsidRDefault="006A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Инспектор МЧС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Саввинова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М.Н.</w:t>
            </w:r>
          </w:p>
          <w:p w:rsidR="00CF4B31" w:rsidRPr="008B659C" w:rsidRDefault="006A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Инспектор капитан полиции ПДН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Гаврильева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А.Г.</w:t>
            </w:r>
          </w:p>
        </w:tc>
      </w:tr>
    </w:tbl>
    <w:p w:rsidR="00CF4B31" w:rsidRPr="008B659C" w:rsidRDefault="00CF4B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Общее родительское собрание-2</w:t>
      </w:r>
    </w:p>
    <w:p w:rsidR="00CF4B31" w:rsidRPr="008B659C" w:rsidRDefault="00CF4B31">
      <w:pPr>
        <w:spacing w:after="0" w:line="240" w:lineRule="auto"/>
        <w:ind w:left="709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fc"/>
        <w:tblW w:w="14597" w:type="dxa"/>
        <w:tblInd w:w="534" w:type="dxa"/>
        <w:tblLayout w:type="fixed"/>
        <w:tblLook w:val="0400" w:firstRow="0" w:lastRow="0" w:firstColumn="0" w:lastColumn="0" w:noHBand="0" w:noVBand="1"/>
      </w:tblPr>
      <w:tblGrid>
        <w:gridCol w:w="9150"/>
        <w:gridCol w:w="1620"/>
        <w:gridCol w:w="3827"/>
      </w:tblGrid>
      <w:tr w:rsidR="008B659C" w:rsidRPr="008B659C">
        <w:trPr>
          <w:trHeight w:val="437"/>
        </w:trPr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09" w:right="113" w:hanging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B659C" w:rsidRPr="008B659C">
        <w:trPr>
          <w:trHeight w:val="1134"/>
        </w:trPr>
        <w:tc>
          <w:tcPr>
            <w:tcW w:w="9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Итоги административно-хозяйственной работы ДОУ за прошедший учебный год.</w:t>
            </w:r>
          </w:p>
          <w:p w:rsidR="00CF4B31" w:rsidRPr="008B659C" w:rsidRDefault="00CF4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образовательной деятельности ДОУ за 2020-2021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</w:p>
          <w:p w:rsidR="00CF4B31" w:rsidRPr="008B659C" w:rsidRDefault="00CF4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Уровень заболеваемости и итоги оздоровления.</w:t>
            </w:r>
          </w:p>
          <w:p w:rsidR="00CF4B31" w:rsidRPr="008B659C" w:rsidRDefault="00CF4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Отчеты образовательной деятельности специалистов (хореограф, музыкальный руководитель,  руководитель по ИЗО-деятельности, инструктор по физкультуре, тренер по робототехнике, психолог и логопед) </w:t>
            </w:r>
          </w:p>
          <w:p w:rsidR="00CF4B31" w:rsidRPr="008B659C" w:rsidRDefault="00CF4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left="709" w:right="113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CF4B31">
            <w:pPr>
              <w:spacing w:after="0" w:line="240" w:lineRule="auto"/>
              <w:ind w:left="709" w:right="113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CF4B31">
            <w:pPr>
              <w:spacing w:after="0" w:line="240" w:lineRule="auto"/>
              <w:ind w:left="709" w:right="113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CF4B31">
            <w:pPr>
              <w:spacing w:after="0" w:line="240" w:lineRule="auto"/>
              <w:ind w:left="709" w:right="113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left="709" w:right="113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Заведующая Афанасьева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В.Г.</w:t>
            </w:r>
          </w:p>
          <w:p w:rsidR="00CF4B31" w:rsidRPr="008B659C" w:rsidRDefault="00C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CF4B31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Т.Л.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Физрук Афанасьев Д.Н.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CF4B31" w:rsidRPr="008B659C" w:rsidRDefault="00CF4B31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Специалисты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Психолог  Семенова О.Н.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Логопед Егорова Е.И.</w:t>
            </w:r>
          </w:p>
        </w:tc>
      </w:tr>
    </w:tbl>
    <w:p w:rsidR="00CF4B31" w:rsidRPr="008B659C" w:rsidRDefault="006A27DC">
      <w:pPr>
        <w:spacing w:after="0" w:line="240" w:lineRule="auto"/>
        <w:ind w:left="709" w:hanging="425"/>
        <w:jc w:val="center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 </w:t>
      </w:r>
    </w:p>
    <w:p w:rsidR="00CF4B31" w:rsidRPr="008B659C" w:rsidRDefault="006A27DC">
      <w:pPr>
        <w:spacing w:after="0" w:line="240" w:lineRule="auto"/>
        <w:ind w:left="212" w:firstLine="212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Групповые собрания, в соответствии с образовательной ситуацией в группе и по запросам родителей, проводятся ежеквартально. Ответственные: воспитатели групп. Участники: родители, специалисты, администрация ДОУ, приглашенные лица</w:t>
      </w:r>
    </w:p>
    <w:p w:rsidR="00CF4B31" w:rsidRPr="008B659C" w:rsidRDefault="00CF4B31">
      <w:pPr>
        <w:spacing w:after="0" w:line="240" w:lineRule="auto"/>
        <w:ind w:left="212" w:firstLine="212"/>
        <w:rPr>
          <w:rFonts w:ascii="Times New Roman" w:eastAsia="Times New Roman" w:hAnsi="Times New Roman"/>
          <w:b/>
        </w:rPr>
      </w:pPr>
    </w:p>
    <w:p w:rsidR="009756AC" w:rsidRDefault="009756AC">
      <w:pPr>
        <w:spacing w:after="0" w:line="240" w:lineRule="auto"/>
        <w:ind w:left="709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spacing w:after="0" w:line="240" w:lineRule="auto"/>
        <w:ind w:left="709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Досуг и праздники детей</w:t>
      </w:r>
    </w:p>
    <w:p w:rsidR="00CF4B31" w:rsidRPr="008B659C" w:rsidRDefault="00827D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</w:t>
      </w:r>
      <w:r w:rsidR="006A27DC" w:rsidRPr="008B659C">
        <w:rPr>
          <w:rFonts w:ascii="Times New Roman" w:eastAsia="Times New Roman" w:hAnsi="Times New Roman"/>
          <w:sz w:val="24"/>
          <w:szCs w:val="24"/>
        </w:rPr>
        <w:t>узрук</w:t>
      </w:r>
      <w:proofErr w:type="spellEnd"/>
      <w:r w:rsidR="006A27DC" w:rsidRPr="008B659C">
        <w:rPr>
          <w:rFonts w:ascii="Times New Roman" w:eastAsia="Times New Roman" w:hAnsi="Times New Roman"/>
          <w:sz w:val="24"/>
          <w:szCs w:val="24"/>
        </w:rPr>
        <w:t xml:space="preserve"> – Васильева С.В.</w:t>
      </w:r>
    </w:p>
    <w:p w:rsidR="00CF4B31" w:rsidRPr="008B659C" w:rsidRDefault="006A27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УЧАСТНИКИ: воспитатели групп</w:t>
      </w:r>
    </w:p>
    <w:p w:rsidR="00CF4B31" w:rsidRPr="008B659C" w:rsidRDefault="006A27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Хореограф – Бочкарева Э.Е.</w:t>
      </w:r>
    </w:p>
    <w:p w:rsidR="00CF4B31" w:rsidRPr="008B659C" w:rsidRDefault="006A27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Руководитель ИЗ</w:t>
      </w: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 xml:space="preserve"> студии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Гаврильева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Е.Г.</w:t>
      </w:r>
    </w:p>
    <w:p w:rsidR="00CF4B31" w:rsidRPr="008B659C" w:rsidRDefault="006A27D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Руководитель театральной студии – Матвеева </w:t>
      </w:r>
      <w:r w:rsidRPr="009756AC">
        <w:rPr>
          <w:rFonts w:ascii="Times New Roman" w:eastAsia="Times New Roman" w:hAnsi="Times New Roman"/>
          <w:sz w:val="24"/>
          <w:szCs w:val="24"/>
        </w:rPr>
        <w:t>Н.В</w:t>
      </w:r>
      <w:r w:rsidRPr="008B659C">
        <w:rPr>
          <w:rFonts w:ascii="Times New Roman" w:eastAsia="Times New Roman" w:hAnsi="Times New Roman"/>
          <w:b/>
          <w:sz w:val="24"/>
          <w:szCs w:val="24"/>
        </w:rPr>
        <w:t>.</w:t>
      </w:r>
    </w:p>
    <w:tbl>
      <w:tblPr>
        <w:tblStyle w:val="afd"/>
        <w:tblW w:w="14431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861"/>
        <w:gridCol w:w="10026"/>
        <w:gridCol w:w="1418"/>
        <w:gridCol w:w="2126"/>
      </w:tblGrid>
      <w:tr w:rsidR="008B659C" w:rsidRPr="008B659C">
        <w:trPr>
          <w:trHeight w:val="294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C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7" w:right="-44" w:hanging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Тематика и содержание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8B659C" w:rsidRPr="008B659C">
        <w:trPr>
          <w:trHeight w:val="31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7" w:right="-44" w:hanging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Музыкально-литературный  досуг «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Кө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үс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сэбирдэх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</w:tr>
      <w:tr w:rsidR="008B659C" w:rsidRPr="008B659C">
        <w:trPr>
          <w:trHeight w:val="31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7" w:right="-44" w:hanging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Праздник урожая «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Быйаҥ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» - ярмарка семейных заготовок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</w:tr>
      <w:tr w:rsidR="008B659C" w:rsidRPr="008B659C">
        <w:trPr>
          <w:trHeight w:val="31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7" w:right="-44" w:hanging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«Мин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эбээчиктээх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ээчигим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» встреча с бабушками и дедушками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</w:tr>
      <w:tr w:rsidR="008B659C" w:rsidRPr="008B659C">
        <w:trPr>
          <w:trHeight w:val="31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7" w:right="-44" w:hanging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Ийэкээм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барахсан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» - ко дню матери выставка поделок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</w:tr>
      <w:tr w:rsidR="008B659C" w:rsidRPr="008B659C">
        <w:trPr>
          <w:trHeight w:val="31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7" w:right="-44" w:hanging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Сюжетно-ролевая игра «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Муң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ха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ҕа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баһылык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дьарыга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CF4B31" w:rsidRPr="008B659C" w:rsidRDefault="006A27DC">
            <w:pPr>
              <w:spacing w:after="0" w:line="240" w:lineRule="auto"/>
              <w:ind w:left="37" w:right="-44" w:hanging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Музыкально-литературный  праздник «Моя семья»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Ст.,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подгот</w:t>
            </w:r>
            <w:proofErr w:type="spellEnd"/>
          </w:p>
        </w:tc>
      </w:tr>
      <w:tr w:rsidR="008B659C" w:rsidRPr="008B659C">
        <w:trPr>
          <w:trHeight w:val="31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7" w:right="-44" w:hanging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Баай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Барыылаах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Байанай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» -   экологические проекты семьи, фестиваль семейного творчества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</w:tr>
      <w:tr w:rsidR="008B659C" w:rsidRPr="008B659C">
        <w:trPr>
          <w:trHeight w:val="31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7" w:right="-44" w:hanging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Олоңходойдута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</w:tr>
      <w:tr w:rsidR="008B659C" w:rsidRPr="008B659C">
        <w:trPr>
          <w:trHeight w:val="309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7" w:right="-44" w:hanging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«Волшебные сказки народов мира» литературно-музыкальная викторина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ср., ст.,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подг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 гр.</w:t>
            </w:r>
          </w:p>
        </w:tc>
      </w:tr>
      <w:tr w:rsidR="008B659C" w:rsidRPr="008B659C">
        <w:trPr>
          <w:trHeight w:val="22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/>
              <w:ind w:left="37" w:right="-44" w:hanging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Алыптаах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остуоруйа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» выставка-вернисаж детских и родительских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/>
              <w:ind w:firstLine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Ст.,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подгот</w:t>
            </w:r>
            <w:proofErr w:type="spellEnd"/>
          </w:p>
        </w:tc>
      </w:tr>
      <w:tr w:rsidR="008B659C" w:rsidRPr="008B659C">
        <w:trPr>
          <w:trHeight w:val="22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/>
              <w:ind w:left="37" w:right="-44" w:hanging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КүтүүлээхСаңаДьыл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/>
              <w:ind w:firstLine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</w:tr>
      <w:tr w:rsidR="008B659C" w:rsidRPr="008B659C">
        <w:trPr>
          <w:trHeight w:val="29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7" w:right="-44" w:hanging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Музыкальная гостиная «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Дуораан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» (шумовой оркестр или ансамбль 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блок-флейты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Ст.,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подгот</w:t>
            </w:r>
            <w:proofErr w:type="spellEnd"/>
          </w:p>
        </w:tc>
      </w:tr>
      <w:tr w:rsidR="008B659C" w:rsidRPr="008B659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7" w:right="-44" w:hanging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Танцевальная мозаика “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Үҥкүү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иэйиитэ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Ст.,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подгот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B659C" w:rsidRPr="008B659C">
        <w:trPr>
          <w:trHeight w:val="31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7" w:right="-44" w:hanging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Кынаттаах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доҕотторбут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кырачаан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көтөрдө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Ст.,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подгот</w:t>
            </w:r>
            <w:proofErr w:type="spellEnd"/>
          </w:p>
        </w:tc>
      </w:tr>
      <w:tr w:rsidR="008B659C" w:rsidRPr="008B659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7" w:right="-44" w:hanging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Хорсун-ходуот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боотур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» Спортивно-физкультурный праздник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</w:tr>
      <w:tr w:rsidR="008B659C" w:rsidRPr="008B659C">
        <w:trPr>
          <w:trHeight w:val="31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7" w:right="-44" w:hanging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Праздник 8 Марта - «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Кэрэ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Куо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</w:tr>
      <w:tr w:rsidR="008B659C" w:rsidRPr="008B659C">
        <w:trPr>
          <w:trHeight w:val="31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7" w:right="-44" w:hanging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Дь</w:t>
            </w:r>
            <w:r w:rsidRPr="008B659C">
              <w:rPr>
                <w:rFonts w:ascii="Cambria Math" w:eastAsia="Cambria Math" w:hAnsi="Cambria Math" w:cs="Cambria Math"/>
                <w:sz w:val="24"/>
                <w:szCs w:val="24"/>
              </w:rPr>
              <w:t>ѳhѳгѳй</w:t>
            </w:r>
            <w:proofErr w:type="spellEnd"/>
            <w:r w:rsidRPr="008B659C">
              <w:rPr>
                <w:rFonts w:ascii="Cambria Math" w:eastAsia="Cambria Math" w:hAnsi="Cambria Math" w:cs="Cambria Math"/>
                <w:sz w:val="24"/>
                <w:szCs w:val="24"/>
              </w:rPr>
              <w:t xml:space="preserve"> </w:t>
            </w:r>
            <w:proofErr w:type="spellStart"/>
            <w:r w:rsidRPr="008B659C">
              <w:rPr>
                <w:rFonts w:ascii="Cambria Math" w:eastAsia="Cambria Math" w:hAnsi="Cambria Math" w:cs="Cambria Math"/>
                <w:sz w:val="24"/>
                <w:szCs w:val="24"/>
              </w:rPr>
              <w:t>к</w:t>
            </w: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үнэ</w:t>
            </w:r>
            <w:proofErr w:type="spellEnd"/>
            <w:r w:rsidRPr="008B659C">
              <w:rPr>
                <w:rFonts w:ascii="Cambria Math" w:eastAsia="Cambria Math" w:hAnsi="Cambria Math" w:cs="Cambria Math"/>
                <w:sz w:val="24"/>
                <w:szCs w:val="24"/>
              </w:rPr>
              <w:t>» развлечение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</w:tr>
      <w:tr w:rsidR="008B659C" w:rsidRPr="008B659C">
        <w:trPr>
          <w:trHeight w:val="31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7" w:right="-44" w:hanging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Фестиваль “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Тииҥ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мэйии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Ст.,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подгот</w:t>
            </w:r>
            <w:proofErr w:type="spellEnd"/>
          </w:p>
        </w:tc>
      </w:tr>
      <w:tr w:rsidR="008B659C" w:rsidRPr="008B659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7" w:right="-44" w:hanging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«Масленица» - Проводы зимы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Мл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р. гр.</w:t>
            </w:r>
          </w:p>
        </w:tc>
      </w:tr>
      <w:tr w:rsidR="008B659C" w:rsidRPr="008B659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7" w:right="-44" w:hanging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Табакүнэ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» -  спортивно-физкультурный праздник 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Ст.,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подгот</w:t>
            </w:r>
            <w:proofErr w:type="spellEnd"/>
          </w:p>
        </w:tc>
      </w:tr>
      <w:tr w:rsidR="008B659C" w:rsidRPr="008B659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7" w:right="-44" w:hanging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Праздник «Мин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Сирим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– мин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дьиэм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» «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Ньургу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ункүнэ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»  мини-туризм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Старшие группы</w:t>
            </w:r>
          </w:p>
        </w:tc>
      </w:tr>
      <w:tr w:rsidR="008B659C" w:rsidRPr="008B659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7" w:right="-44" w:hanging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Праздник к 75-летию Победы в ВОВ «9 мая - день Победы»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Все гр.</w:t>
            </w:r>
          </w:p>
        </w:tc>
      </w:tr>
      <w:tr w:rsidR="008B659C" w:rsidRPr="008B659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7" w:right="-44" w:hanging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Хатыңчаанымбарахсан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» литературно-музыкальное развлечение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Все гр.</w:t>
            </w:r>
          </w:p>
        </w:tc>
      </w:tr>
      <w:tr w:rsidR="008B659C" w:rsidRPr="008B659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20" w:right="-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Детский национальный праздник – «</w:t>
            </w:r>
            <w:proofErr w:type="spellStart"/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ҕо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ыhыаҕа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Все гр.</w:t>
            </w:r>
          </w:p>
        </w:tc>
      </w:tr>
      <w:tr w:rsidR="00CF4B31" w:rsidRPr="008B659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37" w:right="-44" w:hanging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Оскуола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ҕа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оҕолоруатаарыы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Подг.гр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CF4B31" w:rsidRPr="008B659C" w:rsidRDefault="00CF4B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shd w:val="clear" w:color="auto" w:fill="FFFFFF"/>
        <w:spacing w:after="0" w:line="240" w:lineRule="auto"/>
        <w:ind w:left="709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Психолого-медико-педагогическая комиссия</w:t>
      </w:r>
    </w:p>
    <w:p w:rsidR="00CF4B31" w:rsidRPr="008B659C" w:rsidRDefault="00CF4B31">
      <w:pPr>
        <w:shd w:val="clear" w:color="auto" w:fill="FFFFFF"/>
        <w:spacing w:after="0" w:line="240" w:lineRule="auto"/>
        <w:ind w:left="709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shd w:val="clear" w:color="auto" w:fill="FFFFFF"/>
        <w:spacing w:after="0" w:line="240" w:lineRule="auto"/>
        <w:ind w:left="709" w:hanging="425"/>
        <w:jc w:val="center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Ответственный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ст</w:t>
      </w: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.в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>оспитатель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Ильинова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Т.Л.</w:t>
      </w:r>
    </w:p>
    <w:p w:rsidR="00CF4B31" w:rsidRPr="008B659C" w:rsidRDefault="00CF4B31">
      <w:pPr>
        <w:shd w:val="clear" w:color="auto" w:fill="FFFFFF"/>
        <w:spacing w:after="0" w:line="240" w:lineRule="auto"/>
        <w:ind w:left="709" w:hanging="425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fe"/>
        <w:tblW w:w="1511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9"/>
        <w:gridCol w:w="1134"/>
        <w:gridCol w:w="4353"/>
      </w:tblGrid>
      <w:tr w:rsidR="008B659C" w:rsidRPr="008B659C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  <w:p w:rsidR="00CF4B31" w:rsidRPr="008B659C" w:rsidRDefault="00C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C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B659C" w:rsidRPr="008B659C">
        <w:trPr>
          <w:trHeight w:val="547"/>
        </w:trPr>
        <w:tc>
          <w:tcPr>
            <w:tcW w:w="9629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нормативно-правовой документации, регламентирующей деятельность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ПМПк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в предстоящем учебном году.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Обследование динамики речевого развития детей в старшей и подготовительной группах</w:t>
            </w:r>
            <w:proofErr w:type="gramEnd"/>
          </w:p>
          <w:p w:rsidR="00CF4B31" w:rsidRPr="008B659C" w:rsidRDefault="006A27D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Выявление детей с проблемами в развитии или состояниями декомпенсации и определение путей их психолого-медико-педагогического сопровождения</w:t>
            </w:r>
          </w:p>
          <w:p w:rsidR="00CF4B31" w:rsidRPr="008B659C" w:rsidRDefault="006A27DC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Заключение договора с родителями о психолого-медико-педагогическом обследовании детей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Проведение планового заседания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ПМПк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Обсуждение заключений специалистов. 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Составление программы специальной коррекционной помощи выявленным детям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  <w:p w:rsidR="00CF4B31" w:rsidRPr="008B659C" w:rsidRDefault="00CF4B31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353" w:type="dxa"/>
            <w:tcBorders>
              <w:top w:val="nil"/>
              <w:left w:val="nil"/>
              <w:right w:val="single" w:sz="8" w:space="0" w:color="000000"/>
            </w:tcBorders>
          </w:tcPr>
          <w:p w:rsidR="00CF4B31" w:rsidRPr="008B659C" w:rsidRDefault="00CF4B31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 комиссии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ПМПк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CF4B31" w:rsidRPr="008B659C" w:rsidRDefault="006A27DC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Т.Л. – ст. воспитатель</w:t>
            </w:r>
          </w:p>
          <w:p w:rsidR="00CF4B31" w:rsidRPr="008B659C" w:rsidRDefault="006A27DC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Семенова О.Н. – психолог </w:t>
            </w:r>
          </w:p>
          <w:p w:rsidR="00CF4B31" w:rsidRPr="008B659C" w:rsidRDefault="006A27DC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Егорова Е.И. – логопед</w:t>
            </w:r>
          </w:p>
          <w:p w:rsidR="00CF4B31" w:rsidRPr="008B659C" w:rsidRDefault="006A27DC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Руфова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В.Г. – инструктор по гигиене</w:t>
            </w:r>
          </w:p>
          <w:p w:rsidR="00CF4B31" w:rsidRPr="008B659C" w:rsidRDefault="00CF4B31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 заседании ПМПК участвуют заведующая, воспитатели, родители</w:t>
            </w:r>
          </w:p>
        </w:tc>
      </w:tr>
      <w:tr w:rsidR="008B659C" w:rsidRPr="008B659C">
        <w:tc>
          <w:tcPr>
            <w:tcW w:w="9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Анализ мониторинга динамики развития детей с нарушениями развития и признаками 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по итогам  коррекционной помощи детям. </w:t>
            </w:r>
          </w:p>
          <w:p w:rsidR="00CF4B31" w:rsidRPr="008B659C" w:rsidRDefault="006A27DC">
            <w:pP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 необходимости направление их на консультацию к врачам поликлиники и на ПМПК </w:t>
            </w:r>
          </w:p>
          <w:p w:rsidR="00CF4B31" w:rsidRPr="008B659C" w:rsidRDefault="00CF4B31">
            <w:pP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CF4B31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CF4B31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659C" w:rsidRPr="008B659C">
        <w:tc>
          <w:tcPr>
            <w:tcW w:w="9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внеплановых заседаний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ПМПк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по комплексному обсуждению проблем детей «группы риска» по запросу специалистов ДОУ и воспитателей, или по инициативе родителей</w:t>
            </w:r>
          </w:p>
          <w:p w:rsidR="00CF4B31" w:rsidRPr="008B659C" w:rsidRDefault="00CF4B31">
            <w:pPr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те же</w:t>
            </w:r>
          </w:p>
        </w:tc>
      </w:tr>
      <w:tr w:rsidR="008B659C" w:rsidRPr="008B659C">
        <w:tc>
          <w:tcPr>
            <w:tcW w:w="96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Обсуждение результатов реализации программы специальной коррекционной помощи детям, наблюдаемым специалистами районного консилиума</w:t>
            </w:r>
          </w:p>
          <w:p w:rsidR="00CF4B31" w:rsidRPr="008B659C" w:rsidRDefault="00CF4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F4B31" w:rsidRPr="008B659C" w:rsidRDefault="00CF4B31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4B31" w:rsidRPr="008B659C" w:rsidRDefault="006A27DC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те же</w:t>
            </w:r>
          </w:p>
        </w:tc>
      </w:tr>
      <w:tr w:rsidR="008B659C" w:rsidRPr="008B659C">
        <w:trPr>
          <w:trHeight w:val="100"/>
        </w:trPr>
        <w:tc>
          <w:tcPr>
            <w:tcW w:w="10763" w:type="dxa"/>
            <w:gridSpan w:val="2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F4B31" w:rsidRPr="008B659C" w:rsidRDefault="00CF4B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spacing w:after="0" w:line="240" w:lineRule="auto"/>
        <w:ind w:left="709" w:hanging="425"/>
        <w:jc w:val="center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Повышение квалификации сотрудников. </w:t>
      </w:r>
    </w:p>
    <w:p w:rsidR="00CF4B31" w:rsidRPr="008B659C" w:rsidRDefault="006A27DC">
      <w:pPr>
        <w:spacing w:after="0" w:line="240" w:lineRule="auto"/>
        <w:ind w:left="709" w:hanging="425"/>
        <w:jc w:val="center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Курсы повышения квалификации  </w:t>
      </w:r>
    </w:p>
    <w:p w:rsidR="00CF4B31" w:rsidRPr="008B659C" w:rsidRDefault="00CF4B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CF4B31">
      <w:pPr>
        <w:spacing w:after="0" w:line="240" w:lineRule="auto"/>
        <w:ind w:left="709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ff"/>
        <w:tblW w:w="14761" w:type="dxa"/>
        <w:tblInd w:w="97" w:type="dxa"/>
        <w:tblLayout w:type="fixed"/>
        <w:tblLook w:val="0400" w:firstRow="0" w:lastRow="0" w:firstColumn="0" w:lastColumn="0" w:noHBand="0" w:noVBand="1"/>
      </w:tblPr>
      <w:tblGrid>
        <w:gridCol w:w="675"/>
        <w:gridCol w:w="1740"/>
        <w:gridCol w:w="1290"/>
        <w:gridCol w:w="4678"/>
        <w:gridCol w:w="1417"/>
        <w:gridCol w:w="1843"/>
        <w:gridCol w:w="2126"/>
        <w:gridCol w:w="992"/>
      </w:tblGrid>
      <w:tr w:rsidR="008B659C" w:rsidRPr="008B659C">
        <w:trPr>
          <w:trHeight w:val="7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41" w:right="-13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фунд</w:t>
            </w:r>
            <w:proofErr w:type="spellEnd"/>
            <w:proofErr w:type="gramStart"/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й – 1</w:t>
            </w:r>
          </w:p>
          <w:p w:rsidR="00CF4B31" w:rsidRPr="008B659C" w:rsidRDefault="006A27DC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пробл</w:t>
            </w:r>
            <w:proofErr w:type="spellEnd"/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. - 2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курса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ИРОиПК</w:t>
            </w:r>
            <w:proofErr w:type="spellEnd"/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, СВФУ, иные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УПД</w:t>
            </w:r>
            <w:proofErr w:type="gramStart"/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:в</w:t>
            </w:r>
            <w:proofErr w:type="gramEnd"/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ысшая</w:t>
            </w:r>
            <w:proofErr w:type="spellEnd"/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первая вторая базовая СЗД нет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B659C" w:rsidRPr="008B659C">
        <w:trPr>
          <w:trHeight w:val="120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41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Афанасьева Валентина Григорьевна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1                                                                                                                                                      2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"Реализация ФГОС в работе с детьми ОВЗ"      </w:t>
            </w:r>
          </w:p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"Содержание и развитие технического творчества детей 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"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ИНПО СВФУ                                    НКП РПЦ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амара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2017г                                2018г  </w:t>
            </w:r>
          </w:p>
        </w:tc>
      </w:tr>
      <w:tr w:rsidR="008B659C" w:rsidRPr="008B659C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41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Тамара Леонидовна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"Реализация ФГОС в работе с детьми ОВЗ"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ИНПО СВФУ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  2017г</w:t>
            </w:r>
          </w:p>
        </w:tc>
      </w:tr>
      <w:tr w:rsidR="008B659C" w:rsidRPr="008B659C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41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Васильева Светлана Валериевна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"Реализация ФГОС в работе с детьми ОВЗ"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ИНПО СВФУ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  2017г</w:t>
            </w:r>
          </w:p>
        </w:tc>
      </w:tr>
      <w:tr w:rsidR="008B659C" w:rsidRPr="008B659C">
        <w:trPr>
          <w:trHeight w:val="7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41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Семенова Оксана Николаевна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"Психологическое сопровождение семей, воспитывающих детей с ОВЗ"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2018г</w:t>
            </w:r>
          </w:p>
        </w:tc>
      </w:tr>
      <w:tr w:rsidR="008B659C" w:rsidRPr="008B659C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41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Афанасьев Владимир Николаевич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"Конструирование и робототехника в 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в условиях ФГОС"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ГБУ ДПО "Челябинский ИРПО"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допобразования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2017г</w:t>
            </w:r>
          </w:p>
        </w:tc>
      </w:tr>
      <w:tr w:rsidR="008B659C" w:rsidRPr="008B659C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41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Афанасьев Дмитрий Николаевич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"Введение в проектное управление"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2018г</w:t>
            </w:r>
          </w:p>
        </w:tc>
      </w:tr>
      <w:tr w:rsidR="008B659C" w:rsidRPr="008B659C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41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Матвеева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Нюргуяна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CF4B31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B659C" w:rsidRPr="008B659C">
        <w:trPr>
          <w:trHeight w:val="84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41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Илларионова Тамара Тарасовна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"Организация образовательного процесса в ДОО в условиях реализации ФГОС"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ИРОиПК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2017г</w:t>
            </w:r>
          </w:p>
        </w:tc>
      </w:tr>
      <w:tr w:rsidR="008B659C" w:rsidRPr="008B659C">
        <w:trPr>
          <w:trHeight w:val="589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41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Бочкарева Эльвира Егоровна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"Совершенствование содержания и методов преподавания физкультуры в условиях реализации ФГОС"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ФГБОУ ВО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ЧГИФКиС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2017г</w:t>
            </w:r>
          </w:p>
        </w:tc>
      </w:tr>
      <w:tr w:rsidR="008B659C" w:rsidRPr="008B659C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41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Гаврильева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"Технология внедрения ФГОС в ОО"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УМК ПИ СВФУ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2017г</w:t>
            </w:r>
          </w:p>
        </w:tc>
      </w:tr>
      <w:tr w:rsidR="008B659C" w:rsidRPr="008B659C">
        <w:trPr>
          <w:trHeight w:val="817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41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Борисова Галина Владимировна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"Основные требования ФГОС ДО к ОД, моделирование совместной деятельности с детьми""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2018г</w:t>
            </w:r>
          </w:p>
        </w:tc>
      </w:tr>
      <w:tr w:rsidR="008B659C" w:rsidRPr="008B659C">
        <w:trPr>
          <w:trHeight w:val="83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41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Семенова Елизавета Васильевна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"Организация образовательного процесса в ДОО в условиях реализации ФГОС"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ИРОиПК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2017г</w:t>
            </w:r>
          </w:p>
        </w:tc>
      </w:tr>
      <w:tr w:rsidR="008B659C" w:rsidRPr="008B659C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41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Федорова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Кюнняй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"Содержание и развитие технического творчества детей 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НКП РПЦ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амара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2017г</w:t>
            </w:r>
          </w:p>
        </w:tc>
      </w:tr>
      <w:tr w:rsidR="008B659C" w:rsidRPr="008B659C">
        <w:trPr>
          <w:trHeight w:val="85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41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Семенова Надежда Семеновна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"Совершенствование содержания и методов преподавания физкультуры в условиях реализации ФГОС"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ФГБОУ ВО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ЧГИФКиС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2017г</w:t>
            </w:r>
          </w:p>
        </w:tc>
      </w:tr>
      <w:tr w:rsidR="008B659C" w:rsidRPr="008B659C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41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Афанасьева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Айталина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"Содержание и развитие технического творчества детей 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НКП РПЦ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амара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2017г</w:t>
            </w:r>
          </w:p>
        </w:tc>
      </w:tr>
      <w:tr w:rsidR="008B659C" w:rsidRPr="008B659C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41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Никифорова Надежда Алексеевна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"Содержание и развитие технического творчества детей 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НКП РПЦ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амара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2017г</w:t>
            </w:r>
          </w:p>
        </w:tc>
      </w:tr>
      <w:tr w:rsidR="008B659C" w:rsidRPr="008B659C">
        <w:trPr>
          <w:trHeight w:val="79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41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Егорова Евдокия Ивановна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"Психологическое сопровождение семей, воспитывающих детей с ОВЗ"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2018г</w:t>
            </w:r>
          </w:p>
        </w:tc>
      </w:tr>
      <w:tr w:rsidR="008B659C" w:rsidRPr="008B659C">
        <w:trPr>
          <w:trHeight w:val="73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41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Ноговицына Марианна Алексеевна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"Организация образовательного процесса в ДОО в условиях реализации ФГОС"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2017г</w:t>
            </w:r>
          </w:p>
        </w:tc>
      </w:tr>
      <w:tr w:rsidR="008B659C" w:rsidRPr="008B659C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41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Афанасьева Зинаида Алексеевна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"Введение в проектное управление"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31" w:rsidRPr="008B659C" w:rsidRDefault="006A27DC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2018г</w:t>
            </w:r>
          </w:p>
        </w:tc>
      </w:tr>
    </w:tbl>
    <w:p w:rsidR="00CF4B31" w:rsidRPr="008B659C" w:rsidRDefault="00CF4B31">
      <w:pPr>
        <w:spacing w:after="0" w:line="240" w:lineRule="auto"/>
        <w:ind w:right="-131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spacing w:line="240" w:lineRule="auto"/>
        <w:ind w:right="-13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 xml:space="preserve">Аттестация педагогических работников МБДОУ ЦРР-д/с </w:t>
      </w:r>
      <w:proofErr w:type="gramStart"/>
      <w:r w:rsidRPr="008B659C">
        <w:rPr>
          <w:rFonts w:ascii="Times New Roman" w:eastAsia="Times New Roman" w:hAnsi="Times New Roman"/>
          <w:b/>
          <w:sz w:val="24"/>
          <w:szCs w:val="24"/>
        </w:rPr>
        <w:t>им</w:t>
      </w:r>
      <w:proofErr w:type="gramEnd"/>
      <w:r w:rsidRPr="008B659C">
        <w:rPr>
          <w:rFonts w:ascii="Times New Roman" w:eastAsia="Times New Roman" w:hAnsi="Times New Roman"/>
          <w:b/>
          <w:sz w:val="24"/>
          <w:szCs w:val="24"/>
        </w:rPr>
        <w:t xml:space="preserve">. А.Г. </w:t>
      </w:r>
      <w:proofErr w:type="spellStart"/>
      <w:r w:rsidRPr="008B659C">
        <w:rPr>
          <w:rFonts w:ascii="Times New Roman" w:eastAsia="Times New Roman" w:hAnsi="Times New Roman"/>
          <w:b/>
          <w:sz w:val="24"/>
          <w:szCs w:val="24"/>
        </w:rPr>
        <w:t>Габышева</w:t>
      </w:r>
      <w:proofErr w:type="spellEnd"/>
    </w:p>
    <w:tbl>
      <w:tblPr>
        <w:tblStyle w:val="aff0"/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"/>
        <w:gridCol w:w="4111"/>
        <w:gridCol w:w="1559"/>
        <w:gridCol w:w="1559"/>
        <w:gridCol w:w="1985"/>
        <w:gridCol w:w="2261"/>
        <w:gridCol w:w="3402"/>
      </w:tblGrid>
      <w:tr w:rsidR="008B659C" w:rsidRPr="008B659C" w:rsidTr="00107EA5">
        <w:trPr>
          <w:trHeight w:val="739"/>
        </w:trPr>
        <w:tc>
          <w:tcPr>
            <w:tcW w:w="433" w:type="dxa"/>
          </w:tcPr>
          <w:p w:rsidR="00CF4B31" w:rsidRPr="008B659C" w:rsidRDefault="006A27DC">
            <w:pPr>
              <w:spacing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F4B31" w:rsidRPr="008B659C" w:rsidRDefault="006A27DC">
            <w:pPr>
              <w:spacing w:line="240" w:lineRule="auto"/>
              <w:ind w:right="-13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CF4B31" w:rsidRPr="008B659C" w:rsidRDefault="006A27DC">
            <w:pPr>
              <w:spacing w:line="240" w:lineRule="auto"/>
              <w:ind w:right="-13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CF4B31" w:rsidRPr="008B659C" w:rsidRDefault="006A27DC">
            <w:pPr>
              <w:spacing w:line="240" w:lineRule="auto"/>
              <w:ind w:right="-13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Имеющаяся</w:t>
            </w:r>
          </w:p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квалификацион</w:t>
            </w:r>
            <w:proofErr w:type="spellEnd"/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. категория</w:t>
            </w:r>
          </w:p>
        </w:tc>
        <w:tc>
          <w:tcPr>
            <w:tcW w:w="2261" w:type="dxa"/>
          </w:tcPr>
          <w:p w:rsidR="00CF4B31" w:rsidRPr="008B659C" w:rsidRDefault="006A27DC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Заявленная квалификационная категория</w:t>
            </w:r>
          </w:p>
        </w:tc>
        <w:tc>
          <w:tcPr>
            <w:tcW w:w="3402" w:type="dxa"/>
          </w:tcPr>
          <w:p w:rsidR="00CF4B31" w:rsidRPr="008B659C" w:rsidRDefault="006A27DC">
            <w:pPr>
              <w:spacing w:line="240" w:lineRule="auto"/>
              <w:ind w:right="-13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аттестации</w:t>
            </w:r>
          </w:p>
        </w:tc>
      </w:tr>
      <w:tr w:rsidR="008B659C" w:rsidRPr="008B659C" w:rsidTr="00107EA5">
        <w:trPr>
          <w:trHeight w:val="494"/>
        </w:trPr>
        <w:tc>
          <w:tcPr>
            <w:tcW w:w="433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Афанасьева Валентина Григорьевна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CF4B31" w:rsidRPr="008B659C" w:rsidRDefault="00827DB8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261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подтверждение</w:t>
            </w:r>
          </w:p>
        </w:tc>
        <w:tc>
          <w:tcPr>
            <w:tcW w:w="3402" w:type="dxa"/>
          </w:tcPr>
          <w:p w:rsidR="00CF4B31" w:rsidRPr="008B659C" w:rsidRDefault="00107EA5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827DB8">
              <w:rPr>
                <w:rFonts w:ascii="Times New Roman" w:eastAsia="Times New Roman" w:hAnsi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2020г</w:t>
            </w:r>
          </w:p>
        </w:tc>
      </w:tr>
      <w:tr w:rsidR="008B659C" w:rsidRPr="008B659C" w:rsidTr="00107EA5">
        <w:trPr>
          <w:trHeight w:val="449"/>
        </w:trPr>
        <w:tc>
          <w:tcPr>
            <w:tcW w:w="433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Тамара Леонидовна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CF4B31" w:rsidRPr="008B659C" w:rsidRDefault="00107EA5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6A27DC" w:rsidRPr="008B659C">
              <w:rPr>
                <w:rFonts w:ascii="Times New Roman" w:eastAsia="Times New Roman" w:hAnsi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1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подтверждение</w:t>
            </w:r>
          </w:p>
        </w:tc>
        <w:tc>
          <w:tcPr>
            <w:tcW w:w="3402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декабрь 2016 – декабрь 2021</w:t>
            </w:r>
          </w:p>
        </w:tc>
      </w:tr>
      <w:tr w:rsidR="008B659C" w:rsidRPr="008B659C" w:rsidTr="00107EA5">
        <w:trPr>
          <w:trHeight w:val="517"/>
        </w:trPr>
        <w:tc>
          <w:tcPr>
            <w:tcW w:w="433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Афанасьев Владимир Николаевич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CF4B31" w:rsidRPr="008B659C" w:rsidRDefault="00107EA5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6A27DC"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едагог </w:t>
            </w:r>
            <w:proofErr w:type="gramStart"/>
            <w:r w:rsidR="006A27DC" w:rsidRPr="008B659C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1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402" w:type="dxa"/>
          </w:tcPr>
          <w:p w:rsidR="00CF4B31" w:rsidRPr="008B659C" w:rsidRDefault="00827DB8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 2018</w:t>
            </w:r>
            <w:r w:rsidR="006A27DC"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май 2023</w:t>
            </w:r>
          </w:p>
        </w:tc>
      </w:tr>
      <w:tr w:rsidR="008B659C" w:rsidRPr="008B659C" w:rsidTr="00107EA5">
        <w:trPr>
          <w:trHeight w:val="375"/>
        </w:trPr>
        <w:tc>
          <w:tcPr>
            <w:tcW w:w="433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Афанасьева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Айталина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1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402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отпуск по уходу за ребенком</w:t>
            </w:r>
          </w:p>
        </w:tc>
      </w:tr>
      <w:tr w:rsidR="008B659C" w:rsidRPr="008B659C" w:rsidTr="00107EA5">
        <w:trPr>
          <w:trHeight w:val="325"/>
        </w:trPr>
        <w:tc>
          <w:tcPr>
            <w:tcW w:w="433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Борисова Галина Владимировна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261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402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2018 – </w:t>
            </w:r>
            <w:r w:rsidR="00827DB8">
              <w:rPr>
                <w:rFonts w:ascii="Times New Roman" w:eastAsia="Times New Roman" w:hAnsi="Times New Roman"/>
                <w:sz w:val="24"/>
                <w:szCs w:val="24"/>
              </w:rPr>
              <w:t>ноябрь 2020</w:t>
            </w:r>
          </w:p>
        </w:tc>
      </w:tr>
      <w:tr w:rsidR="008B659C" w:rsidRPr="008B659C" w:rsidTr="00107EA5">
        <w:tc>
          <w:tcPr>
            <w:tcW w:w="433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Бочкарева Эльвира Егоровна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ср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пец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261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402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2017 – </w:t>
            </w:r>
            <w:r w:rsidR="00827DB8">
              <w:rPr>
                <w:rFonts w:ascii="Times New Roman" w:eastAsia="Times New Roman" w:hAnsi="Times New Roman"/>
                <w:sz w:val="24"/>
                <w:szCs w:val="24"/>
              </w:rPr>
              <w:t>декабрь 2020</w:t>
            </w:r>
          </w:p>
        </w:tc>
      </w:tr>
      <w:tr w:rsidR="008B659C" w:rsidRPr="008B659C" w:rsidTr="00107EA5">
        <w:tc>
          <w:tcPr>
            <w:tcW w:w="433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Васильева Светлана Валериевна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музыкальный</w:t>
            </w:r>
          </w:p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1" w:type="dxa"/>
          </w:tcPr>
          <w:p w:rsidR="00CF4B31" w:rsidRPr="008B659C" w:rsidRDefault="00CF4B31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B31" w:rsidRPr="008B659C" w:rsidRDefault="00827DB8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 2018</w:t>
            </w: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май 2023</w:t>
            </w:r>
          </w:p>
        </w:tc>
      </w:tr>
      <w:tr w:rsidR="008B659C" w:rsidRPr="008B659C" w:rsidTr="00107EA5">
        <w:trPr>
          <w:trHeight w:val="327"/>
        </w:trPr>
        <w:tc>
          <w:tcPr>
            <w:tcW w:w="433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Гаврильева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827DB8" w:rsidRDefault="00107EA5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6A27DC" w:rsidRPr="008B659C">
              <w:rPr>
                <w:rFonts w:ascii="Times New Roman" w:eastAsia="Times New Roman" w:hAnsi="Times New Roman"/>
                <w:sz w:val="24"/>
                <w:szCs w:val="24"/>
              </w:rPr>
              <w:t>уководитель</w:t>
            </w:r>
          </w:p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ср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пец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1" w:type="dxa"/>
          </w:tcPr>
          <w:p w:rsidR="00CF4B31" w:rsidRPr="008B659C" w:rsidRDefault="00CF4B31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октябрь 2017 – октябрь 2022</w:t>
            </w:r>
          </w:p>
        </w:tc>
      </w:tr>
      <w:tr w:rsidR="008B659C" w:rsidRPr="008B659C" w:rsidTr="00107EA5">
        <w:tc>
          <w:tcPr>
            <w:tcW w:w="433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Егорова Евдокия Ивановна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1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подтверждение</w:t>
            </w:r>
          </w:p>
        </w:tc>
        <w:tc>
          <w:tcPr>
            <w:tcW w:w="3402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август 2019 - август 2024</w:t>
            </w:r>
          </w:p>
        </w:tc>
      </w:tr>
      <w:tr w:rsidR="008B659C" w:rsidRPr="008B659C" w:rsidTr="00107EA5">
        <w:trPr>
          <w:trHeight w:val="315"/>
        </w:trPr>
        <w:tc>
          <w:tcPr>
            <w:tcW w:w="433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Илларионова Тамара Тарасовна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1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подтверждение</w:t>
            </w:r>
          </w:p>
        </w:tc>
        <w:tc>
          <w:tcPr>
            <w:tcW w:w="3402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август 2019 – август 2024</w:t>
            </w:r>
          </w:p>
        </w:tc>
      </w:tr>
      <w:tr w:rsidR="008B659C" w:rsidRPr="008B659C" w:rsidTr="00107EA5">
        <w:tc>
          <w:tcPr>
            <w:tcW w:w="433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CF4B31" w:rsidRPr="008B659C" w:rsidRDefault="00107EA5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Афанасьева</w:t>
            </w:r>
            <w:r w:rsidR="006A27DC"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ср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пец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261" w:type="dxa"/>
          </w:tcPr>
          <w:p w:rsidR="00CF4B31" w:rsidRPr="008B659C" w:rsidRDefault="00CF4B31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отпуск по уходу за ребенком</w:t>
            </w:r>
          </w:p>
        </w:tc>
      </w:tr>
      <w:tr w:rsidR="008B659C" w:rsidRPr="008B659C" w:rsidTr="00107EA5">
        <w:trPr>
          <w:trHeight w:val="319"/>
        </w:trPr>
        <w:tc>
          <w:tcPr>
            <w:tcW w:w="433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Попова Марианна Алексеевна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1" w:type="dxa"/>
          </w:tcPr>
          <w:p w:rsidR="00CF4B31" w:rsidRPr="008B659C" w:rsidRDefault="00CF4B31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апрель 2018 – апрель 2023</w:t>
            </w:r>
          </w:p>
        </w:tc>
      </w:tr>
      <w:tr w:rsidR="008B659C" w:rsidRPr="008B659C" w:rsidTr="00107EA5">
        <w:trPr>
          <w:trHeight w:val="262"/>
        </w:trPr>
        <w:tc>
          <w:tcPr>
            <w:tcW w:w="433" w:type="dxa"/>
            <w:tcBorders>
              <w:top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Округина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ср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пец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261" w:type="dxa"/>
            <w:tcBorders>
              <w:top w:val="single" w:sz="4" w:space="0" w:color="000000"/>
            </w:tcBorders>
          </w:tcPr>
          <w:p w:rsidR="00CF4B31" w:rsidRPr="008B659C" w:rsidRDefault="00CF4B31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сентябрь 2016 – сентябрь 2021</w:t>
            </w:r>
          </w:p>
        </w:tc>
      </w:tr>
      <w:tr w:rsidR="008B659C" w:rsidRPr="008B659C" w:rsidTr="00107EA5">
        <w:tc>
          <w:tcPr>
            <w:tcW w:w="433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Семенова Елизавета Васильевна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ср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пец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1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подтверждение</w:t>
            </w:r>
          </w:p>
        </w:tc>
        <w:tc>
          <w:tcPr>
            <w:tcW w:w="3402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декабрь 2015 – декабрь 2020</w:t>
            </w:r>
          </w:p>
        </w:tc>
      </w:tr>
      <w:tr w:rsidR="008B659C" w:rsidRPr="008B659C" w:rsidTr="00107EA5">
        <w:tc>
          <w:tcPr>
            <w:tcW w:w="433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Семенова Оксана Николаевна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1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подтверждение</w:t>
            </w:r>
          </w:p>
        </w:tc>
        <w:tc>
          <w:tcPr>
            <w:tcW w:w="3402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октябрь 2015 – октябрь 2020</w:t>
            </w:r>
          </w:p>
        </w:tc>
      </w:tr>
      <w:tr w:rsidR="008B659C" w:rsidRPr="008B659C" w:rsidTr="00107EA5">
        <w:tc>
          <w:tcPr>
            <w:tcW w:w="433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Афанасьева Зинаида Алексеевна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CF4B31" w:rsidRPr="008B659C" w:rsidRDefault="00107EA5" w:rsidP="00107EA5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261" w:type="dxa"/>
          </w:tcPr>
          <w:p w:rsidR="00CF4B31" w:rsidRPr="008B659C" w:rsidRDefault="00CF4B31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сентябрь 2017 – сентябрь 2022</w:t>
            </w:r>
          </w:p>
        </w:tc>
      </w:tr>
      <w:tr w:rsidR="008B659C" w:rsidRPr="008B659C" w:rsidTr="00107EA5">
        <w:trPr>
          <w:trHeight w:val="663"/>
        </w:trPr>
        <w:tc>
          <w:tcPr>
            <w:tcW w:w="433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Федорова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Кюнняй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61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402" w:type="dxa"/>
          </w:tcPr>
          <w:p w:rsidR="00CF4B31" w:rsidRPr="008B659C" w:rsidRDefault="006A27DC" w:rsidP="00827DB8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июнь 2017 – июнь 2022</w:t>
            </w:r>
          </w:p>
        </w:tc>
      </w:tr>
    </w:tbl>
    <w:p w:rsidR="00CF4B31" w:rsidRPr="008B659C" w:rsidRDefault="00CF4B31">
      <w:pPr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lastRenderedPageBreak/>
        <w:t>График аттестации педагогических работников на 2020-2021 уч.  год</w:t>
      </w:r>
    </w:p>
    <w:tbl>
      <w:tblPr>
        <w:tblStyle w:val="aff1"/>
        <w:tblW w:w="153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"/>
        <w:gridCol w:w="2145"/>
        <w:gridCol w:w="1590"/>
        <w:gridCol w:w="1559"/>
        <w:gridCol w:w="2410"/>
        <w:gridCol w:w="2268"/>
        <w:gridCol w:w="1276"/>
        <w:gridCol w:w="1701"/>
        <w:gridCol w:w="1919"/>
      </w:tblGrid>
      <w:tr w:rsidR="008B659C" w:rsidRPr="008B659C">
        <w:tc>
          <w:tcPr>
            <w:tcW w:w="486" w:type="dxa"/>
          </w:tcPr>
          <w:p w:rsidR="00CF4B31" w:rsidRPr="008B659C" w:rsidRDefault="006A27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5" w:type="dxa"/>
          </w:tcPr>
          <w:p w:rsidR="00CF4B31" w:rsidRPr="008B659C" w:rsidRDefault="006A27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90" w:type="dxa"/>
            <w:tcBorders>
              <w:right w:val="single" w:sz="4" w:space="0" w:color="000000"/>
            </w:tcBorders>
          </w:tcPr>
          <w:p w:rsidR="00CF4B31" w:rsidRPr="008B659C" w:rsidRDefault="006A27DC">
            <w:pPr>
              <w:ind w:right="-108" w:hanging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CF4B31" w:rsidRPr="008B659C" w:rsidRDefault="006A27DC">
            <w:pPr>
              <w:ind w:right="-108" w:hanging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Имеющаяся</w:t>
            </w: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CF4B31" w:rsidRPr="008B659C" w:rsidRDefault="006A27D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Заявленная квалификационная категория</w:t>
            </w:r>
          </w:p>
        </w:tc>
        <w:tc>
          <w:tcPr>
            <w:tcW w:w="1276" w:type="dxa"/>
          </w:tcPr>
          <w:p w:rsidR="00CF4B31" w:rsidRPr="008B659C" w:rsidRDefault="006A27DC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аттестации</w:t>
            </w:r>
          </w:p>
        </w:tc>
        <w:tc>
          <w:tcPr>
            <w:tcW w:w="1701" w:type="dxa"/>
          </w:tcPr>
          <w:p w:rsidR="00CF4B31" w:rsidRPr="008B659C" w:rsidRDefault="006A27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Итоги аттестации</w:t>
            </w:r>
          </w:p>
        </w:tc>
        <w:tc>
          <w:tcPr>
            <w:tcW w:w="1919" w:type="dxa"/>
          </w:tcPr>
          <w:p w:rsidR="00CF4B31" w:rsidRPr="008B659C" w:rsidRDefault="006A27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B659C" w:rsidRPr="008B659C">
        <w:tc>
          <w:tcPr>
            <w:tcW w:w="486" w:type="dxa"/>
          </w:tcPr>
          <w:p w:rsidR="00CF4B31" w:rsidRPr="008B659C" w:rsidRDefault="006A2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CF4B31" w:rsidRPr="008B659C" w:rsidRDefault="006A27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Борисова Г.В.</w:t>
            </w:r>
          </w:p>
        </w:tc>
        <w:tc>
          <w:tcPr>
            <w:tcW w:w="1590" w:type="dxa"/>
            <w:tcBorders>
              <w:right w:val="single" w:sz="4" w:space="0" w:color="000000"/>
            </w:tcBorders>
          </w:tcPr>
          <w:p w:rsidR="00CF4B31" w:rsidRPr="008B659C" w:rsidRDefault="006A2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CF4B31" w:rsidRPr="008B659C" w:rsidRDefault="006A2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CF4B31" w:rsidRPr="008B659C" w:rsidRDefault="006A27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268" w:type="dxa"/>
          </w:tcPr>
          <w:p w:rsidR="00CF4B31" w:rsidRPr="008B659C" w:rsidRDefault="006A27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:rsidR="00CF4B31" w:rsidRPr="008B659C" w:rsidRDefault="006A27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CF4B31" w:rsidRPr="008B659C" w:rsidRDefault="009756AC" w:rsidP="009756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919" w:type="dxa"/>
          </w:tcPr>
          <w:p w:rsidR="00CF4B31" w:rsidRPr="008B659C" w:rsidRDefault="00CF4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659C" w:rsidRPr="008B659C">
        <w:tc>
          <w:tcPr>
            <w:tcW w:w="486" w:type="dxa"/>
          </w:tcPr>
          <w:p w:rsidR="00CF4B31" w:rsidRPr="008B659C" w:rsidRDefault="006A2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CF4B31" w:rsidRPr="008B659C" w:rsidRDefault="006A27DC">
            <w:pPr>
              <w:ind w:right="-156" w:hanging="20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Бочкарева Э.Е.</w:t>
            </w:r>
          </w:p>
        </w:tc>
        <w:tc>
          <w:tcPr>
            <w:tcW w:w="1590" w:type="dxa"/>
            <w:tcBorders>
              <w:right w:val="single" w:sz="4" w:space="0" w:color="000000"/>
            </w:tcBorders>
          </w:tcPr>
          <w:p w:rsidR="00CF4B31" w:rsidRPr="008B659C" w:rsidRDefault="006A2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CF4B31" w:rsidRPr="008B659C" w:rsidRDefault="006A2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ср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пец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4B31" w:rsidRPr="008B659C" w:rsidRDefault="006A27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268" w:type="dxa"/>
          </w:tcPr>
          <w:p w:rsidR="00CF4B31" w:rsidRPr="008B659C" w:rsidRDefault="006A27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:rsidR="00CF4B31" w:rsidRPr="008B659C" w:rsidRDefault="006A27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CF4B31" w:rsidRPr="008B659C" w:rsidRDefault="00CF4B31">
            <w:pPr>
              <w:ind w:left="-211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F4B31" w:rsidRPr="008B659C" w:rsidRDefault="00CF4B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659C" w:rsidRPr="008B659C">
        <w:tc>
          <w:tcPr>
            <w:tcW w:w="486" w:type="dxa"/>
          </w:tcPr>
          <w:p w:rsidR="00CF4B31" w:rsidRPr="008B659C" w:rsidRDefault="006A2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CF4B31" w:rsidRPr="008B659C" w:rsidRDefault="006A27DC">
            <w:pPr>
              <w:spacing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Семенова Е.В.. </w:t>
            </w:r>
          </w:p>
        </w:tc>
        <w:tc>
          <w:tcPr>
            <w:tcW w:w="1590" w:type="dxa"/>
            <w:tcBorders>
              <w:right w:val="single" w:sz="4" w:space="0" w:color="000000"/>
            </w:tcBorders>
          </w:tcPr>
          <w:p w:rsidR="00CF4B31" w:rsidRPr="008B659C" w:rsidRDefault="006A2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CF4B31" w:rsidRPr="008B659C" w:rsidRDefault="006A2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ср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пец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4B31" w:rsidRPr="008B659C" w:rsidRDefault="006A27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</w:tcPr>
          <w:p w:rsidR="00CF4B31" w:rsidRPr="008B659C" w:rsidRDefault="006A27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:rsidR="00CF4B31" w:rsidRPr="008B659C" w:rsidRDefault="006A27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CF4B31" w:rsidRPr="008B659C" w:rsidRDefault="00CF4B31">
            <w:pPr>
              <w:ind w:left="-211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F4B31" w:rsidRPr="008B659C" w:rsidRDefault="00CF4B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4B31" w:rsidRPr="008B659C" w:rsidTr="009756AC">
        <w:trPr>
          <w:trHeight w:val="588"/>
        </w:trPr>
        <w:tc>
          <w:tcPr>
            <w:tcW w:w="486" w:type="dxa"/>
          </w:tcPr>
          <w:p w:rsidR="00CF4B31" w:rsidRPr="008B659C" w:rsidRDefault="006A2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CF4B31" w:rsidRPr="008B659C" w:rsidRDefault="006A27DC">
            <w:pPr>
              <w:spacing w:line="240" w:lineRule="auto"/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Семенова О.Н.</w:t>
            </w:r>
          </w:p>
        </w:tc>
        <w:tc>
          <w:tcPr>
            <w:tcW w:w="1590" w:type="dxa"/>
            <w:tcBorders>
              <w:right w:val="single" w:sz="4" w:space="0" w:color="000000"/>
            </w:tcBorders>
          </w:tcPr>
          <w:p w:rsidR="00CF4B31" w:rsidRPr="008B659C" w:rsidRDefault="006A2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педаго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г-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CF4B31" w:rsidRPr="008B659C" w:rsidRDefault="006A2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CF4B31" w:rsidRPr="008B659C" w:rsidRDefault="006A27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</w:tcPr>
          <w:p w:rsidR="00CF4B31" w:rsidRPr="008B659C" w:rsidRDefault="006A27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:rsidR="00CF4B31" w:rsidRPr="008B659C" w:rsidRDefault="006A27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CF4B31" w:rsidRPr="008B659C" w:rsidRDefault="00CF4B31">
            <w:pPr>
              <w:ind w:left="-211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F4B31" w:rsidRPr="008B659C" w:rsidRDefault="00CF4B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F4B31" w:rsidRPr="008B659C" w:rsidRDefault="00CF4B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Коллективный просмотр занятий</w:t>
      </w:r>
    </w:p>
    <w:p w:rsidR="00CF4B31" w:rsidRPr="008B659C" w:rsidRDefault="00CF4B31">
      <w:pPr>
        <w:spacing w:after="0" w:line="240" w:lineRule="auto"/>
        <w:ind w:left="709" w:hanging="425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ff2"/>
        <w:tblW w:w="10521" w:type="dxa"/>
        <w:tblInd w:w="2628" w:type="dxa"/>
        <w:tblLayout w:type="fixed"/>
        <w:tblLook w:val="0400" w:firstRow="0" w:lastRow="0" w:firstColumn="0" w:lastColumn="0" w:noHBand="0" w:noVBand="1"/>
      </w:tblPr>
      <w:tblGrid>
        <w:gridCol w:w="5352"/>
        <w:gridCol w:w="1483"/>
        <w:gridCol w:w="3686"/>
      </w:tblGrid>
      <w:tr w:rsidR="008B659C" w:rsidRPr="008B659C">
        <w:trPr>
          <w:trHeight w:val="559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  <w:p w:rsidR="00CF4B31" w:rsidRPr="008B659C" w:rsidRDefault="00C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659C" w:rsidRPr="008B659C">
        <w:trPr>
          <w:trHeight w:val="1134"/>
        </w:trPr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Наблюдение ОД по развитию коммуникативно-речевой деятельности ребенка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pacing w:after="0" w:line="240" w:lineRule="auto"/>
              <w:ind w:left="-35" w:right="-108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Логопед Егорова Е.И. </w:t>
            </w: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Т.Л. воспитатели</w:t>
            </w:r>
          </w:p>
        </w:tc>
      </w:tr>
      <w:tr w:rsidR="008B659C" w:rsidRPr="008B659C">
        <w:trPr>
          <w:trHeight w:val="1134"/>
        </w:trPr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Открытая НОД – познавательно-исследовательская деятельность детей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pacing w:after="0" w:line="240" w:lineRule="auto"/>
              <w:ind w:left="-35" w:right="-108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Т.Л. воспитатели</w:t>
            </w: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специалисты</w:t>
            </w:r>
          </w:p>
        </w:tc>
      </w:tr>
      <w:tr w:rsidR="008B659C" w:rsidRPr="008B659C">
        <w:trPr>
          <w:trHeight w:val="1134"/>
        </w:trPr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Открытая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НОД - подвижные игры как средство развития лидерских качеств ребенка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pacing w:after="0" w:line="240" w:lineRule="auto"/>
              <w:ind w:left="-35" w:right="-108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Т.Л.</w:t>
            </w: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физрук Афанасьев Д.Н.</w:t>
            </w:r>
          </w:p>
          <w:p w:rsidR="00CF4B31" w:rsidRPr="008B659C" w:rsidRDefault="00C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659C" w:rsidRPr="008B659C">
        <w:trPr>
          <w:trHeight w:val="1134"/>
        </w:trPr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 Открытая НОД  - Роль философических и этических бесед при формировании социально-коммуникативных способностей детей (старшая, подготовительная группы)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pacing w:after="0" w:line="240" w:lineRule="auto"/>
              <w:ind w:left="-35" w:right="-108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C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Педагог-психолог Семенова О.Н.</w:t>
            </w: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Т.Л.</w:t>
            </w: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Воспитатели групп</w:t>
            </w:r>
          </w:p>
          <w:p w:rsidR="00CF4B31" w:rsidRPr="008B659C" w:rsidRDefault="00CF4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659C" w:rsidRPr="008B659C">
        <w:trPr>
          <w:trHeight w:val="1134"/>
        </w:trPr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Открытая НОД  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-т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ехническое творчество детей </w:t>
            </w:r>
          </w:p>
          <w:p w:rsidR="00CF4B31" w:rsidRPr="008B659C" w:rsidRDefault="006A27DC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(II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мл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руппа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, средняя, старшая, подготовительная группы)</w:t>
            </w:r>
          </w:p>
          <w:p w:rsidR="00CF4B31" w:rsidRPr="008B659C" w:rsidRDefault="00CF4B3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pacing w:after="0" w:line="240" w:lineRule="auto"/>
              <w:ind w:left="-35" w:right="-108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Тренер по робототехнике Афанасьев В.Н.</w:t>
            </w: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Т.Л.</w:t>
            </w: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Воспитатели групп</w:t>
            </w:r>
          </w:p>
          <w:p w:rsidR="00CF4B31" w:rsidRPr="008B659C" w:rsidRDefault="00C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659C" w:rsidRPr="008B659C">
        <w:trPr>
          <w:trHeight w:val="1134"/>
        </w:trPr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Открытая НОД  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-р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азвитие творческого начала художественно- эстетической деятельности детей (во всех возрастных группах - виды и формы интегрированной детской деятельности).</w:t>
            </w:r>
          </w:p>
          <w:p w:rsidR="00CF4B31" w:rsidRPr="008B659C" w:rsidRDefault="00CF4B3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31" w:rsidRPr="008B659C" w:rsidRDefault="006A27DC">
            <w:pPr>
              <w:spacing w:after="0" w:line="240" w:lineRule="auto"/>
              <w:ind w:left="-35" w:right="-108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ИЗО-деятельности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Гаврильева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Е.Г. </w:t>
            </w:r>
          </w:p>
          <w:p w:rsidR="00CF4B31" w:rsidRPr="008B659C" w:rsidRDefault="006A27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Музрук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Васильева С.В.</w:t>
            </w:r>
          </w:p>
          <w:p w:rsidR="00CF4B31" w:rsidRPr="008B659C" w:rsidRDefault="006A27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Хореограф Бочкарева Э.Е.</w:t>
            </w: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gram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Т.Л.</w:t>
            </w:r>
          </w:p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Воспитатели групп</w:t>
            </w:r>
          </w:p>
          <w:p w:rsidR="00CF4B31" w:rsidRPr="008B659C" w:rsidRDefault="00CF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F4B31" w:rsidRPr="008B659C" w:rsidRDefault="006A27DC">
      <w:pPr>
        <w:tabs>
          <w:tab w:val="left" w:pos="2794"/>
          <w:tab w:val="center" w:pos="4947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ab/>
      </w:r>
    </w:p>
    <w:p w:rsidR="00CF4B31" w:rsidRPr="008B659C" w:rsidRDefault="006A27DC">
      <w:pPr>
        <w:spacing w:after="0" w:line="240" w:lineRule="auto"/>
        <w:ind w:left="709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 xml:space="preserve">Контроль и руководство </w:t>
      </w:r>
    </w:p>
    <w:p w:rsidR="00CF4B31" w:rsidRPr="008B659C" w:rsidRDefault="006A27DC">
      <w:p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 xml:space="preserve">Фронтальная проверка </w:t>
      </w:r>
    </w:p>
    <w:p w:rsidR="00CF4B31" w:rsidRPr="008B659C" w:rsidRDefault="006A27DC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Состояние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воспитательно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>-образовательной работы в подготовительной группе – апрель 2021г.</w:t>
      </w:r>
    </w:p>
    <w:p w:rsidR="00CF4B31" w:rsidRPr="008B659C" w:rsidRDefault="00CF4B31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CF4B31" w:rsidRPr="008B659C" w:rsidRDefault="006A27DC">
      <w:pPr>
        <w:spacing w:after="0" w:line="240" w:lineRule="auto"/>
        <w:ind w:left="709" w:hanging="425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Тематическая проверка</w:t>
      </w:r>
    </w:p>
    <w:p w:rsidR="00CF4B31" w:rsidRPr="008B659C" w:rsidRDefault="00CF4B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ff3"/>
        <w:tblW w:w="1378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2"/>
        <w:gridCol w:w="7796"/>
        <w:gridCol w:w="2410"/>
        <w:gridCol w:w="2835"/>
      </w:tblGrid>
      <w:tr w:rsidR="008B659C" w:rsidRPr="008B659C">
        <w:tc>
          <w:tcPr>
            <w:tcW w:w="742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образовательной деятельности</w:t>
            </w:r>
          </w:p>
        </w:tc>
        <w:tc>
          <w:tcPr>
            <w:tcW w:w="2410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Группы </w:t>
            </w:r>
          </w:p>
        </w:tc>
      </w:tr>
      <w:tr w:rsidR="008B659C" w:rsidRPr="008B659C">
        <w:trPr>
          <w:trHeight w:val="464"/>
        </w:trPr>
        <w:tc>
          <w:tcPr>
            <w:tcW w:w="742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CF4B31" w:rsidRPr="008B659C" w:rsidRDefault="006A27DC">
            <w:pPr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Тематическая проверка организации РППС по интеллектуальному развитию ребенка (работа по проекту от «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Фребеля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до робота»)</w:t>
            </w:r>
          </w:p>
        </w:tc>
        <w:tc>
          <w:tcPr>
            <w:tcW w:w="2410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Все  группы  </w:t>
            </w:r>
          </w:p>
        </w:tc>
      </w:tr>
      <w:tr w:rsidR="008B659C" w:rsidRPr="008B659C">
        <w:tc>
          <w:tcPr>
            <w:tcW w:w="742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CF4B31" w:rsidRPr="008B659C" w:rsidRDefault="006A27DC">
            <w:pPr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Взаимопроверка:  “Организация сотрудничества педагогов с родителями по художественно-эстетической деятельности детей” </w:t>
            </w:r>
          </w:p>
        </w:tc>
        <w:tc>
          <w:tcPr>
            <w:tcW w:w="2410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Средняя и старшая  группы</w:t>
            </w:r>
          </w:p>
        </w:tc>
      </w:tr>
      <w:tr w:rsidR="008B659C" w:rsidRPr="008B659C">
        <w:tc>
          <w:tcPr>
            <w:tcW w:w="742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CF4B31" w:rsidRPr="008B659C" w:rsidRDefault="006A2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Тематическая проверка по созданию условий для развития социально-коммуникативной деятельности детей во всех возрастных группах</w:t>
            </w:r>
          </w:p>
        </w:tc>
        <w:tc>
          <w:tcPr>
            <w:tcW w:w="2410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CF4B31" w:rsidRPr="008B659C" w:rsidRDefault="006A27DC">
            <w:pPr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Все группы  </w:t>
            </w:r>
          </w:p>
        </w:tc>
      </w:tr>
    </w:tbl>
    <w:p w:rsidR="00CF4B31" w:rsidRPr="008B659C" w:rsidRDefault="00CF4B31">
      <w:pPr>
        <w:spacing w:after="0" w:line="240" w:lineRule="auto"/>
        <w:ind w:left="709" w:hanging="425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CF4B31">
      <w:pPr>
        <w:spacing w:after="0" w:line="240" w:lineRule="auto"/>
        <w:ind w:left="709" w:hanging="425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B659C">
        <w:rPr>
          <w:rFonts w:ascii="Times New Roman" w:eastAsia="Times New Roman" w:hAnsi="Times New Roman"/>
          <w:b/>
          <w:sz w:val="24"/>
          <w:szCs w:val="24"/>
        </w:rPr>
        <w:t>Срезовый</w:t>
      </w:r>
      <w:proofErr w:type="spellEnd"/>
      <w:r w:rsidRPr="008B659C">
        <w:rPr>
          <w:rFonts w:ascii="Times New Roman" w:eastAsia="Times New Roman" w:hAnsi="Times New Roman"/>
          <w:b/>
          <w:sz w:val="24"/>
          <w:szCs w:val="24"/>
        </w:rPr>
        <w:t xml:space="preserve"> контроль – </w:t>
      </w:r>
      <w:r w:rsidRPr="008B659C">
        <w:rPr>
          <w:rFonts w:ascii="Times New Roman" w:eastAsia="Times New Roman" w:hAnsi="Times New Roman"/>
          <w:sz w:val="24"/>
          <w:szCs w:val="24"/>
        </w:rPr>
        <w:t>педагогическая диагностика детей по образовательным областям.</w:t>
      </w:r>
    </w:p>
    <w:p w:rsidR="00CF4B31" w:rsidRPr="008B659C" w:rsidRDefault="006A27DC">
      <w:pPr>
        <w:spacing w:after="0" w:line="240" w:lineRule="auto"/>
        <w:ind w:left="709" w:hanging="425"/>
        <w:jc w:val="center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 </w:t>
      </w:r>
    </w:p>
    <w:p w:rsidR="00CF4B31" w:rsidRPr="008B659C" w:rsidRDefault="006A27DC">
      <w:pPr>
        <w:spacing w:after="0" w:line="240" w:lineRule="auto"/>
        <w:ind w:left="709" w:hanging="425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 xml:space="preserve">Систематический контроль – </w:t>
      </w:r>
    </w:p>
    <w:p w:rsidR="00CF4B31" w:rsidRPr="008B659C" w:rsidRDefault="006A27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смотры-конкурсы согласно годовому плану – Экспертный Совет</w:t>
      </w:r>
    </w:p>
    <w:p w:rsidR="00CF4B31" w:rsidRPr="008B659C" w:rsidRDefault="006A27DC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 за выполнением правил внутреннего трудового распорядка – зав. Афанасьева В.Г.</w:t>
      </w:r>
    </w:p>
    <w:p w:rsidR="00CF4B31" w:rsidRPr="008B659C" w:rsidRDefault="006A27DC">
      <w:pPr>
        <w:numPr>
          <w:ilvl w:val="0"/>
          <w:numId w:val="5"/>
        </w:numPr>
        <w:spacing w:after="28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за расходованием бюджетных средств – Управляющий Совет</w:t>
      </w:r>
    </w:p>
    <w:p w:rsidR="00CF4B31" w:rsidRPr="008B659C" w:rsidRDefault="006A27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rPr>
          <w:rFonts w:ascii="Times New Roman" w:eastAsia="Times New Roman" w:hAnsi="Times New Roman"/>
          <w:b/>
          <w:i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Предупредительный контроль – </w:t>
      </w: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заведующая Афанасьева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 xml:space="preserve"> В.Г., ст. воспитатель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ИльиноваТ.Л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>., психолог-педагог Семенова О.Н.</w:t>
      </w:r>
    </w:p>
    <w:p w:rsidR="00CF4B31" w:rsidRPr="008B659C" w:rsidRDefault="006A27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</w:pPr>
      <w:r w:rsidRPr="008B659C">
        <w:rPr>
          <w:rFonts w:ascii="Times New Roman" w:eastAsia="Times New Roman" w:hAnsi="Times New Roman"/>
          <w:sz w:val="24"/>
          <w:szCs w:val="24"/>
        </w:rPr>
        <w:t>Соблюдение режима дня во всех возрастных группах</w:t>
      </w:r>
    </w:p>
    <w:p w:rsidR="00CF4B31" w:rsidRPr="008B659C" w:rsidRDefault="006A27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</w:pPr>
      <w:r w:rsidRPr="008B659C">
        <w:rPr>
          <w:rFonts w:ascii="Times New Roman" w:eastAsia="Times New Roman" w:hAnsi="Times New Roman"/>
          <w:sz w:val="24"/>
          <w:szCs w:val="24"/>
        </w:rPr>
        <w:t>Создание психологически комфортного климата в группах</w:t>
      </w:r>
    </w:p>
    <w:p w:rsidR="00CF4B31" w:rsidRPr="008B659C" w:rsidRDefault="006A27DC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Посещаемость, анализ причин отсутствия детей</w:t>
      </w:r>
    </w:p>
    <w:p w:rsidR="00CF4B31" w:rsidRPr="008B659C" w:rsidRDefault="006A27DC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Выполнение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санэпидрежима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>.</w:t>
      </w:r>
    </w:p>
    <w:p w:rsidR="00CF4B31" w:rsidRPr="008B659C" w:rsidRDefault="006A27DC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Система работы с родителями.</w:t>
      </w:r>
    </w:p>
    <w:p w:rsidR="00CF4B31" w:rsidRPr="008B659C" w:rsidRDefault="006A27DC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Охрана труда.</w:t>
      </w:r>
    </w:p>
    <w:p w:rsidR="00CF4B31" w:rsidRPr="008B659C" w:rsidRDefault="006A27DC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Выполнение норм питания.</w:t>
      </w:r>
    </w:p>
    <w:p w:rsidR="00CF4B31" w:rsidRPr="008B659C" w:rsidRDefault="006A27DC">
      <w:pPr>
        <w:numPr>
          <w:ilvl w:val="0"/>
          <w:numId w:val="3"/>
        </w:numPr>
        <w:spacing w:after="28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Ведение педагогической документации.</w:t>
      </w:r>
    </w:p>
    <w:p w:rsidR="00CF4B31" w:rsidRPr="008B659C" w:rsidRDefault="006A27DC">
      <w:pPr>
        <w:spacing w:before="280" w:after="28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 Оперативный контроль</w:t>
      </w:r>
    </w:p>
    <w:p w:rsidR="00CF4B31" w:rsidRPr="008B659C" w:rsidRDefault="006A27DC">
      <w:pPr>
        <w:spacing w:after="0" w:line="240" w:lineRule="auto"/>
        <w:ind w:left="709" w:hanging="425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8B659C">
        <w:rPr>
          <w:rFonts w:ascii="Times New Roman" w:eastAsia="Times New Roman" w:hAnsi="Times New Roman"/>
          <w:b/>
          <w:i/>
          <w:sz w:val="24"/>
          <w:szCs w:val="24"/>
        </w:rPr>
        <w:t>Завед</w:t>
      </w:r>
      <w:proofErr w:type="spellEnd"/>
      <w:r w:rsidRPr="008B659C">
        <w:rPr>
          <w:rFonts w:ascii="Times New Roman" w:eastAsia="Times New Roman" w:hAnsi="Times New Roman"/>
          <w:b/>
          <w:i/>
          <w:sz w:val="24"/>
          <w:szCs w:val="24"/>
        </w:rPr>
        <w:t>. Афанасьева В.Г.</w:t>
      </w:r>
    </w:p>
    <w:p w:rsidR="00CF4B31" w:rsidRPr="008B659C" w:rsidRDefault="006A27DC">
      <w:pPr>
        <w:spacing w:after="0" w:line="240" w:lineRule="auto"/>
        <w:ind w:left="142" w:firstLine="142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Соблюдение воздушного режима (графика проветривания) в возрастных группах. Соблюдение графика выдачи питания детей. Проведение родительских собраний. Содержание книжных уголков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иуголков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изодеятельности,природных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уголков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иуголков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ручного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труда,физкультурных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уголков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имузыкальных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уголков</w:t>
      </w: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.О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>борудование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для сюжетно-ролевых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игр.Оборудование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для театрализованной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деятельности.Наличие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дидактических игр.</w:t>
      </w:r>
    </w:p>
    <w:p w:rsidR="00CF4B31" w:rsidRPr="008B659C" w:rsidRDefault="006A27DC">
      <w:pPr>
        <w:spacing w:after="0" w:line="240" w:lineRule="auto"/>
        <w:ind w:left="151" w:firstLine="141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8B659C">
        <w:rPr>
          <w:rFonts w:ascii="Times New Roman" w:eastAsia="Times New Roman" w:hAnsi="Times New Roman"/>
          <w:b/>
          <w:i/>
          <w:sz w:val="24"/>
          <w:szCs w:val="24"/>
        </w:rPr>
        <w:t>Ст</w:t>
      </w:r>
      <w:proofErr w:type="gramStart"/>
      <w:r w:rsidRPr="008B659C">
        <w:rPr>
          <w:rFonts w:ascii="Times New Roman" w:eastAsia="Times New Roman" w:hAnsi="Times New Roman"/>
          <w:b/>
          <w:i/>
          <w:sz w:val="24"/>
          <w:szCs w:val="24"/>
        </w:rPr>
        <w:t>.в</w:t>
      </w:r>
      <w:proofErr w:type="gramEnd"/>
      <w:r w:rsidRPr="008B659C">
        <w:rPr>
          <w:rFonts w:ascii="Times New Roman" w:eastAsia="Times New Roman" w:hAnsi="Times New Roman"/>
          <w:b/>
          <w:i/>
          <w:sz w:val="24"/>
          <w:szCs w:val="24"/>
        </w:rPr>
        <w:t>осп</w:t>
      </w:r>
      <w:proofErr w:type="spellEnd"/>
      <w:r w:rsidRPr="008B659C"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  <w:proofErr w:type="spellStart"/>
      <w:r w:rsidRPr="008B659C">
        <w:rPr>
          <w:rFonts w:ascii="Times New Roman" w:eastAsia="Times New Roman" w:hAnsi="Times New Roman"/>
          <w:b/>
          <w:i/>
          <w:sz w:val="24"/>
          <w:szCs w:val="24"/>
        </w:rPr>
        <w:t>Ильинова</w:t>
      </w:r>
      <w:proofErr w:type="spellEnd"/>
      <w:r w:rsidRPr="008B659C">
        <w:rPr>
          <w:rFonts w:ascii="Times New Roman" w:eastAsia="Times New Roman" w:hAnsi="Times New Roman"/>
          <w:b/>
          <w:i/>
          <w:sz w:val="24"/>
          <w:szCs w:val="24"/>
        </w:rPr>
        <w:t xml:space="preserve"> Т.Л.:</w:t>
      </w:r>
    </w:p>
    <w:p w:rsidR="00CF4B31" w:rsidRPr="008B659C" w:rsidRDefault="006A27DC">
      <w:pPr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Проведение утренней гимнастики. Организация детских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развлечений</w:t>
      </w: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>одготовка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воспитателей к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занятиям.План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образовательной работы с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детьми.Наглядная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педагогическая пропаганда для родителей. Готовность специалистов к проведению образовательного процесса.</w:t>
      </w:r>
    </w:p>
    <w:p w:rsidR="00CF4B31" w:rsidRPr="008B659C" w:rsidRDefault="006A27DC">
      <w:pPr>
        <w:spacing w:after="0" w:line="240" w:lineRule="auto"/>
        <w:ind w:firstLine="142"/>
        <w:rPr>
          <w:rFonts w:ascii="Times New Roman" w:eastAsia="Times New Roman" w:hAnsi="Times New Roman"/>
          <w:b/>
          <w:i/>
          <w:sz w:val="24"/>
          <w:szCs w:val="24"/>
        </w:rPr>
      </w:pPr>
      <w:r w:rsidRPr="008B659C">
        <w:rPr>
          <w:rFonts w:ascii="Times New Roman" w:eastAsia="Times New Roman" w:hAnsi="Times New Roman"/>
          <w:b/>
          <w:i/>
          <w:sz w:val="24"/>
          <w:szCs w:val="24"/>
        </w:rPr>
        <w:t>Психолог-педагог Семенова О.Н.</w:t>
      </w:r>
    </w:p>
    <w:p w:rsidR="00CF4B31" w:rsidRPr="008B659C" w:rsidRDefault="006A27DC">
      <w:pPr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Обеспечение психолого-педагогических условий проведения образовательного процесса: игры, НОД, продуктивной деятельности, режимных моментов, общеукрепляющих и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оздоравливающих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процедур (самомассаж, пальчиковые игры, игры на дыхание и т.п.), обеспечение эмоционального благополучия пребывания детей в детском саду.</w:t>
      </w:r>
    </w:p>
    <w:p w:rsidR="00CF4B31" w:rsidRPr="008B659C" w:rsidRDefault="006A27D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8B659C">
        <w:rPr>
          <w:rFonts w:ascii="Times New Roman" w:eastAsia="Times New Roman" w:hAnsi="Times New Roman"/>
          <w:b/>
          <w:i/>
          <w:sz w:val="24"/>
          <w:szCs w:val="24"/>
        </w:rPr>
        <w:t>Инструктор по физкультуре Афанасьев Д.Н.</w:t>
      </w:r>
    </w:p>
    <w:p w:rsidR="00CF4B31" w:rsidRPr="008B659C" w:rsidRDefault="006A27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Анализ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травматизма</w:t>
      </w: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.В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>ыполнение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режима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прогулки.КГН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при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питании.КГН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при одевании/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раздевании.КГН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навыки при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умывании.Режим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проветривания.Проведение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закаливающих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процедур.Проведение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фильтра.Санитарное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состояние.Охрана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жизни и здоровья.</w:t>
      </w:r>
    </w:p>
    <w:p w:rsidR="00CF4B31" w:rsidRPr="008B659C" w:rsidRDefault="00CF4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</w:p>
    <w:p w:rsidR="009756AC" w:rsidRDefault="009756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756AC" w:rsidRDefault="009756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756AC" w:rsidRDefault="009756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756AC" w:rsidRDefault="009756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756AC" w:rsidRDefault="009756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4B31" w:rsidRPr="008B659C" w:rsidRDefault="006A27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lastRenderedPageBreak/>
        <w:t>ОЗДОРОВИТЕЛЬНО-ПРОФИЛАКТИЧЕСКАЯ РАБОТА В ДОУ</w:t>
      </w:r>
    </w:p>
    <w:p w:rsidR="00CF4B31" w:rsidRPr="008B659C" w:rsidRDefault="006A27DC">
      <w:pPr>
        <w:spacing w:before="280" w:after="0" w:line="240" w:lineRule="auto"/>
        <w:ind w:left="709" w:hanging="425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Заведующая Афанасьева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 xml:space="preserve"> В.Г. </w:t>
      </w:r>
    </w:p>
    <w:p w:rsidR="00CF4B31" w:rsidRPr="008B659C" w:rsidRDefault="006A27DC">
      <w:pPr>
        <w:spacing w:after="0" w:line="240" w:lineRule="auto"/>
        <w:ind w:left="709" w:hanging="425"/>
        <w:jc w:val="right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Ст. воспитатель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Ильинова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Т.Л.</w:t>
      </w:r>
    </w:p>
    <w:p w:rsidR="00CF4B31" w:rsidRPr="008B659C" w:rsidRDefault="006A27DC">
      <w:pPr>
        <w:spacing w:after="0" w:line="240" w:lineRule="auto"/>
        <w:ind w:left="709" w:hanging="425"/>
        <w:jc w:val="right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Инструктор по физкультуре Афанасьев Д.Н.</w:t>
      </w:r>
    </w:p>
    <w:p w:rsidR="00CF4B31" w:rsidRDefault="006A27DC">
      <w:pPr>
        <w:spacing w:after="0" w:line="240" w:lineRule="auto"/>
        <w:ind w:left="709" w:hanging="425"/>
        <w:jc w:val="right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Инструктор по гигиене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Руфова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В.Г.</w:t>
      </w:r>
    </w:p>
    <w:p w:rsidR="009756AC" w:rsidRPr="008B659C" w:rsidRDefault="009756AC">
      <w:pPr>
        <w:spacing w:after="0" w:line="240" w:lineRule="auto"/>
        <w:ind w:left="709" w:hanging="425"/>
        <w:jc w:val="right"/>
        <w:rPr>
          <w:rFonts w:ascii="Times New Roman" w:eastAsia="Times New Roman" w:hAnsi="Times New Roman"/>
          <w:sz w:val="24"/>
          <w:szCs w:val="24"/>
        </w:rPr>
      </w:pPr>
    </w:p>
    <w:p w:rsidR="00CF4B31" w:rsidRPr="008B659C" w:rsidRDefault="00CF4B31">
      <w:pPr>
        <w:spacing w:after="0" w:line="240" w:lineRule="auto"/>
        <w:ind w:left="709" w:hanging="425"/>
        <w:jc w:val="right"/>
        <w:rPr>
          <w:rFonts w:ascii="Times New Roman" w:eastAsia="Times New Roman" w:hAnsi="Times New Roman"/>
          <w:sz w:val="24"/>
          <w:szCs w:val="24"/>
        </w:rPr>
      </w:pPr>
    </w:p>
    <w:p w:rsidR="00CF4B31" w:rsidRPr="008B659C" w:rsidRDefault="006A27DC">
      <w:pPr>
        <w:spacing w:after="28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1. Организационная работа</w:t>
      </w:r>
    </w:p>
    <w:p w:rsidR="00CF4B31" w:rsidRPr="008B659C" w:rsidRDefault="006A27DC">
      <w:pPr>
        <w:numPr>
          <w:ilvl w:val="0"/>
          <w:numId w:val="9"/>
        </w:numPr>
        <w:spacing w:before="280"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Пополнение запаса медикаментов.</w:t>
      </w:r>
    </w:p>
    <w:p w:rsidR="00CF4B31" w:rsidRPr="008B659C" w:rsidRDefault="006A27DC">
      <w:pPr>
        <w:numPr>
          <w:ilvl w:val="0"/>
          <w:numId w:val="9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 xml:space="preserve"> выполнением санитарно-гигиенического режима, за санитарным состоянием всего помещения, пищеблока.</w:t>
      </w:r>
    </w:p>
    <w:p w:rsidR="00CF4B31" w:rsidRPr="008B659C" w:rsidRDefault="006A27DC">
      <w:pPr>
        <w:numPr>
          <w:ilvl w:val="0"/>
          <w:numId w:val="9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 </w:t>
      </w: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 xml:space="preserve"> сохранением продуктов соответственно санитарных норм и требований, сроков реализации, за правильностью использования продуктов.</w:t>
      </w:r>
    </w:p>
    <w:p w:rsidR="00CF4B31" w:rsidRPr="008B659C" w:rsidRDefault="006A27DC">
      <w:pPr>
        <w:numPr>
          <w:ilvl w:val="0"/>
          <w:numId w:val="9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Участие в конференциях, родительских собраниях МБДОУ и районных совещаниях.</w:t>
      </w:r>
    </w:p>
    <w:p w:rsidR="00CF4B31" w:rsidRPr="008B659C" w:rsidRDefault="006A27DC">
      <w:pPr>
        <w:numPr>
          <w:ilvl w:val="0"/>
          <w:numId w:val="9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Контроль и анализ заболеваемости детей.</w:t>
      </w:r>
    </w:p>
    <w:p w:rsidR="00CF4B31" w:rsidRPr="008B659C" w:rsidRDefault="006A27DC">
      <w:pPr>
        <w:numPr>
          <w:ilvl w:val="0"/>
          <w:numId w:val="9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Своевременное оформление документации.</w:t>
      </w:r>
    </w:p>
    <w:p w:rsidR="00CF4B31" w:rsidRPr="008B659C" w:rsidRDefault="006A27DC">
      <w:pPr>
        <w:numPr>
          <w:ilvl w:val="0"/>
          <w:numId w:val="9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Подготовка медицинских карт детей, уходящих в школу.</w:t>
      </w:r>
    </w:p>
    <w:p w:rsidR="00CF4B31" w:rsidRPr="008B659C" w:rsidRDefault="006A27DC">
      <w:pPr>
        <w:spacing w:before="280" w:after="28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     </w:t>
      </w:r>
      <w:r w:rsidRPr="008B659C">
        <w:rPr>
          <w:rFonts w:ascii="Times New Roman" w:eastAsia="Times New Roman" w:hAnsi="Times New Roman"/>
          <w:b/>
          <w:sz w:val="24"/>
          <w:szCs w:val="24"/>
        </w:rPr>
        <w:t>2</w:t>
      </w:r>
      <w:r w:rsidRPr="008B659C">
        <w:rPr>
          <w:rFonts w:ascii="Times New Roman" w:eastAsia="Times New Roman" w:hAnsi="Times New Roman"/>
          <w:sz w:val="24"/>
          <w:szCs w:val="24"/>
        </w:rPr>
        <w:t xml:space="preserve">.  </w:t>
      </w:r>
      <w:r w:rsidRPr="008B659C">
        <w:rPr>
          <w:rFonts w:ascii="Times New Roman" w:eastAsia="Times New Roman" w:hAnsi="Times New Roman"/>
          <w:b/>
          <w:sz w:val="24"/>
          <w:szCs w:val="24"/>
        </w:rPr>
        <w:t>Лечебно-оздоровительная работа</w:t>
      </w:r>
    </w:p>
    <w:p w:rsidR="00CF4B31" w:rsidRPr="008B659C" w:rsidRDefault="006A27DC">
      <w:pPr>
        <w:numPr>
          <w:ilvl w:val="0"/>
          <w:numId w:val="7"/>
        </w:numPr>
        <w:spacing w:before="280"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Проведение антропометрических измерений детей.</w:t>
      </w:r>
    </w:p>
    <w:p w:rsidR="00CF4B31" w:rsidRPr="008B659C" w:rsidRDefault="006A27DC">
      <w:pPr>
        <w:numPr>
          <w:ilvl w:val="0"/>
          <w:numId w:val="7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Проведение диспансеризацию детей и работников ДОУ.</w:t>
      </w:r>
    </w:p>
    <w:p w:rsidR="00CF4B31" w:rsidRPr="008B659C" w:rsidRDefault="006A27DC">
      <w:pPr>
        <w:numPr>
          <w:ilvl w:val="0"/>
          <w:numId w:val="7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Выполнение и сдача отчёта по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профпрививкам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в поликлинику.</w:t>
      </w:r>
    </w:p>
    <w:p w:rsidR="00CF4B31" w:rsidRPr="008B659C" w:rsidRDefault="006A27DC">
      <w:pPr>
        <w:numPr>
          <w:ilvl w:val="0"/>
          <w:numId w:val="7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 xml:space="preserve"> режимными моментами.</w:t>
      </w:r>
    </w:p>
    <w:p w:rsidR="00CF4B31" w:rsidRPr="008B659C" w:rsidRDefault="006A27DC">
      <w:pPr>
        <w:numPr>
          <w:ilvl w:val="0"/>
          <w:numId w:val="7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 xml:space="preserve"> проведением оздоровительных мероприятий и  закаливающих процедур.</w:t>
      </w:r>
    </w:p>
    <w:p w:rsidR="00CF4B31" w:rsidRPr="008B659C" w:rsidRDefault="006A27DC">
      <w:pPr>
        <w:numPr>
          <w:ilvl w:val="0"/>
          <w:numId w:val="7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Санитарно-просветительная работа с родителями.</w:t>
      </w:r>
    </w:p>
    <w:p w:rsidR="00CF4B31" w:rsidRPr="008B659C" w:rsidRDefault="006A27DC">
      <w:pPr>
        <w:numPr>
          <w:ilvl w:val="0"/>
          <w:numId w:val="7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Подготовка детей к осмотру специалистами.</w:t>
      </w:r>
    </w:p>
    <w:p w:rsidR="00CF4B31" w:rsidRPr="008B659C" w:rsidRDefault="006A27DC">
      <w:pPr>
        <w:numPr>
          <w:ilvl w:val="0"/>
          <w:numId w:val="7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Витаминизация.</w:t>
      </w:r>
    </w:p>
    <w:p w:rsidR="00CF4B31" w:rsidRPr="008B659C" w:rsidRDefault="006A27DC">
      <w:pPr>
        <w:numPr>
          <w:ilvl w:val="0"/>
          <w:numId w:val="7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Проведение общеукрепляющих мероприятий.</w:t>
      </w:r>
    </w:p>
    <w:p w:rsidR="00CF4B31" w:rsidRPr="008B659C" w:rsidRDefault="006A27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Выполнение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санэпидрежима</w:t>
      </w:r>
      <w:proofErr w:type="spellEnd"/>
    </w:p>
    <w:p w:rsidR="00CF4B31" w:rsidRPr="008B659C" w:rsidRDefault="00CF4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CF4B31" w:rsidRPr="008B659C" w:rsidRDefault="006A27D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3.Контроль</w:t>
      </w:r>
    </w:p>
    <w:p w:rsidR="00CF4B31" w:rsidRPr="008B659C" w:rsidRDefault="006A27DC">
      <w:pPr>
        <w:numPr>
          <w:ilvl w:val="0"/>
          <w:numId w:val="8"/>
        </w:numPr>
        <w:spacing w:before="280"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за хранением продуктов в кладовых</w:t>
      </w:r>
    </w:p>
    <w:p w:rsidR="00CF4B31" w:rsidRPr="008B659C" w:rsidRDefault="006A27DC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за качеством поставляемых продуктов</w:t>
      </w:r>
    </w:p>
    <w:p w:rsidR="00CF4B31" w:rsidRPr="008B659C" w:rsidRDefault="006A27DC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за организацией питания</w:t>
      </w:r>
    </w:p>
    <w:p w:rsidR="00CF4B31" w:rsidRPr="008B659C" w:rsidRDefault="006A27DC">
      <w:pPr>
        <w:numPr>
          <w:ilvl w:val="0"/>
          <w:numId w:val="8"/>
        </w:numPr>
        <w:spacing w:after="28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за выполнением режима дня.</w:t>
      </w:r>
    </w:p>
    <w:p w:rsidR="00CF4B31" w:rsidRPr="008B659C" w:rsidRDefault="006A27DC">
      <w:pPr>
        <w:spacing w:before="280" w:after="280" w:line="240" w:lineRule="auto"/>
        <w:ind w:left="709" w:hanging="425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Административная работа – </w:t>
      </w:r>
      <w:proofErr w:type="gramStart"/>
      <w:r w:rsidRPr="008B659C">
        <w:rPr>
          <w:rFonts w:ascii="Times New Roman" w:eastAsia="Times New Roman" w:hAnsi="Times New Roman"/>
          <w:b/>
          <w:sz w:val="24"/>
          <w:szCs w:val="24"/>
        </w:rPr>
        <w:t>заведующая Афанасьева</w:t>
      </w:r>
      <w:proofErr w:type="gramEnd"/>
      <w:r w:rsidRPr="008B659C">
        <w:rPr>
          <w:rFonts w:ascii="Times New Roman" w:eastAsia="Times New Roman" w:hAnsi="Times New Roman"/>
          <w:b/>
          <w:sz w:val="24"/>
          <w:szCs w:val="24"/>
        </w:rPr>
        <w:t xml:space="preserve"> В.Г.</w:t>
      </w:r>
    </w:p>
    <w:p w:rsidR="00CF4B31" w:rsidRPr="008B659C" w:rsidRDefault="006A27DC">
      <w:pPr>
        <w:spacing w:before="280" w:after="28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Оформление</w:t>
      </w:r>
    </w:p>
    <w:p w:rsidR="00CF4B31" w:rsidRPr="008B659C" w:rsidRDefault="006A27DC">
      <w:pPr>
        <w:numPr>
          <w:ilvl w:val="0"/>
          <w:numId w:val="30"/>
        </w:numPr>
        <w:spacing w:before="280"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Приказы по основной деятельности, регламентирующие деятельность ДОУ</w:t>
      </w:r>
    </w:p>
    <w:p w:rsidR="00CF4B31" w:rsidRPr="008B659C" w:rsidRDefault="006A27DC">
      <w:pPr>
        <w:numPr>
          <w:ilvl w:val="0"/>
          <w:numId w:val="30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Комплектование</w:t>
      </w:r>
    </w:p>
    <w:p w:rsidR="00CF4B31" w:rsidRPr="008B659C" w:rsidRDefault="006A27DC">
      <w:pPr>
        <w:numPr>
          <w:ilvl w:val="0"/>
          <w:numId w:val="30"/>
        </w:numPr>
        <w:spacing w:after="28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Родительская плата за содержание ребенка в ДОУ</w:t>
      </w:r>
    </w:p>
    <w:p w:rsidR="00CF4B31" w:rsidRPr="008B659C" w:rsidRDefault="006A27DC">
      <w:p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Инструктажи</w:t>
      </w:r>
    </w:p>
    <w:p w:rsidR="00CF4B31" w:rsidRPr="008B659C" w:rsidRDefault="006A27DC">
      <w:pPr>
        <w:numPr>
          <w:ilvl w:val="0"/>
          <w:numId w:val="32"/>
        </w:numPr>
        <w:spacing w:before="280"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>, ТБ, ПБ,</w:t>
      </w:r>
    </w:p>
    <w:p w:rsidR="00CF4B31" w:rsidRPr="008B659C" w:rsidRDefault="006A27DC">
      <w:pPr>
        <w:numPr>
          <w:ilvl w:val="0"/>
          <w:numId w:val="32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по охране жизни и здоровья детей</w:t>
      </w:r>
    </w:p>
    <w:p w:rsidR="00CF4B31" w:rsidRPr="008B659C" w:rsidRDefault="006A27DC">
      <w:pPr>
        <w:numPr>
          <w:ilvl w:val="0"/>
          <w:numId w:val="32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при поступлении на работу</w:t>
      </w:r>
    </w:p>
    <w:p w:rsidR="00CF4B31" w:rsidRPr="008B659C" w:rsidRDefault="006A27DC">
      <w:pPr>
        <w:numPr>
          <w:ilvl w:val="0"/>
          <w:numId w:val="32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другие,  со всеми категория работников</w:t>
      </w:r>
    </w:p>
    <w:p w:rsidR="00CF4B31" w:rsidRPr="008B659C" w:rsidRDefault="006A27DC">
      <w:pPr>
        <w:numPr>
          <w:ilvl w:val="0"/>
          <w:numId w:val="32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>  выполнением инструкций</w:t>
      </w:r>
    </w:p>
    <w:p w:rsidR="00CF4B31" w:rsidRPr="008B659C" w:rsidRDefault="006A27DC">
      <w:pPr>
        <w:numPr>
          <w:ilvl w:val="0"/>
          <w:numId w:val="32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между учредителем и учреждением</w:t>
      </w:r>
    </w:p>
    <w:p w:rsidR="00CF4B31" w:rsidRPr="008B659C" w:rsidRDefault="006A27DC">
      <w:pPr>
        <w:numPr>
          <w:ilvl w:val="0"/>
          <w:numId w:val="32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родительских договоров</w:t>
      </w:r>
    </w:p>
    <w:p w:rsidR="00CF4B31" w:rsidRPr="008B659C" w:rsidRDefault="006A27DC">
      <w:pPr>
        <w:numPr>
          <w:ilvl w:val="0"/>
          <w:numId w:val="32"/>
        </w:numPr>
        <w:spacing w:after="28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о совместной деятельности:</w:t>
      </w:r>
    </w:p>
    <w:p w:rsidR="00CF4B31" w:rsidRPr="008B659C" w:rsidRDefault="006A27DC">
      <w:pPr>
        <w:spacing w:before="280" w:after="280" w:line="240" w:lineRule="auto"/>
        <w:ind w:left="709" w:hanging="425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 xml:space="preserve">Заключение </w:t>
      </w:r>
      <w:proofErr w:type="spellStart"/>
      <w:r w:rsidRPr="008B659C">
        <w:rPr>
          <w:rFonts w:ascii="Times New Roman" w:eastAsia="Times New Roman" w:hAnsi="Times New Roman"/>
          <w:b/>
          <w:sz w:val="24"/>
          <w:szCs w:val="24"/>
        </w:rPr>
        <w:t>договорови</w:t>
      </w:r>
      <w:proofErr w:type="spellEnd"/>
      <w:r w:rsidRPr="008B659C">
        <w:rPr>
          <w:rFonts w:ascii="Times New Roman" w:eastAsia="Times New Roman" w:hAnsi="Times New Roman"/>
          <w:b/>
          <w:sz w:val="24"/>
          <w:szCs w:val="24"/>
        </w:rPr>
        <w:t xml:space="preserve"> оформление документов</w:t>
      </w:r>
    </w:p>
    <w:p w:rsidR="00CF4B31" w:rsidRPr="008B659C" w:rsidRDefault="006A27DC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МОУ НОШ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>нтоновка</w:t>
      </w:r>
      <w:proofErr w:type="spellEnd"/>
    </w:p>
    <w:p w:rsidR="00CF4B31" w:rsidRPr="008B659C" w:rsidRDefault="006A27DC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Антоновской библиотекой</w:t>
      </w:r>
    </w:p>
    <w:p w:rsidR="00CF4B31" w:rsidRPr="008B659C" w:rsidRDefault="006A27DC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КЦ «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ТуЬулгэ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>»</w:t>
      </w:r>
    </w:p>
    <w:p w:rsidR="00CF4B31" w:rsidRPr="008B659C" w:rsidRDefault="006A27DC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Поставщиками и подрядчиками</w:t>
      </w:r>
    </w:p>
    <w:p w:rsidR="00CF4B31" w:rsidRPr="008B659C" w:rsidRDefault="006A27DC">
      <w:pPr>
        <w:numPr>
          <w:ilvl w:val="0"/>
          <w:numId w:val="51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Пополнение пакета документов по ГО ЧС</w:t>
      </w:r>
    </w:p>
    <w:p w:rsidR="00CF4B31" w:rsidRPr="008B659C" w:rsidRDefault="006A27DC">
      <w:pPr>
        <w:numPr>
          <w:ilvl w:val="0"/>
          <w:numId w:val="51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Подготовкастатотчета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по форме 85-к, объемных показателей</w:t>
      </w:r>
    </w:p>
    <w:p w:rsidR="00CF4B31" w:rsidRPr="008B659C" w:rsidRDefault="006A27DC">
      <w:pPr>
        <w:numPr>
          <w:ilvl w:val="0"/>
          <w:numId w:val="51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Изучение и проработка с коллективом нормативно-правовых документов вышестоящих организаций</w:t>
      </w:r>
    </w:p>
    <w:p w:rsidR="00CF4B31" w:rsidRPr="008B659C" w:rsidRDefault="006A27DC">
      <w:pPr>
        <w:spacing w:before="280" w:after="28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Анализ</w:t>
      </w:r>
    </w:p>
    <w:p w:rsidR="00CF4B31" w:rsidRPr="008B659C" w:rsidRDefault="006A27DC">
      <w:pPr>
        <w:numPr>
          <w:ilvl w:val="0"/>
          <w:numId w:val="33"/>
        </w:numPr>
        <w:spacing w:before="280"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Публичный отчет деятельности ДОУ</w:t>
      </w:r>
    </w:p>
    <w:p w:rsidR="00CF4B31" w:rsidRPr="008B659C" w:rsidRDefault="006A27DC">
      <w:pPr>
        <w:numPr>
          <w:ilvl w:val="0"/>
          <w:numId w:val="33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состояния документации воспитателей, специалистов, руководителей кружков</w:t>
      </w:r>
    </w:p>
    <w:p w:rsidR="00CF4B31" w:rsidRPr="008B659C" w:rsidRDefault="006A27DC">
      <w:pPr>
        <w:numPr>
          <w:ilvl w:val="0"/>
          <w:numId w:val="33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медицинской документации</w:t>
      </w:r>
    </w:p>
    <w:p w:rsidR="00CF4B31" w:rsidRPr="008B659C" w:rsidRDefault="006A27DC">
      <w:pPr>
        <w:numPr>
          <w:ilvl w:val="0"/>
          <w:numId w:val="33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посещаемости</w:t>
      </w:r>
    </w:p>
    <w:p w:rsidR="00CF4B31" w:rsidRPr="008B659C" w:rsidRDefault="006A27DC">
      <w:pPr>
        <w:numPr>
          <w:ilvl w:val="0"/>
          <w:numId w:val="33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заболеваемости</w:t>
      </w:r>
    </w:p>
    <w:p w:rsidR="00CF4B31" w:rsidRPr="008B659C" w:rsidRDefault="006A27DC">
      <w:pPr>
        <w:numPr>
          <w:ilvl w:val="0"/>
          <w:numId w:val="33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питания: объем закупок, снятие остатков, </w:t>
      </w: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 xml:space="preserve"> выходом готовых блюд, 10-дневное меню</w:t>
      </w:r>
    </w:p>
    <w:p w:rsidR="00CF4B31" w:rsidRPr="008B659C" w:rsidRDefault="006A27DC">
      <w:pPr>
        <w:numPr>
          <w:ilvl w:val="0"/>
          <w:numId w:val="33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расходования бюджетных средств</w:t>
      </w:r>
    </w:p>
    <w:p w:rsidR="00CF4B31" w:rsidRPr="008B659C" w:rsidRDefault="006A27DC">
      <w:pPr>
        <w:numPr>
          <w:ilvl w:val="0"/>
          <w:numId w:val="33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lastRenderedPageBreak/>
        <w:t>выполнение сметы:</w:t>
      </w:r>
    </w:p>
    <w:p w:rsidR="00CF4B31" w:rsidRPr="008B659C" w:rsidRDefault="006A27DC">
      <w:pPr>
        <w:numPr>
          <w:ilvl w:val="1"/>
          <w:numId w:val="33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по итогам работы</w:t>
      </w:r>
    </w:p>
    <w:p w:rsidR="00CF4B31" w:rsidRPr="008B659C" w:rsidRDefault="006A27DC">
      <w:pPr>
        <w:numPr>
          <w:ilvl w:val="1"/>
          <w:numId w:val="33"/>
        </w:numPr>
        <w:spacing w:after="28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юбилейным датам</w:t>
      </w:r>
    </w:p>
    <w:p w:rsidR="00CF4B31" w:rsidRPr="008B659C" w:rsidRDefault="006A27DC">
      <w:pPr>
        <w:spacing w:before="280" w:after="280" w:line="240" w:lineRule="auto"/>
        <w:ind w:left="709" w:hanging="425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Создание развивающей предметно-пространственной среды ДОУ</w:t>
      </w:r>
    </w:p>
    <w:p w:rsidR="00CF4B31" w:rsidRPr="008B659C" w:rsidRDefault="006A27DC">
      <w:pPr>
        <w:numPr>
          <w:ilvl w:val="1"/>
          <w:numId w:val="35"/>
        </w:numPr>
        <w:spacing w:before="280"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Постройка и оформление сельскохозяйственного участка для познавательно-исследовательской деятельности детей   </w:t>
      </w:r>
    </w:p>
    <w:p w:rsidR="00CF4B31" w:rsidRPr="008B659C" w:rsidRDefault="006A27DC">
      <w:pPr>
        <w:numPr>
          <w:ilvl w:val="1"/>
          <w:numId w:val="35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Оборудование площадки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автогородка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>, обновление и пополнение наборов LEGO и робототехники для технической деятельности детей</w:t>
      </w:r>
    </w:p>
    <w:p w:rsidR="00CF4B31" w:rsidRPr="008B659C" w:rsidRDefault="006A27DC">
      <w:pPr>
        <w:numPr>
          <w:ilvl w:val="1"/>
          <w:numId w:val="35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Обогащение оснащения художественно-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эстетическогокабинета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для развития творчества детей</w:t>
      </w:r>
    </w:p>
    <w:p w:rsidR="00CF4B31" w:rsidRPr="008B659C" w:rsidRDefault="006A27DC">
      <w:pPr>
        <w:numPr>
          <w:ilvl w:val="1"/>
          <w:numId w:val="35"/>
        </w:numPr>
        <w:spacing w:after="280" w:line="24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 xml:space="preserve">Приобретение детских площадок по участкам групп, наглядного, дидактического </w:t>
      </w:r>
      <w:proofErr w:type="spellStart"/>
      <w:r w:rsidRPr="008B659C">
        <w:rPr>
          <w:rFonts w:ascii="Times New Roman" w:eastAsia="Times New Roman" w:hAnsi="Times New Roman"/>
          <w:sz w:val="24"/>
          <w:szCs w:val="24"/>
        </w:rPr>
        <w:t>материала</w:t>
      </w:r>
      <w:proofErr w:type="gramStart"/>
      <w:r w:rsidRPr="008B659C">
        <w:rPr>
          <w:rFonts w:ascii="Times New Roman" w:eastAsia="Times New Roman" w:hAnsi="Times New Roman"/>
          <w:sz w:val="24"/>
          <w:szCs w:val="24"/>
        </w:rPr>
        <w:t>,и</w:t>
      </w:r>
      <w:proofErr w:type="gramEnd"/>
      <w:r w:rsidRPr="008B659C">
        <w:rPr>
          <w:rFonts w:ascii="Times New Roman" w:eastAsia="Times New Roman" w:hAnsi="Times New Roman"/>
          <w:sz w:val="24"/>
          <w:szCs w:val="24"/>
        </w:rPr>
        <w:t>грушек</w:t>
      </w:r>
      <w:proofErr w:type="spellEnd"/>
      <w:r w:rsidRPr="008B659C">
        <w:rPr>
          <w:rFonts w:ascii="Times New Roman" w:eastAsia="Times New Roman" w:hAnsi="Times New Roman"/>
          <w:sz w:val="24"/>
          <w:szCs w:val="24"/>
        </w:rPr>
        <w:t xml:space="preserve"> и др. пособий развивающей предметно –пространственной среды в группах</w:t>
      </w:r>
    </w:p>
    <w:p w:rsidR="00CF4B31" w:rsidRPr="008B659C" w:rsidRDefault="006A27DC">
      <w:pPr>
        <w:tabs>
          <w:tab w:val="left" w:pos="2794"/>
          <w:tab w:val="center" w:pos="4947"/>
        </w:tabs>
        <w:spacing w:after="0" w:line="240" w:lineRule="auto"/>
        <w:ind w:left="709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>Практический семинар для педагогов</w:t>
      </w:r>
    </w:p>
    <w:p w:rsidR="00CF4B31" w:rsidRPr="008B659C" w:rsidRDefault="006A27DC">
      <w:pPr>
        <w:spacing w:after="0" w:line="240" w:lineRule="auto"/>
        <w:ind w:left="709" w:hanging="425"/>
        <w:jc w:val="center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 xml:space="preserve"> «Профилактика эмоционального выгорания воспитателей»</w:t>
      </w:r>
    </w:p>
    <w:p w:rsidR="00CF4B31" w:rsidRPr="008B659C" w:rsidRDefault="006A27DC">
      <w:pPr>
        <w:spacing w:after="0" w:line="240" w:lineRule="auto"/>
        <w:ind w:left="709" w:hanging="425"/>
        <w:jc w:val="center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Организатор: педагог-психолог Семенова О.Н.,</w:t>
      </w:r>
    </w:p>
    <w:p w:rsidR="00CF4B31" w:rsidRPr="008B659C" w:rsidRDefault="006A27DC">
      <w:pPr>
        <w:spacing w:after="0" w:line="240" w:lineRule="auto"/>
        <w:ind w:left="709" w:hanging="425"/>
        <w:jc w:val="center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Срок: ноябрь – апрель</w:t>
      </w:r>
    </w:p>
    <w:p w:rsidR="00CF4B31" w:rsidRPr="008B659C" w:rsidRDefault="00CF4B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F4B31" w:rsidRPr="008B659C" w:rsidRDefault="006A27DC">
      <w:pPr>
        <w:spacing w:after="0" w:line="240" w:lineRule="auto"/>
        <w:ind w:left="709"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659C">
        <w:rPr>
          <w:rFonts w:ascii="Times New Roman" w:eastAsia="Times New Roman" w:hAnsi="Times New Roman"/>
          <w:b/>
          <w:sz w:val="24"/>
          <w:szCs w:val="24"/>
        </w:rPr>
        <w:t xml:space="preserve">Изучение, обобщение и распространение передового опыта </w:t>
      </w:r>
    </w:p>
    <w:p w:rsidR="00CF4B31" w:rsidRPr="008B659C" w:rsidRDefault="006A27DC">
      <w:pPr>
        <w:spacing w:after="0" w:line="240" w:lineRule="auto"/>
        <w:ind w:left="709" w:hanging="425"/>
        <w:jc w:val="center"/>
        <w:rPr>
          <w:rFonts w:ascii="Times New Roman" w:eastAsia="Times New Roman" w:hAnsi="Times New Roman"/>
          <w:sz w:val="24"/>
          <w:szCs w:val="24"/>
        </w:rPr>
      </w:pPr>
      <w:r w:rsidRPr="008B659C">
        <w:rPr>
          <w:rFonts w:ascii="Times New Roman" w:eastAsia="Times New Roman" w:hAnsi="Times New Roman"/>
          <w:sz w:val="24"/>
          <w:szCs w:val="24"/>
        </w:rPr>
        <w:t>(педагогические чтения, публикации, участие в БОУ СП)</w:t>
      </w:r>
    </w:p>
    <w:p w:rsidR="00CF4B31" w:rsidRPr="008B659C" w:rsidRDefault="00CF4B31">
      <w:pPr>
        <w:spacing w:after="0" w:line="240" w:lineRule="auto"/>
        <w:ind w:left="709" w:hanging="425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ff5"/>
        <w:tblW w:w="12475" w:type="dxa"/>
        <w:tblInd w:w="2092" w:type="dxa"/>
        <w:tblLayout w:type="fixed"/>
        <w:tblLook w:val="0400" w:firstRow="0" w:lastRow="0" w:firstColumn="0" w:lastColumn="0" w:noHBand="0" w:noVBand="1"/>
      </w:tblPr>
      <w:tblGrid>
        <w:gridCol w:w="2235"/>
        <w:gridCol w:w="1984"/>
        <w:gridCol w:w="8256"/>
      </w:tblGrid>
      <w:tr w:rsidR="008B659C" w:rsidRPr="008B659C">
        <w:trPr>
          <w:trHeight w:val="403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8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8B659C" w:rsidRPr="008B659C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Ильинова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Педагогические условия для развития лидерских качеств ребенка</w:t>
            </w:r>
          </w:p>
          <w:p w:rsidR="00CF4B31" w:rsidRPr="008B659C" w:rsidRDefault="00CF4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659C" w:rsidRPr="008B659C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Васильева С.В.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детей игре на музыкальном инструменте народа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саха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659C" w:rsidRPr="008B659C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Афанасьев В.Н.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Специалист по дополнительному образованию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Развитие основ технического творчества у детей старшего дошкольного возраста</w:t>
            </w:r>
          </w:p>
        </w:tc>
      </w:tr>
      <w:tr w:rsidR="008B659C" w:rsidRPr="008B659C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Гаврильева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Е.Г</w:t>
            </w:r>
          </w:p>
          <w:p w:rsidR="00CF4B31" w:rsidRPr="008B659C" w:rsidRDefault="00CF4B31">
            <w:pPr>
              <w:spacing w:after="0" w:line="240" w:lineRule="auto"/>
              <w:ind w:left="709" w:hanging="42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 </w:t>
            </w:r>
          </w:p>
          <w:p w:rsidR="00CF4B31" w:rsidRPr="008B659C" w:rsidRDefault="00CF4B31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 по выявлению и развитию художественного творчества ребенка   </w:t>
            </w:r>
          </w:p>
        </w:tc>
      </w:tr>
      <w:tr w:rsidR="008B659C" w:rsidRPr="008B659C">
        <w:tc>
          <w:tcPr>
            <w:tcW w:w="2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Семенова О.Н.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ТРИЗ при развитии творческого начала детской деятельности </w:t>
            </w:r>
          </w:p>
          <w:p w:rsidR="00CF4B31" w:rsidRPr="008B659C" w:rsidRDefault="00CF4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659C" w:rsidRPr="008B659C">
        <w:trPr>
          <w:trHeight w:val="53"/>
        </w:trPr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Егорова Е.И.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2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Влияние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олонхо</w:t>
            </w:r>
            <w:proofErr w:type="spellEnd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 на развитие родной речи детей дошкольного возраста</w:t>
            </w:r>
          </w:p>
          <w:p w:rsidR="00CF4B31" w:rsidRPr="008B659C" w:rsidRDefault="00CF4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659C" w:rsidRPr="008B659C">
        <w:trPr>
          <w:trHeight w:val="53"/>
        </w:trPr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Попова М.А.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2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B31" w:rsidRPr="008B659C" w:rsidRDefault="006A2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 xml:space="preserve">Нравственное развитие ребенка посредством ознакомления с героями </w:t>
            </w:r>
            <w:proofErr w:type="spellStart"/>
            <w:r w:rsidRPr="008B659C">
              <w:rPr>
                <w:rFonts w:ascii="Times New Roman" w:eastAsia="Times New Roman" w:hAnsi="Times New Roman"/>
                <w:sz w:val="24"/>
                <w:szCs w:val="24"/>
              </w:rPr>
              <w:t>олонхо</w:t>
            </w:r>
            <w:proofErr w:type="spellEnd"/>
          </w:p>
          <w:p w:rsidR="00CF4B31" w:rsidRPr="008B659C" w:rsidRDefault="00CF4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F4B31" w:rsidRPr="008B659C" w:rsidRDefault="006A27DC">
      <w:pPr>
        <w:spacing w:after="0" w:line="240" w:lineRule="auto"/>
        <w:ind w:left="709" w:hanging="425"/>
        <w:jc w:val="center"/>
      </w:pPr>
      <w:r w:rsidRPr="008B659C">
        <w:rPr>
          <w:rFonts w:ascii="Times New Roman" w:eastAsia="Times New Roman" w:hAnsi="Times New Roman"/>
          <w:b/>
          <w:sz w:val="24"/>
          <w:szCs w:val="24"/>
        </w:rPr>
        <w:t> </w:t>
      </w:r>
    </w:p>
    <w:p w:rsidR="009756AC" w:rsidRDefault="009756AC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/>
          <w:b/>
        </w:rPr>
      </w:pPr>
    </w:p>
    <w:p w:rsidR="00CF4B31" w:rsidRPr="008B659C" w:rsidRDefault="006A27DC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/>
          <w:b/>
        </w:rPr>
      </w:pPr>
      <w:r w:rsidRPr="008B659C">
        <w:rPr>
          <w:rFonts w:ascii="Times New Roman" w:eastAsia="Times New Roman" w:hAnsi="Times New Roman"/>
          <w:b/>
        </w:rPr>
        <w:t>ПРИЛОЖЕНИЕ</w:t>
      </w:r>
    </w:p>
    <w:p w:rsidR="00CF4B31" w:rsidRPr="008B659C" w:rsidRDefault="006A27D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B659C">
        <w:rPr>
          <w:rFonts w:ascii="Times New Roman" w:eastAsia="Times New Roman" w:hAnsi="Times New Roman"/>
          <w:b/>
        </w:rPr>
        <w:t xml:space="preserve">Достижения МБДОУ ЦРР-д/с им. А.Г. </w:t>
      </w:r>
      <w:proofErr w:type="spellStart"/>
      <w:r w:rsidRPr="008B659C">
        <w:rPr>
          <w:rFonts w:ascii="Times New Roman" w:eastAsia="Times New Roman" w:hAnsi="Times New Roman"/>
          <w:b/>
        </w:rPr>
        <w:t>Габышева</w:t>
      </w:r>
      <w:proofErr w:type="spellEnd"/>
      <w:r w:rsidRPr="008B659C">
        <w:rPr>
          <w:rFonts w:ascii="Times New Roman" w:eastAsia="Times New Roman" w:hAnsi="Times New Roman"/>
          <w:b/>
        </w:rPr>
        <w:t xml:space="preserve"> за 2019-2020уч</w:t>
      </w:r>
      <w:proofErr w:type="gramStart"/>
      <w:r w:rsidRPr="008B659C">
        <w:rPr>
          <w:rFonts w:ascii="Times New Roman" w:eastAsia="Times New Roman" w:hAnsi="Times New Roman"/>
          <w:b/>
        </w:rPr>
        <w:t>.г</w:t>
      </w:r>
      <w:proofErr w:type="gramEnd"/>
      <w:r w:rsidRPr="008B659C">
        <w:rPr>
          <w:rFonts w:ascii="Times New Roman" w:eastAsia="Times New Roman" w:hAnsi="Times New Roman"/>
          <w:b/>
        </w:rPr>
        <w:t>од</w:t>
      </w:r>
    </w:p>
    <w:p w:rsidR="009756AC" w:rsidRPr="009432E5" w:rsidRDefault="009756AC" w:rsidP="009756AC">
      <w:pPr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/>
        </w:rPr>
      </w:pPr>
    </w:p>
    <w:p w:rsidR="009756AC" w:rsidRPr="009432E5" w:rsidRDefault="009756AC" w:rsidP="009756AC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9432E5">
        <w:rPr>
          <w:rFonts w:ascii="Times New Roman" w:hAnsi="Times New Roman"/>
          <w:b/>
        </w:rPr>
        <w:t>Окружной и районный уровень</w:t>
      </w:r>
    </w:p>
    <w:p w:rsidR="009756AC" w:rsidRPr="009432E5" w:rsidRDefault="009756AC" w:rsidP="009756AC">
      <w:pPr>
        <w:pStyle w:val="a4"/>
        <w:numPr>
          <w:ilvl w:val="0"/>
          <w:numId w:val="5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9432E5">
        <w:rPr>
          <w:rFonts w:ascii="Times New Roman" w:hAnsi="Times New Roman"/>
        </w:rPr>
        <w:t xml:space="preserve">Афанасьев </w:t>
      </w:r>
      <w:proofErr w:type="spellStart"/>
      <w:r w:rsidRPr="009432E5">
        <w:rPr>
          <w:rFonts w:ascii="Times New Roman" w:hAnsi="Times New Roman"/>
        </w:rPr>
        <w:t>Эрсан</w:t>
      </w:r>
      <w:proofErr w:type="spellEnd"/>
      <w:r w:rsidRPr="009432E5">
        <w:rPr>
          <w:rFonts w:ascii="Times New Roman" w:hAnsi="Times New Roman"/>
        </w:rPr>
        <w:t xml:space="preserve"> - 1 место на районных соревнованиях по робототехнике в категории «Боулинг» (руководитель Афанасьев В.Н.)</w:t>
      </w:r>
    </w:p>
    <w:p w:rsidR="009756AC" w:rsidRPr="009432E5" w:rsidRDefault="009756AC" w:rsidP="009756AC">
      <w:pPr>
        <w:pStyle w:val="a4"/>
        <w:numPr>
          <w:ilvl w:val="0"/>
          <w:numId w:val="5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9432E5">
        <w:rPr>
          <w:rFonts w:ascii="Times New Roman" w:hAnsi="Times New Roman"/>
        </w:rPr>
        <w:t xml:space="preserve">Афанасьев </w:t>
      </w:r>
      <w:proofErr w:type="spellStart"/>
      <w:r w:rsidRPr="009432E5">
        <w:rPr>
          <w:rFonts w:ascii="Times New Roman" w:hAnsi="Times New Roman"/>
        </w:rPr>
        <w:t>Сахаян</w:t>
      </w:r>
      <w:proofErr w:type="spellEnd"/>
      <w:r w:rsidRPr="009432E5">
        <w:rPr>
          <w:rFonts w:ascii="Times New Roman" w:hAnsi="Times New Roman"/>
        </w:rPr>
        <w:t xml:space="preserve"> - 2 место на районных соревнованиях по робототехнике в категории «Боулинг» (руководитель Афанасьев В.Н.)</w:t>
      </w:r>
    </w:p>
    <w:p w:rsidR="009756AC" w:rsidRPr="009432E5" w:rsidRDefault="009756AC" w:rsidP="009756AC">
      <w:pPr>
        <w:pStyle w:val="a4"/>
        <w:numPr>
          <w:ilvl w:val="0"/>
          <w:numId w:val="5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9432E5">
        <w:rPr>
          <w:rFonts w:ascii="Times New Roman" w:hAnsi="Times New Roman"/>
        </w:rPr>
        <w:t>Ансамбль «</w:t>
      </w:r>
      <w:proofErr w:type="spellStart"/>
      <w:r w:rsidRPr="009432E5">
        <w:rPr>
          <w:rFonts w:ascii="Times New Roman" w:hAnsi="Times New Roman"/>
        </w:rPr>
        <w:t>Тэлээрик</w:t>
      </w:r>
      <w:proofErr w:type="spellEnd"/>
      <w:r w:rsidRPr="009432E5">
        <w:rPr>
          <w:rFonts w:ascii="Times New Roman" w:hAnsi="Times New Roman"/>
        </w:rPr>
        <w:t>» - дипломант 2 степени на районном танцевальном конкурсе «Маленькие ангелы» (руководитель Бочкарева Э.Е.)</w:t>
      </w:r>
    </w:p>
    <w:p w:rsidR="009756AC" w:rsidRPr="009432E5" w:rsidRDefault="009756AC" w:rsidP="009756AC">
      <w:pPr>
        <w:pStyle w:val="a4"/>
        <w:numPr>
          <w:ilvl w:val="0"/>
          <w:numId w:val="5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9432E5">
        <w:rPr>
          <w:rFonts w:ascii="Times New Roman" w:hAnsi="Times New Roman"/>
        </w:rPr>
        <w:t>Мюзикл «</w:t>
      </w:r>
      <w:proofErr w:type="spellStart"/>
      <w:r w:rsidRPr="009432E5">
        <w:rPr>
          <w:rFonts w:ascii="Times New Roman" w:hAnsi="Times New Roman"/>
        </w:rPr>
        <w:t>Ньурба</w:t>
      </w:r>
      <w:proofErr w:type="spellEnd"/>
      <w:r w:rsidRPr="009432E5">
        <w:rPr>
          <w:rFonts w:ascii="Times New Roman" w:hAnsi="Times New Roman"/>
        </w:rPr>
        <w:t xml:space="preserve"> </w:t>
      </w:r>
      <w:proofErr w:type="spellStart"/>
      <w:r w:rsidRPr="009432E5">
        <w:rPr>
          <w:rFonts w:ascii="Times New Roman" w:hAnsi="Times New Roman"/>
        </w:rPr>
        <w:t>ньургун</w:t>
      </w:r>
      <w:proofErr w:type="spellEnd"/>
      <w:r w:rsidRPr="009432E5">
        <w:rPr>
          <w:rFonts w:ascii="Times New Roman" w:hAnsi="Times New Roman"/>
        </w:rPr>
        <w:t xml:space="preserve"> </w:t>
      </w:r>
      <w:proofErr w:type="spellStart"/>
      <w:r w:rsidRPr="009432E5">
        <w:rPr>
          <w:rFonts w:ascii="Times New Roman" w:hAnsi="Times New Roman"/>
        </w:rPr>
        <w:t>уола</w:t>
      </w:r>
      <w:proofErr w:type="spellEnd"/>
      <w:r w:rsidRPr="009432E5">
        <w:rPr>
          <w:rFonts w:ascii="Times New Roman" w:hAnsi="Times New Roman"/>
        </w:rPr>
        <w:t>» - 1 место на кустовом конкурсе «Победа – одна на всех» (руководитель Матвеева Н.В.)</w:t>
      </w:r>
    </w:p>
    <w:p w:rsidR="009756AC" w:rsidRPr="009432E5" w:rsidRDefault="009756AC" w:rsidP="009756AC">
      <w:pPr>
        <w:pStyle w:val="a4"/>
        <w:numPr>
          <w:ilvl w:val="0"/>
          <w:numId w:val="5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9432E5">
        <w:rPr>
          <w:rFonts w:ascii="Times New Roman" w:hAnsi="Times New Roman"/>
        </w:rPr>
        <w:t>Мюзикл «</w:t>
      </w:r>
      <w:proofErr w:type="spellStart"/>
      <w:r w:rsidRPr="009432E5">
        <w:rPr>
          <w:rFonts w:ascii="Times New Roman" w:hAnsi="Times New Roman"/>
        </w:rPr>
        <w:t>Ньурба</w:t>
      </w:r>
      <w:proofErr w:type="spellEnd"/>
      <w:r w:rsidRPr="009432E5">
        <w:rPr>
          <w:rFonts w:ascii="Times New Roman" w:hAnsi="Times New Roman"/>
        </w:rPr>
        <w:t xml:space="preserve"> </w:t>
      </w:r>
      <w:proofErr w:type="spellStart"/>
      <w:r w:rsidRPr="009432E5">
        <w:rPr>
          <w:rFonts w:ascii="Times New Roman" w:hAnsi="Times New Roman"/>
        </w:rPr>
        <w:t>ньургун</w:t>
      </w:r>
      <w:proofErr w:type="spellEnd"/>
      <w:r w:rsidRPr="009432E5">
        <w:rPr>
          <w:rFonts w:ascii="Times New Roman" w:hAnsi="Times New Roman"/>
        </w:rPr>
        <w:t xml:space="preserve"> </w:t>
      </w:r>
      <w:proofErr w:type="spellStart"/>
      <w:r w:rsidRPr="009432E5">
        <w:rPr>
          <w:rFonts w:ascii="Times New Roman" w:hAnsi="Times New Roman"/>
        </w:rPr>
        <w:t>уола</w:t>
      </w:r>
      <w:proofErr w:type="spellEnd"/>
      <w:r w:rsidRPr="009432E5">
        <w:rPr>
          <w:rFonts w:ascii="Times New Roman" w:hAnsi="Times New Roman"/>
        </w:rPr>
        <w:t>» - 2 место на районном конкурсе «Победа – одна на всех» (руководитель Матвеева Н.В.)</w:t>
      </w:r>
    </w:p>
    <w:p w:rsidR="009756AC" w:rsidRPr="009432E5" w:rsidRDefault="009756AC" w:rsidP="009756AC">
      <w:pPr>
        <w:pStyle w:val="a4"/>
        <w:numPr>
          <w:ilvl w:val="0"/>
          <w:numId w:val="5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9432E5">
        <w:rPr>
          <w:rFonts w:ascii="Times New Roman" w:hAnsi="Times New Roman"/>
        </w:rPr>
        <w:t xml:space="preserve">Николаев </w:t>
      </w:r>
      <w:proofErr w:type="spellStart"/>
      <w:r w:rsidRPr="009432E5">
        <w:rPr>
          <w:rFonts w:ascii="Times New Roman" w:hAnsi="Times New Roman"/>
        </w:rPr>
        <w:t>Эрчим</w:t>
      </w:r>
      <w:proofErr w:type="spellEnd"/>
      <w:r w:rsidRPr="009432E5">
        <w:rPr>
          <w:rFonts w:ascii="Times New Roman" w:hAnsi="Times New Roman"/>
        </w:rPr>
        <w:t xml:space="preserve"> – 2 место на районном конкурсе чтецов «</w:t>
      </w:r>
      <w:proofErr w:type="spellStart"/>
      <w:r w:rsidRPr="009432E5">
        <w:rPr>
          <w:rFonts w:ascii="Times New Roman" w:hAnsi="Times New Roman"/>
        </w:rPr>
        <w:t>Буорах</w:t>
      </w:r>
      <w:proofErr w:type="spellEnd"/>
      <w:r w:rsidRPr="009432E5">
        <w:rPr>
          <w:rFonts w:ascii="Times New Roman" w:hAnsi="Times New Roman"/>
        </w:rPr>
        <w:t xml:space="preserve"> </w:t>
      </w:r>
      <w:proofErr w:type="spellStart"/>
      <w:r w:rsidRPr="009432E5">
        <w:rPr>
          <w:rFonts w:ascii="Times New Roman" w:hAnsi="Times New Roman"/>
        </w:rPr>
        <w:t>сыттаах</w:t>
      </w:r>
      <w:proofErr w:type="spellEnd"/>
      <w:r w:rsidRPr="009432E5">
        <w:rPr>
          <w:rFonts w:ascii="Times New Roman" w:hAnsi="Times New Roman"/>
        </w:rPr>
        <w:t xml:space="preserve"> </w:t>
      </w:r>
      <w:proofErr w:type="spellStart"/>
      <w:r w:rsidRPr="009432E5">
        <w:rPr>
          <w:rFonts w:ascii="Times New Roman" w:hAnsi="Times New Roman"/>
        </w:rPr>
        <w:t>хоьооннор</w:t>
      </w:r>
      <w:proofErr w:type="spellEnd"/>
      <w:r w:rsidRPr="009432E5">
        <w:rPr>
          <w:rFonts w:ascii="Times New Roman" w:hAnsi="Times New Roman"/>
        </w:rPr>
        <w:t>» (руководитель Матвеева Н.В.)</w:t>
      </w:r>
    </w:p>
    <w:p w:rsidR="009756AC" w:rsidRPr="009432E5" w:rsidRDefault="009756AC" w:rsidP="009756AC">
      <w:pPr>
        <w:pStyle w:val="a4"/>
        <w:numPr>
          <w:ilvl w:val="0"/>
          <w:numId w:val="5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9432E5">
        <w:rPr>
          <w:rFonts w:ascii="Times New Roman" w:hAnsi="Times New Roman"/>
        </w:rPr>
        <w:t xml:space="preserve">Васильева </w:t>
      </w:r>
      <w:proofErr w:type="spellStart"/>
      <w:r w:rsidRPr="009432E5">
        <w:rPr>
          <w:rFonts w:ascii="Times New Roman" w:hAnsi="Times New Roman"/>
        </w:rPr>
        <w:t>Айна</w:t>
      </w:r>
      <w:proofErr w:type="spellEnd"/>
      <w:r w:rsidRPr="009432E5">
        <w:rPr>
          <w:rFonts w:ascii="Times New Roman" w:hAnsi="Times New Roman"/>
        </w:rPr>
        <w:t>, Самсонова Маргарита – 3 место на выставке-конкурсе прикладного творчества дошкольников по разделу «Текстильная аппликация» (руководитель Семенова Н.С.)</w:t>
      </w:r>
    </w:p>
    <w:p w:rsidR="009756AC" w:rsidRPr="009432E5" w:rsidRDefault="009756AC" w:rsidP="009756AC">
      <w:pPr>
        <w:pStyle w:val="a4"/>
        <w:numPr>
          <w:ilvl w:val="0"/>
          <w:numId w:val="5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9432E5">
        <w:rPr>
          <w:rFonts w:ascii="Times New Roman" w:hAnsi="Times New Roman"/>
        </w:rPr>
        <w:t>Никифорова Кристина – 1 место в номинации «Стендовые модели» на районной дистанционной выставке технического творчества ДОУ, посвященного 75-летию Победы в ВОВ (руководитель Егорова Е.И.)</w:t>
      </w:r>
    </w:p>
    <w:p w:rsidR="009756AC" w:rsidRPr="009432E5" w:rsidRDefault="009756AC" w:rsidP="009756AC">
      <w:pPr>
        <w:pStyle w:val="a4"/>
        <w:numPr>
          <w:ilvl w:val="0"/>
          <w:numId w:val="5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9432E5">
        <w:rPr>
          <w:rFonts w:ascii="Times New Roman" w:hAnsi="Times New Roman"/>
        </w:rPr>
        <w:t>Иванов Дамир - 1 место в номинации «Робототехника» на районной дистанционной выставке технического творчества ДОУ, посвященного 75-летию Победы в ВОВ (руководитель Семенова Н.С.)</w:t>
      </w:r>
    </w:p>
    <w:p w:rsidR="009756AC" w:rsidRPr="009432E5" w:rsidRDefault="009756AC" w:rsidP="009756AC">
      <w:pPr>
        <w:pStyle w:val="a4"/>
        <w:numPr>
          <w:ilvl w:val="0"/>
          <w:numId w:val="5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9432E5">
        <w:rPr>
          <w:rFonts w:ascii="Times New Roman" w:hAnsi="Times New Roman"/>
        </w:rPr>
        <w:t xml:space="preserve"> </w:t>
      </w:r>
      <w:proofErr w:type="spellStart"/>
      <w:r w:rsidRPr="009432E5">
        <w:rPr>
          <w:rFonts w:ascii="Times New Roman" w:hAnsi="Times New Roman"/>
        </w:rPr>
        <w:t>Саввинов</w:t>
      </w:r>
      <w:proofErr w:type="spellEnd"/>
      <w:r w:rsidRPr="009432E5">
        <w:rPr>
          <w:rFonts w:ascii="Times New Roman" w:hAnsi="Times New Roman"/>
        </w:rPr>
        <w:t xml:space="preserve"> Кирилл – 1 место в номинации «</w:t>
      </w:r>
      <w:proofErr w:type="spellStart"/>
      <w:r w:rsidRPr="009432E5">
        <w:rPr>
          <w:rFonts w:ascii="Times New Roman" w:hAnsi="Times New Roman"/>
        </w:rPr>
        <w:t>Автомоделирование</w:t>
      </w:r>
      <w:proofErr w:type="spellEnd"/>
      <w:r w:rsidRPr="009432E5">
        <w:rPr>
          <w:rFonts w:ascii="Times New Roman" w:hAnsi="Times New Roman"/>
        </w:rPr>
        <w:t xml:space="preserve">» на районной дистанционной выставке технического творчества ДОУ, посвященного 75-летию Победы в ВОВ (руководитель родитель  </w:t>
      </w:r>
      <w:proofErr w:type="spellStart"/>
      <w:r w:rsidRPr="009432E5">
        <w:rPr>
          <w:rFonts w:ascii="Times New Roman" w:hAnsi="Times New Roman"/>
        </w:rPr>
        <w:t>Савиинова</w:t>
      </w:r>
      <w:proofErr w:type="spellEnd"/>
      <w:r w:rsidRPr="009432E5">
        <w:rPr>
          <w:rFonts w:ascii="Times New Roman" w:hAnsi="Times New Roman"/>
        </w:rPr>
        <w:t xml:space="preserve"> М.И.)</w:t>
      </w:r>
    </w:p>
    <w:p w:rsidR="009756AC" w:rsidRPr="009432E5" w:rsidRDefault="009756AC" w:rsidP="009756AC">
      <w:pPr>
        <w:pStyle w:val="a4"/>
        <w:numPr>
          <w:ilvl w:val="0"/>
          <w:numId w:val="55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9432E5">
        <w:rPr>
          <w:rFonts w:ascii="Times New Roman" w:hAnsi="Times New Roman"/>
        </w:rPr>
        <w:t xml:space="preserve"> Тимофеев Дима – 2 место в номинации «Стендовые модели» на районной дистанционной выставке технического творчества ДОУ, посвященного 75-летию Победы в ВОВ (руководитель родитель Тимофеева Т.С.)</w:t>
      </w:r>
    </w:p>
    <w:p w:rsidR="009756AC" w:rsidRPr="009432E5" w:rsidRDefault="009756AC" w:rsidP="009756AC">
      <w:pPr>
        <w:pStyle w:val="a4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</w:rPr>
      </w:pPr>
    </w:p>
    <w:p w:rsidR="009756AC" w:rsidRPr="009432E5" w:rsidRDefault="009756AC" w:rsidP="009756AC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9432E5">
        <w:rPr>
          <w:rFonts w:ascii="Times New Roman" w:hAnsi="Times New Roman"/>
          <w:b/>
        </w:rPr>
        <w:t>Региональный и республиканский уровень</w:t>
      </w:r>
    </w:p>
    <w:p w:rsidR="009756AC" w:rsidRPr="009432E5" w:rsidRDefault="009756AC" w:rsidP="009756AC">
      <w:pPr>
        <w:pStyle w:val="a4"/>
        <w:numPr>
          <w:ilvl w:val="0"/>
          <w:numId w:val="56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9432E5">
        <w:rPr>
          <w:rFonts w:ascii="Times New Roman" w:hAnsi="Times New Roman"/>
        </w:rPr>
        <w:t xml:space="preserve">Афанасьев </w:t>
      </w:r>
      <w:proofErr w:type="spellStart"/>
      <w:r w:rsidRPr="009432E5">
        <w:rPr>
          <w:rFonts w:ascii="Times New Roman" w:hAnsi="Times New Roman"/>
        </w:rPr>
        <w:t>Сахаян</w:t>
      </w:r>
      <w:proofErr w:type="spellEnd"/>
      <w:r w:rsidRPr="009432E5">
        <w:rPr>
          <w:rFonts w:ascii="Times New Roman" w:hAnsi="Times New Roman"/>
        </w:rPr>
        <w:t xml:space="preserve"> – 2 место на республиканских соревнованиях по образовательной робототехнике «Деталька-2020» в категории «Баскетбол» (руководитель Афанасьев В.Н.)</w:t>
      </w:r>
    </w:p>
    <w:p w:rsidR="009756AC" w:rsidRPr="009432E5" w:rsidRDefault="009756AC" w:rsidP="009756AC">
      <w:pPr>
        <w:pStyle w:val="a4"/>
        <w:numPr>
          <w:ilvl w:val="0"/>
          <w:numId w:val="56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9432E5">
        <w:rPr>
          <w:rFonts w:ascii="Times New Roman" w:hAnsi="Times New Roman"/>
        </w:rPr>
        <w:t>Команда «</w:t>
      </w:r>
      <w:proofErr w:type="spellStart"/>
      <w:r w:rsidRPr="009432E5">
        <w:rPr>
          <w:rFonts w:ascii="Times New Roman" w:hAnsi="Times New Roman"/>
          <w:lang w:val="en-US"/>
        </w:rPr>
        <w:t>Robik</w:t>
      </w:r>
      <w:proofErr w:type="spellEnd"/>
      <w:r w:rsidRPr="009432E5">
        <w:rPr>
          <w:rFonts w:ascii="Times New Roman" w:hAnsi="Times New Roman"/>
        </w:rPr>
        <w:t>-</w:t>
      </w:r>
      <w:proofErr w:type="spellStart"/>
      <w:r w:rsidRPr="009432E5">
        <w:rPr>
          <w:rFonts w:ascii="Times New Roman" w:hAnsi="Times New Roman"/>
          <w:lang w:val="en-US"/>
        </w:rPr>
        <w:t>bihik</w:t>
      </w:r>
      <w:proofErr w:type="spellEnd"/>
      <w:r w:rsidRPr="009432E5">
        <w:rPr>
          <w:rFonts w:ascii="Times New Roman" w:hAnsi="Times New Roman"/>
        </w:rPr>
        <w:t xml:space="preserve">» - победитель в номинации «Необычные механизмы» на зональном этапе Всероссийского чемпионата в категории </w:t>
      </w:r>
      <w:r w:rsidRPr="009432E5">
        <w:rPr>
          <w:rFonts w:ascii="Times New Roman" w:hAnsi="Times New Roman"/>
          <w:lang w:val="en-US"/>
        </w:rPr>
        <w:t>FLL</w:t>
      </w:r>
      <w:r w:rsidRPr="009432E5">
        <w:rPr>
          <w:rFonts w:ascii="Times New Roman" w:hAnsi="Times New Roman"/>
        </w:rPr>
        <w:t xml:space="preserve"> </w:t>
      </w:r>
      <w:proofErr w:type="spellStart"/>
      <w:r w:rsidRPr="009432E5">
        <w:rPr>
          <w:rFonts w:ascii="Times New Roman" w:hAnsi="Times New Roman"/>
          <w:lang w:val="en-US"/>
        </w:rPr>
        <w:t>JuniorDiscovery</w:t>
      </w:r>
      <w:proofErr w:type="spellEnd"/>
      <w:r w:rsidRPr="009432E5">
        <w:rPr>
          <w:rFonts w:ascii="Times New Roman" w:hAnsi="Times New Roman"/>
        </w:rPr>
        <w:t xml:space="preserve"> (руководители Федорова К.М., Семенова Н.С.)</w:t>
      </w:r>
    </w:p>
    <w:p w:rsidR="009756AC" w:rsidRPr="009432E5" w:rsidRDefault="009756AC" w:rsidP="009756AC">
      <w:pPr>
        <w:pStyle w:val="a4"/>
        <w:numPr>
          <w:ilvl w:val="0"/>
          <w:numId w:val="56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9432E5">
        <w:rPr>
          <w:rFonts w:ascii="Times New Roman" w:hAnsi="Times New Roman"/>
        </w:rPr>
        <w:t>Ансамбль «</w:t>
      </w:r>
      <w:proofErr w:type="spellStart"/>
      <w:r w:rsidRPr="009432E5">
        <w:rPr>
          <w:rFonts w:ascii="Times New Roman" w:hAnsi="Times New Roman"/>
        </w:rPr>
        <w:t>Тэлээрик</w:t>
      </w:r>
      <w:proofErr w:type="spellEnd"/>
      <w:r w:rsidRPr="009432E5">
        <w:rPr>
          <w:rFonts w:ascii="Times New Roman" w:hAnsi="Times New Roman"/>
        </w:rPr>
        <w:t>» - лауреат 3 степени на республиканском танцевальном конкурсе «Бриллиантовые нотки» (руководитель Бочкарева Э.Е.)</w:t>
      </w:r>
    </w:p>
    <w:p w:rsidR="009756AC" w:rsidRPr="009432E5" w:rsidRDefault="009756AC" w:rsidP="009756AC">
      <w:pPr>
        <w:pStyle w:val="a4"/>
        <w:numPr>
          <w:ilvl w:val="0"/>
          <w:numId w:val="56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9432E5">
        <w:rPr>
          <w:rFonts w:ascii="Times New Roman" w:hAnsi="Times New Roman"/>
        </w:rPr>
        <w:t>Ансамбль «</w:t>
      </w:r>
      <w:proofErr w:type="spellStart"/>
      <w:r w:rsidRPr="009432E5">
        <w:rPr>
          <w:rFonts w:ascii="Times New Roman" w:hAnsi="Times New Roman"/>
        </w:rPr>
        <w:t>Кустукчааннар</w:t>
      </w:r>
      <w:proofErr w:type="spellEnd"/>
      <w:r w:rsidRPr="009432E5">
        <w:rPr>
          <w:rFonts w:ascii="Times New Roman" w:hAnsi="Times New Roman"/>
        </w:rPr>
        <w:t>» - лауреат 1 степени на республиканском конкурсе «</w:t>
      </w:r>
      <w:proofErr w:type="spellStart"/>
      <w:r w:rsidRPr="009432E5">
        <w:rPr>
          <w:rFonts w:ascii="Times New Roman" w:hAnsi="Times New Roman"/>
        </w:rPr>
        <w:t>Кемус</w:t>
      </w:r>
      <w:proofErr w:type="spellEnd"/>
      <w:r w:rsidRPr="009432E5">
        <w:rPr>
          <w:rFonts w:ascii="Times New Roman" w:hAnsi="Times New Roman"/>
        </w:rPr>
        <w:t xml:space="preserve"> </w:t>
      </w:r>
      <w:proofErr w:type="spellStart"/>
      <w:r w:rsidRPr="009432E5">
        <w:rPr>
          <w:rFonts w:ascii="Times New Roman" w:hAnsi="Times New Roman"/>
        </w:rPr>
        <w:t>ыллык</w:t>
      </w:r>
      <w:proofErr w:type="spellEnd"/>
      <w:r w:rsidRPr="009432E5">
        <w:rPr>
          <w:rFonts w:ascii="Times New Roman" w:hAnsi="Times New Roman"/>
        </w:rPr>
        <w:t>» (руководитель Васильева С.В.)</w:t>
      </w:r>
    </w:p>
    <w:p w:rsidR="009756AC" w:rsidRPr="009432E5" w:rsidRDefault="009756AC" w:rsidP="009756AC">
      <w:pPr>
        <w:pStyle w:val="a4"/>
        <w:numPr>
          <w:ilvl w:val="0"/>
          <w:numId w:val="56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9432E5">
        <w:rPr>
          <w:rFonts w:ascii="Times New Roman" w:hAnsi="Times New Roman"/>
        </w:rPr>
        <w:lastRenderedPageBreak/>
        <w:t>Ансамбль «</w:t>
      </w:r>
      <w:proofErr w:type="spellStart"/>
      <w:r w:rsidRPr="009432E5">
        <w:rPr>
          <w:rFonts w:ascii="Times New Roman" w:hAnsi="Times New Roman"/>
        </w:rPr>
        <w:t>Кунчээн</w:t>
      </w:r>
      <w:proofErr w:type="spellEnd"/>
      <w:r w:rsidRPr="009432E5">
        <w:rPr>
          <w:rFonts w:ascii="Times New Roman" w:hAnsi="Times New Roman"/>
        </w:rPr>
        <w:t>» - лауреат 1 степени на республиканском конкурсе «Зима начинается с Якутии» (руководитель Васильева С.В.)</w:t>
      </w:r>
    </w:p>
    <w:p w:rsidR="009756AC" w:rsidRPr="009432E5" w:rsidRDefault="009756AC" w:rsidP="009756AC">
      <w:pPr>
        <w:pStyle w:val="a4"/>
        <w:numPr>
          <w:ilvl w:val="0"/>
          <w:numId w:val="56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9432E5">
        <w:rPr>
          <w:rFonts w:ascii="Times New Roman" w:hAnsi="Times New Roman"/>
        </w:rPr>
        <w:t xml:space="preserve">Иванова </w:t>
      </w:r>
      <w:proofErr w:type="spellStart"/>
      <w:r w:rsidRPr="009432E5">
        <w:rPr>
          <w:rFonts w:ascii="Times New Roman" w:hAnsi="Times New Roman"/>
        </w:rPr>
        <w:t>Нарыйаана</w:t>
      </w:r>
      <w:proofErr w:type="spellEnd"/>
      <w:r w:rsidRPr="009432E5">
        <w:rPr>
          <w:rFonts w:ascii="Times New Roman" w:hAnsi="Times New Roman"/>
        </w:rPr>
        <w:t xml:space="preserve"> – дипломант 1 степени, Акимов Виктор – дипломант 2 степени на республиканском фестивале-конкурсе «Таланты земли </w:t>
      </w:r>
      <w:proofErr w:type="spellStart"/>
      <w:r w:rsidRPr="009432E5">
        <w:rPr>
          <w:rFonts w:ascii="Times New Roman" w:hAnsi="Times New Roman"/>
        </w:rPr>
        <w:t>олонхо</w:t>
      </w:r>
      <w:proofErr w:type="spellEnd"/>
      <w:r w:rsidRPr="009432E5">
        <w:rPr>
          <w:rFonts w:ascii="Times New Roman" w:hAnsi="Times New Roman"/>
        </w:rPr>
        <w:t>» (руководитель Матвеева Н.В.)</w:t>
      </w:r>
    </w:p>
    <w:p w:rsidR="009756AC" w:rsidRPr="009432E5" w:rsidRDefault="009756AC" w:rsidP="009756AC">
      <w:pPr>
        <w:pStyle w:val="a4"/>
        <w:numPr>
          <w:ilvl w:val="0"/>
          <w:numId w:val="56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proofErr w:type="spellStart"/>
      <w:r w:rsidRPr="009432E5">
        <w:rPr>
          <w:rFonts w:ascii="Times New Roman" w:hAnsi="Times New Roman"/>
        </w:rPr>
        <w:t>Хартасова</w:t>
      </w:r>
      <w:proofErr w:type="spellEnd"/>
      <w:r w:rsidRPr="009432E5">
        <w:rPr>
          <w:rFonts w:ascii="Times New Roman" w:hAnsi="Times New Roman"/>
        </w:rPr>
        <w:t xml:space="preserve"> Николина – дипломант 1 степени, Ксенофонтов </w:t>
      </w:r>
      <w:proofErr w:type="spellStart"/>
      <w:r w:rsidRPr="009432E5">
        <w:rPr>
          <w:rFonts w:ascii="Times New Roman" w:hAnsi="Times New Roman"/>
        </w:rPr>
        <w:t>Мичил</w:t>
      </w:r>
      <w:proofErr w:type="spellEnd"/>
      <w:r w:rsidRPr="009432E5">
        <w:rPr>
          <w:rFonts w:ascii="Times New Roman" w:hAnsi="Times New Roman"/>
        </w:rPr>
        <w:t xml:space="preserve"> – дипломант 3 степени на республиканском фестивале-конкурсе «Таланты земли </w:t>
      </w:r>
      <w:proofErr w:type="spellStart"/>
      <w:r w:rsidRPr="009432E5">
        <w:rPr>
          <w:rFonts w:ascii="Times New Roman" w:hAnsi="Times New Roman"/>
        </w:rPr>
        <w:t>олонхо</w:t>
      </w:r>
      <w:proofErr w:type="spellEnd"/>
      <w:r w:rsidRPr="009432E5">
        <w:rPr>
          <w:rFonts w:ascii="Times New Roman" w:hAnsi="Times New Roman"/>
        </w:rPr>
        <w:t>» (руководитель Федорова К.М.)</w:t>
      </w:r>
    </w:p>
    <w:p w:rsidR="009756AC" w:rsidRPr="009432E5" w:rsidRDefault="009756AC" w:rsidP="009756AC">
      <w:pPr>
        <w:pStyle w:val="a4"/>
        <w:numPr>
          <w:ilvl w:val="0"/>
          <w:numId w:val="56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9432E5">
        <w:rPr>
          <w:rFonts w:ascii="Times New Roman" w:hAnsi="Times New Roman"/>
        </w:rPr>
        <w:t xml:space="preserve">Иванова </w:t>
      </w:r>
      <w:proofErr w:type="spellStart"/>
      <w:r w:rsidRPr="009432E5">
        <w:rPr>
          <w:rFonts w:ascii="Times New Roman" w:hAnsi="Times New Roman"/>
        </w:rPr>
        <w:t>Нарыйаана</w:t>
      </w:r>
      <w:proofErr w:type="spellEnd"/>
      <w:r w:rsidRPr="009432E5">
        <w:rPr>
          <w:rFonts w:ascii="Times New Roman" w:hAnsi="Times New Roman"/>
        </w:rPr>
        <w:t xml:space="preserve"> – 1 место на региональных соревнованиях по шашкам (руководитель Илларионова Т.Т.)</w:t>
      </w:r>
    </w:p>
    <w:p w:rsidR="009756AC" w:rsidRPr="009432E5" w:rsidRDefault="009756AC" w:rsidP="009756AC">
      <w:pPr>
        <w:pStyle w:val="a4"/>
        <w:numPr>
          <w:ilvl w:val="0"/>
          <w:numId w:val="56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9432E5">
        <w:rPr>
          <w:rFonts w:ascii="Times New Roman" w:hAnsi="Times New Roman"/>
        </w:rPr>
        <w:t>Акимов Виктор – обладатель номинации «За выразительность исполнения» на республиканском открытом заочном конкурсе чтецов «Поклонимся великим тем годам» (руководитель Матвеева Н.Н.)</w:t>
      </w:r>
    </w:p>
    <w:p w:rsidR="009756AC" w:rsidRPr="009432E5" w:rsidRDefault="009756AC" w:rsidP="009756AC">
      <w:pPr>
        <w:pStyle w:val="a4"/>
        <w:numPr>
          <w:ilvl w:val="0"/>
          <w:numId w:val="56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9432E5">
        <w:rPr>
          <w:rFonts w:ascii="Times New Roman" w:hAnsi="Times New Roman"/>
        </w:rPr>
        <w:t xml:space="preserve"> Афанасьев </w:t>
      </w:r>
      <w:proofErr w:type="spellStart"/>
      <w:r w:rsidRPr="009432E5">
        <w:rPr>
          <w:rFonts w:ascii="Times New Roman" w:hAnsi="Times New Roman"/>
        </w:rPr>
        <w:t>Эрсан</w:t>
      </w:r>
      <w:proofErr w:type="spellEnd"/>
      <w:r w:rsidRPr="009432E5">
        <w:rPr>
          <w:rFonts w:ascii="Times New Roman" w:hAnsi="Times New Roman"/>
        </w:rPr>
        <w:t xml:space="preserve"> – победитель направления «Свободная фантазия ЛЕГО» на открытом фестивале по </w:t>
      </w:r>
      <w:proofErr w:type="spellStart"/>
      <w:r w:rsidRPr="009432E5">
        <w:rPr>
          <w:rFonts w:ascii="Times New Roman" w:hAnsi="Times New Roman"/>
        </w:rPr>
        <w:t>лего</w:t>
      </w:r>
      <w:proofErr w:type="spellEnd"/>
      <w:r w:rsidRPr="009432E5">
        <w:rPr>
          <w:rFonts w:ascii="Times New Roman" w:hAnsi="Times New Roman"/>
        </w:rPr>
        <w:t>-конструированию и робототехнике (руководитель Афанасьев В.Н.)</w:t>
      </w:r>
    </w:p>
    <w:p w:rsidR="009756AC" w:rsidRPr="009432E5" w:rsidRDefault="009756AC" w:rsidP="009756AC">
      <w:pPr>
        <w:pStyle w:val="a4"/>
        <w:numPr>
          <w:ilvl w:val="0"/>
          <w:numId w:val="56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9432E5">
        <w:rPr>
          <w:rFonts w:ascii="Times New Roman" w:hAnsi="Times New Roman"/>
        </w:rPr>
        <w:t xml:space="preserve"> Воспитанники подготовительной группы – диплом 1 степени за победу в конкурсе «ЛЕГО-анимация» на открытом фестивале по </w:t>
      </w:r>
      <w:proofErr w:type="spellStart"/>
      <w:r w:rsidRPr="009432E5">
        <w:rPr>
          <w:rFonts w:ascii="Times New Roman" w:hAnsi="Times New Roman"/>
        </w:rPr>
        <w:t>лего</w:t>
      </w:r>
      <w:proofErr w:type="spellEnd"/>
      <w:r w:rsidRPr="009432E5">
        <w:rPr>
          <w:rFonts w:ascii="Times New Roman" w:hAnsi="Times New Roman"/>
        </w:rPr>
        <w:t>-конструированию и робототехнике (руководители Афанасьев В.Н, Афанасьева В.Н, Семенова О.Н.)</w:t>
      </w:r>
    </w:p>
    <w:p w:rsidR="009756AC" w:rsidRPr="009432E5" w:rsidRDefault="009756AC" w:rsidP="009756AC">
      <w:pPr>
        <w:pStyle w:val="a4"/>
        <w:numPr>
          <w:ilvl w:val="0"/>
          <w:numId w:val="56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9432E5">
        <w:rPr>
          <w:rFonts w:ascii="Times New Roman" w:hAnsi="Times New Roman"/>
        </w:rPr>
        <w:t xml:space="preserve"> </w:t>
      </w:r>
      <w:proofErr w:type="spellStart"/>
      <w:r w:rsidRPr="009432E5">
        <w:rPr>
          <w:rFonts w:ascii="Times New Roman" w:hAnsi="Times New Roman"/>
        </w:rPr>
        <w:t>Хартасова</w:t>
      </w:r>
      <w:proofErr w:type="spellEnd"/>
      <w:r w:rsidRPr="009432E5">
        <w:rPr>
          <w:rFonts w:ascii="Times New Roman" w:hAnsi="Times New Roman"/>
        </w:rPr>
        <w:t xml:space="preserve"> Николина, Акимов Виктор, Николаев </w:t>
      </w:r>
      <w:proofErr w:type="spellStart"/>
      <w:r w:rsidRPr="009432E5">
        <w:rPr>
          <w:rFonts w:ascii="Times New Roman" w:hAnsi="Times New Roman"/>
        </w:rPr>
        <w:t>Эрчим</w:t>
      </w:r>
      <w:proofErr w:type="spellEnd"/>
      <w:r w:rsidRPr="009432E5">
        <w:rPr>
          <w:rFonts w:ascii="Times New Roman" w:hAnsi="Times New Roman"/>
        </w:rPr>
        <w:t xml:space="preserve"> – дипломы 1 степени на республиканском конкурсе «Великая Победа», посвященного 75-летию Победы в ВОВ (руководитель Матвеева Н.В.)</w:t>
      </w:r>
    </w:p>
    <w:p w:rsidR="009756AC" w:rsidRPr="009432E5" w:rsidRDefault="009756AC" w:rsidP="009756AC">
      <w:pPr>
        <w:pStyle w:val="a4"/>
        <w:numPr>
          <w:ilvl w:val="0"/>
          <w:numId w:val="56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9432E5">
        <w:rPr>
          <w:rFonts w:ascii="Times New Roman" w:hAnsi="Times New Roman"/>
        </w:rPr>
        <w:t xml:space="preserve"> Ансамбль «</w:t>
      </w:r>
      <w:proofErr w:type="spellStart"/>
      <w:r w:rsidRPr="009432E5">
        <w:rPr>
          <w:rFonts w:ascii="Times New Roman" w:hAnsi="Times New Roman"/>
        </w:rPr>
        <w:t>Кунчээн</w:t>
      </w:r>
      <w:proofErr w:type="spellEnd"/>
      <w:r w:rsidRPr="009432E5">
        <w:rPr>
          <w:rFonts w:ascii="Times New Roman" w:hAnsi="Times New Roman"/>
        </w:rPr>
        <w:t>» - лауреаты 3 степени на республиканском конкурсе «Великая Победа», посвященного 75-летию Победы в ВОВ (руководитель Васильева С.В.)</w:t>
      </w:r>
    </w:p>
    <w:p w:rsidR="009756AC" w:rsidRPr="009432E5" w:rsidRDefault="009756AC" w:rsidP="009756AC">
      <w:pPr>
        <w:pStyle w:val="a4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</w:rPr>
      </w:pPr>
    </w:p>
    <w:p w:rsidR="009756AC" w:rsidRPr="009432E5" w:rsidRDefault="009756AC" w:rsidP="009756AC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</w:rPr>
      </w:pPr>
      <w:r w:rsidRPr="009432E5">
        <w:rPr>
          <w:rFonts w:ascii="Times New Roman" w:hAnsi="Times New Roman"/>
          <w:b/>
        </w:rPr>
        <w:t xml:space="preserve">Всероссийский уровень </w:t>
      </w:r>
    </w:p>
    <w:p w:rsidR="009756AC" w:rsidRPr="009432E5" w:rsidRDefault="009756AC" w:rsidP="009756AC">
      <w:pPr>
        <w:pStyle w:val="a4"/>
        <w:numPr>
          <w:ilvl w:val="0"/>
          <w:numId w:val="57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9432E5">
        <w:rPr>
          <w:rFonts w:ascii="Times New Roman" w:hAnsi="Times New Roman"/>
        </w:rPr>
        <w:t>Обоев Егор – диплом 1 степени Всероссийского детского конкурса по конструированию «ЛЕГО-страна» в номинации «</w:t>
      </w:r>
      <w:proofErr w:type="spellStart"/>
      <w:r w:rsidRPr="009432E5">
        <w:rPr>
          <w:rFonts w:ascii="Times New Roman" w:hAnsi="Times New Roman"/>
        </w:rPr>
        <w:t>Лего</w:t>
      </w:r>
      <w:proofErr w:type="spellEnd"/>
      <w:r w:rsidRPr="009432E5">
        <w:rPr>
          <w:rFonts w:ascii="Times New Roman" w:hAnsi="Times New Roman"/>
        </w:rPr>
        <w:t>-транспорт» (руководитель Семенова О.Н.)</w:t>
      </w:r>
    </w:p>
    <w:p w:rsidR="009756AC" w:rsidRPr="009432E5" w:rsidRDefault="009756AC" w:rsidP="009756AC">
      <w:pPr>
        <w:pStyle w:val="a4"/>
        <w:numPr>
          <w:ilvl w:val="0"/>
          <w:numId w:val="57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9432E5">
        <w:rPr>
          <w:rFonts w:ascii="Times New Roman" w:hAnsi="Times New Roman"/>
        </w:rPr>
        <w:t>Тимофеев Вадим – диплом 2 степени Всероссийского детского конкурса по конструированию «ЛЕГО-страна» в номинации «</w:t>
      </w:r>
      <w:proofErr w:type="spellStart"/>
      <w:r w:rsidRPr="009432E5">
        <w:rPr>
          <w:rFonts w:ascii="Times New Roman" w:hAnsi="Times New Roman"/>
        </w:rPr>
        <w:t>Лего</w:t>
      </w:r>
      <w:proofErr w:type="spellEnd"/>
      <w:r w:rsidRPr="009432E5">
        <w:rPr>
          <w:rFonts w:ascii="Times New Roman" w:hAnsi="Times New Roman"/>
        </w:rPr>
        <w:t>-транспорт» (руководитель Семенова О.Н.)</w:t>
      </w:r>
    </w:p>
    <w:p w:rsidR="009756AC" w:rsidRPr="009432E5" w:rsidRDefault="009756AC" w:rsidP="009756AC">
      <w:pPr>
        <w:pStyle w:val="a4"/>
        <w:numPr>
          <w:ilvl w:val="0"/>
          <w:numId w:val="57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9432E5">
        <w:rPr>
          <w:rFonts w:ascii="Times New Roman" w:hAnsi="Times New Roman"/>
        </w:rPr>
        <w:t xml:space="preserve">Софронов </w:t>
      </w:r>
      <w:proofErr w:type="spellStart"/>
      <w:r w:rsidRPr="009432E5">
        <w:rPr>
          <w:rFonts w:ascii="Times New Roman" w:hAnsi="Times New Roman"/>
        </w:rPr>
        <w:t>Радомир</w:t>
      </w:r>
      <w:proofErr w:type="spellEnd"/>
      <w:r w:rsidRPr="009432E5">
        <w:rPr>
          <w:rFonts w:ascii="Times New Roman" w:hAnsi="Times New Roman"/>
        </w:rPr>
        <w:t xml:space="preserve"> - лауреат 1 степени на Всероссийском творческом конкурсе «</w:t>
      </w:r>
      <w:r w:rsidRPr="009432E5">
        <w:rPr>
          <w:rFonts w:ascii="Times New Roman" w:hAnsi="Times New Roman"/>
          <w:lang w:val="en-US"/>
        </w:rPr>
        <w:t>ART</w:t>
      </w:r>
      <w:r w:rsidRPr="009432E5">
        <w:rPr>
          <w:rFonts w:ascii="Times New Roman" w:hAnsi="Times New Roman"/>
        </w:rPr>
        <w:t>-</w:t>
      </w:r>
      <w:r w:rsidRPr="009432E5">
        <w:rPr>
          <w:rFonts w:ascii="Times New Roman" w:hAnsi="Times New Roman"/>
          <w:lang w:val="en-US"/>
        </w:rPr>
        <w:t>fest</w:t>
      </w:r>
      <w:r w:rsidRPr="009432E5">
        <w:rPr>
          <w:rFonts w:ascii="Times New Roman" w:hAnsi="Times New Roman"/>
        </w:rPr>
        <w:t>» в номинации «Декоративно-прикладное искусство» (руководитель Егорова Е.И.)</w:t>
      </w:r>
    </w:p>
    <w:p w:rsidR="009756AC" w:rsidRPr="009432E5" w:rsidRDefault="009756AC" w:rsidP="009756AC">
      <w:pPr>
        <w:pStyle w:val="a4"/>
        <w:numPr>
          <w:ilvl w:val="0"/>
          <w:numId w:val="57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9432E5">
        <w:rPr>
          <w:rFonts w:ascii="Times New Roman" w:hAnsi="Times New Roman"/>
        </w:rPr>
        <w:t>Никифорова Кристина - лауреат 1 степени на Всероссийском творческом конкурсе «</w:t>
      </w:r>
      <w:r w:rsidRPr="009432E5">
        <w:rPr>
          <w:rFonts w:ascii="Times New Roman" w:hAnsi="Times New Roman"/>
          <w:lang w:val="en-US"/>
        </w:rPr>
        <w:t>ART</w:t>
      </w:r>
      <w:r w:rsidRPr="009432E5">
        <w:rPr>
          <w:rFonts w:ascii="Times New Roman" w:hAnsi="Times New Roman"/>
        </w:rPr>
        <w:t>-</w:t>
      </w:r>
      <w:r w:rsidRPr="009432E5">
        <w:rPr>
          <w:rFonts w:ascii="Times New Roman" w:hAnsi="Times New Roman"/>
          <w:lang w:val="en-US"/>
        </w:rPr>
        <w:t>fest</w:t>
      </w:r>
      <w:r w:rsidRPr="009432E5">
        <w:rPr>
          <w:rFonts w:ascii="Times New Roman" w:hAnsi="Times New Roman"/>
        </w:rPr>
        <w:t>» в номинации «Декоративно-прикладное искусство» (руководитель Егорова Е.И.)</w:t>
      </w:r>
    </w:p>
    <w:p w:rsidR="009756AC" w:rsidRPr="009432E5" w:rsidRDefault="009756AC" w:rsidP="009756AC">
      <w:pPr>
        <w:pStyle w:val="a4"/>
        <w:numPr>
          <w:ilvl w:val="0"/>
          <w:numId w:val="57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9432E5">
        <w:rPr>
          <w:rFonts w:ascii="Times New Roman" w:hAnsi="Times New Roman"/>
        </w:rPr>
        <w:t xml:space="preserve">Филиппова </w:t>
      </w:r>
      <w:proofErr w:type="spellStart"/>
      <w:r w:rsidRPr="009432E5">
        <w:rPr>
          <w:rFonts w:ascii="Times New Roman" w:hAnsi="Times New Roman"/>
        </w:rPr>
        <w:t>Сайнара</w:t>
      </w:r>
      <w:proofErr w:type="spellEnd"/>
      <w:r w:rsidRPr="009432E5">
        <w:rPr>
          <w:rFonts w:ascii="Times New Roman" w:hAnsi="Times New Roman"/>
        </w:rPr>
        <w:t xml:space="preserve"> - лауреат 2 степени на Всероссийском творческом конкурсе «</w:t>
      </w:r>
      <w:r w:rsidRPr="009432E5">
        <w:rPr>
          <w:rFonts w:ascii="Times New Roman" w:hAnsi="Times New Roman"/>
          <w:lang w:val="en-US"/>
        </w:rPr>
        <w:t>ART</w:t>
      </w:r>
      <w:r w:rsidRPr="009432E5">
        <w:rPr>
          <w:rFonts w:ascii="Times New Roman" w:hAnsi="Times New Roman"/>
        </w:rPr>
        <w:t>-</w:t>
      </w:r>
      <w:r w:rsidRPr="009432E5">
        <w:rPr>
          <w:rFonts w:ascii="Times New Roman" w:hAnsi="Times New Roman"/>
          <w:lang w:val="en-US"/>
        </w:rPr>
        <w:t>fest</w:t>
      </w:r>
      <w:r w:rsidRPr="009432E5">
        <w:rPr>
          <w:rFonts w:ascii="Times New Roman" w:hAnsi="Times New Roman"/>
        </w:rPr>
        <w:t>» в номинации «Декоративно-прикладное искусство» (руководитель Егорова Е.И.)</w:t>
      </w:r>
    </w:p>
    <w:p w:rsidR="009756AC" w:rsidRPr="009432E5" w:rsidRDefault="009756AC" w:rsidP="009756AC">
      <w:pPr>
        <w:pStyle w:val="a4"/>
        <w:numPr>
          <w:ilvl w:val="0"/>
          <w:numId w:val="57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9432E5">
        <w:rPr>
          <w:rFonts w:ascii="Times New Roman" w:hAnsi="Times New Roman"/>
        </w:rPr>
        <w:lastRenderedPageBreak/>
        <w:t>Иванова Николина – лауреат 2 степени на Всероссийском творческом конкурсе «</w:t>
      </w:r>
      <w:r w:rsidRPr="009432E5">
        <w:rPr>
          <w:rFonts w:ascii="Times New Roman" w:hAnsi="Times New Roman"/>
          <w:lang w:val="en-US"/>
        </w:rPr>
        <w:t>ART</w:t>
      </w:r>
      <w:r w:rsidRPr="009432E5">
        <w:rPr>
          <w:rFonts w:ascii="Times New Roman" w:hAnsi="Times New Roman"/>
        </w:rPr>
        <w:t>-</w:t>
      </w:r>
      <w:r w:rsidRPr="009432E5">
        <w:rPr>
          <w:rFonts w:ascii="Times New Roman" w:hAnsi="Times New Roman"/>
          <w:lang w:val="en-US"/>
        </w:rPr>
        <w:t>fest</w:t>
      </w:r>
      <w:r w:rsidRPr="009432E5">
        <w:rPr>
          <w:rFonts w:ascii="Times New Roman" w:hAnsi="Times New Roman"/>
        </w:rPr>
        <w:t>» в номинации «Декоративно-прикладное искусство» (руководитель Егорова Е.И.)</w:t>
      </w:r>
    </w:p>
    <w:p w:rsidR="009756AC" w:rsidRPr="009432E5" w:rsidRDefault="009756AC" w:rsidP="009756AC">
      <w:pPr>
        <w:pStyle w:val="a4"/>
        <w:numPr>
          <w:ilvl w:val="0"/>
          <w:numId w:val="57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9432E5">
        <w:rPr>
          <w:rFonts w:ascii="Times New Roman" w:hAnsi="Times New Roman"/>
        </w:rPr>
        <w:t xml:space="preserve">Обоев Егор – диплом 1 степени на Всероссийском конкурсе «Инженерный марафон-2020» </w:t>
      </w:r>
      <w:r>
        <w:rPr>
          <w:rFonts w:ascii="Times New Roman" w:hAnsi="Times New Roman"/>
        </w:rPr>
        <w:t xml:space="preserve">в рамках федерального проекта «От </w:t>
      </w:r>
      <w:proofErr w:type="spellStart"/>
      <w:r>
        <w:rPr>
          <w:rFonts w:ascii="Times New Roman" w:hAnsi="Times New Roman"/>
        </w:rPr>
        <w:t>Фребеля</w:t>
      </w:r>
      <w:proofErr w:type="spellEnd"/>
      <w:r>
        <w:rPr>
          <w:rFonts w:ascii="Times New Roman" w:hAnsi="Times New Roman"/>
        </w:rPr>
        <w:t xml:space="preserve"> до робота: растим будущих инженеров» </w:t>
      </w:r>
      <w:r w:rsidRPr="009432E5">
        <w:rPr>
          <w:rFonts w:ascii="Times New Roman" w:hAnsi="Times New Roman"/>
        </w:rPr>
        <w:t>(руководитель Афанасьев В.Н.)</w:t>
      </w:r>
    </w:p>
    <w:p w:rsidR="009756AC" w:rsidRPr="009432E5" w:rsidRDefault="009756AC" w:rsidP="009756AC">
      <w:pPr>
        <w:pStyle w:val="a4"/>
        <w:numPr>
          <w:ilvl w:val="0"/>
          <w:numId w:val="57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9432E5">
        <w:rPr>
          <w:rFonts w:ascii="Times New Roman" w:hAnsi="Times New Roman"/>
        </w:rPr>
        <w:t xml:space="preserve">Афанасьев </w:t>
      </w:r>
      <w:proofErr w:type="spellStart"/>
      <w:r w:rsidRPr="009432E5">
        <w:rPr>
          <w:rFonts w:ascii="Times New Roman" w:hAnsi="Times New Roman"/>
        </w:rPr>
        <w:t>Эрсан</w:t>
      </w:r>
      <w:proofErr w:type="spellEnd"/>
      <w:r w:rsidRPr="009432E5">
        <w:rPr>
          <w:rFonts w:ascii="Times New Roman" w:hAnsi="Times New Roman"/>
        </w:rPr>
        <w:t xml:space="preserve"> – диплом 1 степени на Всероссийском конкурсе по робототехнике «Робоклик-2020» (руководитель Афанасьев В.Н.)</w:t>
      </w:r>
    </w:p>
    <w:p w:rsidR="009756AC" w:rsidRPr="009432E5" w:rsidRDefault="009756AC" w:rsidP="009756AC">
      <w:pPr>
        <w:pStyle w:val="a4"/>
        <w:numPr>
          <w:ilvl w:val="0"/>
          <w:numId w:val="57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proofErr w:type="spellStart"/>
      <w:r w:rsidRPr="009432E5">
        <w:rPr>
          <w:rFonts w:ascii="Times New Roman" w:hAnsi="Times New Roman"/>
        </w:rPr>
        <w:t>Гаврильева</w:t>
      </w:r>
      <w:proofErr w:type="spellEnd"/>
      <w:r w:rsidRPr="009432E5">
        <w:rPr>
          <w:rFonts w:ascii="Times New Roman" w:hAnsi="Times New Roman"/>
        </w:rPr>
        <w:t xml:space="preserve"> Ева – диплом 2 степени на Всероссийском творческом конкурсе к 75-летию Победы в Великой Отечественной Войне «Память и Слава Героям войны!» (руководитель </w:t>
      </w:r>
      <w:proofErr w:type="spellStart"/>
      <w:r w:rsidRPr="009432E5">
        <w:rPr>
          <w:rFonts w:ascii="Times New Roman" w:hAnsi="Times New Roman"/>
        </w:rPr>
        <w:t>Гаврильева</w:t>
      </w:r>
      <w:proofErr w:type="spellEnd"/>
      <w:r w:rsidRPr="009432E5">
        <w:rPr>
          <w:rFonts w:ascii="Times New Roman" w:hAnsi="Times New Roman"/>
        </w:rPr>
        <w:t xml:space="preserve"> Е.Г.)</w:t>
      </w:r>
    </w:p>
    <w:p w:rsidR="009756AC" w:rsidRDefault="009756AC" w:rsidP="009756AC">
      <w:pPr>
        <w:pStyle w:val="a4"/>
        <w:numPr>
          <w:ilvl w:val="0"/>
          <w:numId w:val="57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 w:rsidRPr="009432E5">
        <w:rPr>
          <w:rFonts w:ascii="Times New Roman" w:hAnsi="Times New Roman"/>
        </w:rPr>
        <w:t xml:space="preserve"> Диплом победителя в номинации «Лучший муниципальный детский сад» на Всероссийском конкурсе «100 лучших детских садов России-2020»</w:t>
      </w:r>
    </w:p>
    <w:p w:rsidR="009756AC" w:rsidRDefault="009756AC" w:rsidP="009756AC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</w:p>
    <w:p w:rsidR="009756AC" w:rsidRPr="00457FBA" w:rsidRDefault="009756AC" w:rsidP="009756AC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</w:rPr>
      </w:pPr>
      <w:r w:rsidRPr="00457FBA">
        <w:rPr>
          <w:rFonts w:ascii="Times New Roman" w:hAnsi="Times New Roman"/>
          <w:b/>
        </w:rPr>
        <w:t>Международный уровень</w:t>
      </w:r>
    </w:p>
    <w:p w:rsidR="009756AC" w:rsidRPr="00457FBA" w:rsidRDefault="009756AC" w:rsidP="009756AC">
      <w:pPr>
        <w:pStyle w:val="a4"/>
        <w:numPr>
          <w:ilvl w:val="0"/>
          <w:numId w:val="58"/>
        </w:numPr>
        <w:tabs>
          <w:tab w:val="left" w:pos="360"/>
        </w:tabs>
        <w:spacing w:after="0" w:line="36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Александров Владислав, Николаев </w:t>
      </w:r>
      <w:proofErr w:type="spellStart"/>
      <w:r>
        <w:rPr>
          <w:rFonts w:ascii="Times New Roman" w:hAnsi="Times New Roman"/>
        </w:rPr>
        <w:t>Эрчим</w:t>
      </w:r>
      <w:proofErr w:type="spellEnd"/>
      <w:r>
        <w:rPr>
          <w:rFonts w:ascii="Times New Roman" w:hAnsi="Times New Roman"/>
        </w:rPr>
        <w:t xml:space="preserve"> –бронзовые призеры Международных онлайн-соревнований по робототехнике </w:t>
      </w:r>
      <w:r>
        <w:rPr>
          <w:rFonts w:ascii="Times New Roman" w:hAnsi="Times New Roman"/>
          <w:lang w:val="en-US"/>
        </w:rPr>
        <w:t>IYRC</w:t>
      </w:r>
      <w:r w:rsidRPr="00457FBA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2020,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>эджон</w:t>
      </w:r>
      <w:proofErr w:type="spellEnd"/>
      <w:r>
        <w:rPr>
          <w:rFonts w:ascii="Times New Roman" w:hAnsi="Times New Roman"/>
        </w:rPr>
        <w:t xml:space="preserve"> Южная Корея (руководитель Афанасьев В.Н.)</w:t>
      </w:r>
    </w:p>
    <w:p w:rsidR="009756AC" w:rsidRPr="009432E5" w:rsidRDefault="009756AC" w:rsidP="009756AC">
      <w:pPr>
        <w:pStyle w:val="a4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</w:rPr>
      </w:pPr>
    </w:p>
    <w:p w:rsidR="00CF4B31" w:rsidRPr="008B659C" w:rsidRDefault="00CF4B31"/>
    <w:sectPr w:rsidR="00CF4B31" w:rsidRPr="008B659C">
      <w:pgSz w:w="16838" w:h="11906" w:orient="landscape"/>
      <w:pgMar w:top="709" w:right="709" w:bottom="567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4EE"/>
    <w:multiLevelType w:val="multilevel"/>
    <w:tmpl w:val="3906198E"/>
    <w:lvl w:ilvl="0">
      <w:start w:val="1"/>
      <w:numFmt w:val="decimal"/>
      <w:lvlText w:val="%1."/>
      <w:lvlJc w:val="left"/>
      <w:pPr>
        <w:ind w:left="618" w:hanging="825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88E6F4F"/>
    <w:multiLevelType w:val="multilevel"/>
    <w:tmpl w:val="E230D5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8BD7BCA"/>
    <w:multiLevelType w:val="multilevel"/>
    <w:tmpl w:val="84449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8CB7B82"/>
    <w:multiLevelType w:val="hybridMultilevel"/>
    <w:tmpl w:val="D9648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969CA"/>
    <w:multiLevelType w:val="multilevel"/>
    <w:tmpl w:val="59B25D60"/>
    <w:lvl w:ilvl="0">
      <w:start w:val="1"/>
      <w:numFmt w:val="bullet"/>
      <w:lvlText w:val="-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C6952B4"/>
    <w:multiLevelType w:val="multilevel"/>
    <w:tmpl w:val="1A882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0F0F6728"/>
    <w:multiLevelType w:val="multilevel"/>
    <w:tmpl w:val="8E468576"/>
    <w:lvl w:ilvl="0">
      <w:start w:val="1"/>
      <w:numFmt w:val="bullet"/>
      <w:lvlText w:val="−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0112149"/>
    <w:multiLevelType w:val="multilevel"/>
    <w:tmpl w:val="46269952"/>
    <w:lvl w:ilvl="0">
      <w:start w:val="1"/>
      <w:numFmt w:val="bullet"/>
      <w:lvlText w:val="­"/>
      <w:lvlJc w:val="left"/>
      <w:pPr>
        <w:ind w:left="136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4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0275C42"/>
    <w:multiLevelType w:val="multilevel"/>
    <w:tmpl w:val="4722318C"/>
    <w:lvl w:ilvl="0">
      <w:start w:val="1"/>
      <w:numFmt w:val="bullet"/>
      <w:lvlText w:val="o"/>
      <w:lvlJc w:val="left"/>
      <w:pPr>
        <w:ind w:left="754" w:hanging="359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2EC20D2"/>
    <w:multiLevelType w:val="multilevel"/>
    <w:tmpl w:val="9EA6C36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C3A04AF"/>
    <w:multiLevelType w:val="multilevel"/>
    <w:tmpl w:val="9CA036D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620" w:hanging="5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DAB6016"/>
    <w:multiLevelType w:val="multilevel"/>
    <w:tmpl w:val="01FEE9CA"/>
    <w:lvl w:ilvl="0">
      <w:start w:val="1"/>
      <w:numFmt w:val="bullet"/>
      <w:lvlText w:val="­"/>
      <w:lvlJc w:val="left"/>
      <w:pPr>
        <w:ind w:left="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046605A"/>
    <w:multiLevelType w:val="hybridMultilevel"/>
    <w:tmpl w:val="954A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A2304"/>
    <w:multiLevelType w:val="multilevel"/>
    <w:tmpl w:val="1D8CDF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905C6"/>
    <w:multiLevelType w:val="hybridMultilevel"/>
    <w:tmpl w:val="601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70FE2"/>
    <w:multiLevelType w:val="multilevel"/>
    <w:tmpl w:val="F3C2E47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23262FB4"/>
    <w:multiLevelType w:val="multilevel"/>
    <w:tmpl w:val="90604658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23837EDE"/>
    <w:multiLevelType w:val="multilevel"/>
    <w:tmpl w:val="D9DC77D2"/>
    <w:lvl w:ilvl="0">
      <w:start w:val="1"/>
      <w:numFmt w:val="bullet"/>
      <w:lvlText w:val="★"/>
      <w:lvlJc w:val="left"/>
      <w:pPr>
        <w:ind w:left="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○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5E61773"/>
    <w:multiLevelType w:val="multilevel"/>
    <w:tmpl w:val="80B411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29462AC2"/>
    <w:multiLevelType w:val="multilevel"/>
    <w:tmpl w:val="3B3CE82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2ABD45EB"/>
    <w:multiLevelType w:val="multilevel"/>
    <w:tmpl w:val="FE7A1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2E6F0C68"/>
    <w:multiLevelType w:val="multilevel"/>
    <w:tmpl w:val="28629C04"/>
    <w:lvl w:ilvl="0">
      <w:start w:val="1"/>
      <w:numFmt w:val="decimal"/>
      <w:lvlText w:val="%1."/>
      <w:lvlJc w:val="left"/>
      <w:pPr>
        <w:ind w:left="630" w:hanging="4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96595E"/>
    <w:multiLevelType w:val="multilevel"/>
    <w:tmpl w:val="79CC21D0"/>
    <w:lvl w:ilvl="0">
      <w:start w:val="1"/>
      <w:numFmt w:val="bullet"/>
      <w:lvlText w:val="­"/>
      <w:lvlJc w:val="left"/>
      <w:pPr>
        <w:ind w:left="720" w:hanging="360"/>
      </w:pPr>
      <w:rPr>
        <w:rFonts w:ascii="Tahoma" w:eastAsia="Tahoma" w:hAnsi="Tahoma" w:cs="Tahoma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45F6640"/>
    <w:multiLevelType w:val="multilevel"/>
    <w:tmpl w:val="DD62A95A"/>
    <w:lvl w:ilvl="0">
      <w:start w:val="1"/>
      <w:numFmt w:val="bullet"/>
      <w:lvlText w:val="➢"/>
      <w:lvlJc w:val="left"/>
      <w:pPr>
        <w:ind w:left="862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○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2155AF"/>
    <w:multiLevelType w:val="multilevel"/>
    <w:tmpl w:val="DA0801D4"/>
    <w:lvl w:ilvl="0">
      <w:start w:val="1"/>
      <w:numFmt w:val="decimal"/>
      <w:lvlText w:val="%1."/>
      <w:lvlJc w:val="left"/>
      <w:pPr>
        <w:ind w:left="644" w:hanging="359"/>
      </w:pPr>
      <w:rPr>
        <w:i w:val="0"/>
        <w:color w:val="21252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3C183669"/>
    <w:multiLevelType w:val="multilevel"/>
    <w:tmpl w:val="1C0A09E4"/>
    <w:lvl w:ilvl="0">
      <w:start w:val="1"/>
      <w:numFmt w:val="upperRoman"/>
      <w:lvlText w:val="%1."/>
      <w:lvlJc w:val="left"/>
      <w:pPr>
        <w:ind w:left="1222" w:hanging="72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3CCB020A"/>
    <w:multiLevelType w:val="multilevel"/>
    <w:tmpl w:val="EC52CF20"/>
    <w:lvl w:ilvl="0">
      <w:start w:val="1"/>
      <w:numFmt w:val="bullet"/>
      <w:lvlText w:val="➔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○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○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3CD325C7"/>
    <w:multiLevelType w:val="multilevel"/>
    <w:tmpl w:val="17429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>
    <w:nsid w:val="3CD91D86"/>
    <w:multiLevelType w:val="multilevel"/>
    <w:tmpl w:val="A470FD9E"/>
    <w:lvl w:ilvl="0">
      <w:start w:val="1"/>
      <w:numFmt w:val="decimal"/>
      <w:lvlText w:val="%1."/>
      <w:lvlJc w:val="left"/>
      <w:pPr>
        <w:ind w:left="644" w:hanging="359"/>
      </w:pPr>
      <w:rPr>
        <w:color w:val="222222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3D3A1FF2"/>
    <w:multiLevelType w:val="hybridMultilevel"/>
    <w:tmpl w:val="F14C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157E7B"/>
    <w:multiLevelType w:val="multilevel"/>
    <w:tmpl w:val="FEA0D66E"/>
    <w:lvl w:ilvl="0">
      <w:start w:val="1"/>
      <w:numFmt w:val="decimal"/>
      <w:lvlText w:val="%1."/>
      <w:lvlJc w:val="left"/>
      <w:pPr>
        <w:ind w:left="7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97" w:hanging="360"/>
      </w:pPr>
    </w:lvl>
    <w:lvl w:ilvl="2">
      <w:start w:val="1"/>
      <w:numFmt w:val="lowerRoman"/>
      <w:lvlText w:val="%3."/>
      <w:lvlJc w:val="right"/>
      <w:pPr>
        <w:ind w:left="1517" w:hanging="180"/>
      </w:pPr>
    </w:lvl>
    <w:lvl w:ilvl="3">
      <w:start w:val="1"/>
      <w:numFmt w:val="decimal"/>
      <w:lvlText w:val="%4."/>
      <w:lvlJc w:val="left"/>
      <w:pPr>
        <w:ind w:left="2237" w:hanging="360"/>
      </w:pPr>
    </w:lvl>
    <w:lvl w:ilvl="4">
      <w:start w:val="1"/>
      <w:numFmt w:val="lowerLetter"/>
      <w:lvlText w:val="%5."/>
      <w:lvlJc w:val="left"/>
      <w:pPr>
        <w:ind w:left="2957" w:hanging="360"/>
      </w:pPr>
    </w:lvl>
    <w:lvl w:ilvl="5">
      <w:start w:val="1"/>
      <w:numFmt w:val="lowerRoman"/>
      <w:lvlText w:val="%6."/>
      <w:lvlJc w:val="right"/>
      <w:pPr>
        <w:ind w:left="3677" w:hanging="180"/>
      </w:pPr>
    </w:lvl>
    <w:lvl w:ilvl="6">
      <w:start w:val="1"/>
      <w:numFmt w:val="decimal"/>
      <w:lvlText w:val="%7."/>
      <w:lvlJc w:val="left"/>
      <w:pPr>
        <w:ind w:left="4397" w:hanging="360"/>
      </w:pPr>
    </w:lvl>
    <w:lvl w:ilvl="7">
      <w:start w:val="1"/>
      <w:numFmt w:val="lowerLetter"/>
      <w:lvlText w:val="%8."/>
      <w:lvlJc w:val="left"/>
      <w:pPr>
        <w:ind w:left="5117" w:hanging="360"/>
      </w:pPr>
    </w:lvl>
    <w:lvl w:ilvl="8">
      <w:start w:val="1"/>
      <w:numFmt w:val="lowerRoman"/>
      <w:lvlText w:val="%9."/>
      <w:lvlJc w:val="right"/>
      <w:pPr>
        <w:ind w:left="5837" w:hanging="180"/>
      </w:pPr>
    </w:lvl>
  </w:abstractNum>
  <w:abstractNum w:abstractNumId="31">
    <w:nsid w:val="400412DF"/>
    <w:multiLevelType w:val="multilevel"/>
    <w:tmpl w:val="743C84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1157D18"/>
    <w:multiLevelType w:val="multilevel"/>
    <w:tmpl w:val="ACE2F4F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1965201"/>
    <w:multiLevelType w:val="multilevel"/>
    <w:tmpl w:val="4F62B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>
    <w:nsid w:val="46376A04"/>
    <w:multiLevelType w:val="multilevel"/>
    <w:tmpl w:val="DE96A6AA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46503A92"/>
    <w:multiLevelType w:val="multilevel"/>
    <w:tmpl w:val="6EFC3B22"/>
    <w:lvl w:ilvl="0">
      <w:start w:val="1"/>
      <w:numFmt w:val="decimal"/>
      <w:lvlText w:val="%1."/>
      <w:lvlJc w:val="left"/>
      <w:pPr>
        <w:ind w:left="272" w:hanging="360"/>
      </w:pPr>
    </w:lvl>
    <w:lvl w:ilvl="1">
      <w:start w:val="1"/>
      <w:numFmt w:val="lowerLetter"/>
      <w:lvlText w:val="%2."/>
      <w:lvlJc w:val="left"/>
      <w:pPr>
        <w:ind w:left="992" w:hanging="360"/>
      </w:pPr>
    </w:lvl>
    <w:lvl w:ilvl="2">
      <w:start w:val="1"/>
      <w:numFmt w:val="lowerRoman"/>
      <w:lvlText w:val="%3."/>
      <w:lvlJc w:val="right"/>
      <w:pPr>
        <w:ind w:left="1712" w:hanging="180"/>
      </w:pPr>
    </w:lvl>
    <w:lvl w:ilvl="3">
      <w:start w:val="1"/>
      <w:numFmt w:val="decimal"/>
      <w:lvlText w:val="%4."/>
      <w:lvlJc w:val="left"/>
      <w:pPr>
        <w:ind w:left="2432" w:hanging="360"/>
      </w:pPr>
    </w:lvl>
    <w:lvl w:ilvl="4">
      <w:start w:val="1"/>
      <w:numFmt w:val="lowerLetter"/>
      <w:lvlText w:val="%5."/>
      <w:lvlJc w:val="left"/>
      <w:pPr>
        <w:ind w:left="3152" w:hanging="360"/>
      </w:pPr>
    </w:lvl>
    <w:lvl w:ilvl="5">
      <w:start w:val="1"/>
      <w:numFmt w:val="lowerRoman"/>
      <w:lvlText w:val="%6."/>
      <w:lvlJc w:val="right"/>
      <w:pPr>
        <w:ind w:left="3872" w:hanging="180"/>
      </w:pPr>
    </w:lvl>
    <w:lvl w:ilvl="6">
      <w:start w:val="1"/>
      <w:numFmt w:val="decimal"/>
      <w:lvlText w:val="%7."/>
      <w:lvlJc w:val="left"/>
      <w:pPr>
        <w:ind w:left="4592" w:hanging="360"/>
      </w:pPr>
    </w:lvl>
    <w:lvl w:ilvl="7">
      <w:start w:val="1"/>
      <w:numFmt w:val="lowerLetter"/>
      <w:lvlText w:val="%8."/>
      <w:lvlJc w:val="left"/>
      <w:pPr>
        <w:ind w:left="5312" w:hanging="360"/>
      </w:pPr>
    </w:lvl>
    <w:lvl w:ilvl="8">
      <w:start w:val="1"/>
      <w:numFmt w:val="lowerRoman"/>
      <w:lvlText w:val="%9."/>
      <w:lvlJc w:val="right"/>
      <w:pPr>
        <w:ind w:left="6032" w:hanging="180"/>
      </w:pPr>
    </w:lvl>
  </w:abstractNum>
  <w:abstractNum w:abstractNumId="36">
    <w:nsid w:val="48290068"/>
    <w:multiLevelType w:val="multilevel"/>
    <w:tmpl w:val="AE1ACB2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4B9D00AF"/>
    <w:multiLevelType w:val="multilevel"/>
    <w:tmpl w:val="BB486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741EAD"/>
    <w:multiLevelType w:val="multilevel"/>
    <w:tmpl w:val="04A8056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BE3A37"/>
    <w:multiLevelType w:val="multilevel"/>
    <w:tmpl w:val="3EB4DDB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52530D8B"/>
    <w:multiLevelType w:val="multilevel"/>
    <w:tmpl w:val="87D680F0"/>
    <w:lvl w:ilvl="0">
      <w:start w:val="1"/>
      <w:numFmt w:val="bullet"/>
      <w:lvlText w:val="°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55D76C92"/>
    <w:multiLevelType w:val="multilevel"/>
    <w:tmpl w:val="F07433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2">
    <w:nsid w:val="57202D95"/>
    <w:multiLevelType w:val="multilevel"/>
    <w:tmpl w:val="F5A092D6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­"/>
      <w:lvlJc w:val="left"/>
      <w:pPr>
        <w:ind w:left="2520" w:hanging="360"/>
      </w:pPr>
      <w:rPr>
        <w:rFonts w:ascii="Tahoma" w:eastAsia="Tahoma" w:hAnsi="Tahoma" w:cs="Tahoma"/>
        <w:color w:val="000000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5B633E9C"/>
    <w:multiLevelType w:val="multilevel"/>
    <w:tmpl w:val="36525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5B9B1D40"/>
    <w:multiLevelType w:val="multilevel"/>
    <w:tmpl w:val="8DCC49B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5BC606E0"/>
    <w:multiLevelType w:val="multilevel"/>
    <w:tmpl w:val="EF18298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5FF03911"/>
    <w:multiLevelType w:val="multilevel"/>
    <w:tmpl w:val="F2FEAA7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·"/>
      <w:lvlJc w:val="left"/>
      <w:pPr>
        <w:ind w:left="1620" w:hanging="5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1182D21"/>
    <w:multiLevelType w:val="multilevel"/>
    <w:tmpl w:val="1C846192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4DF06AD"/>
    <w:multiLevelType w:val="multilevel"/>
    <w:tmpl w:val="B6EE64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65AD7D30"/>
    <w:multiLevelType w:val="multilevel"/>
    <w:tmpl w:val="E946B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6FAC57EB"/>
    <w:multiLevelType w:val="multilevel"/>
    <w:tmpl w:val="2CD2E5BE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21252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7B5D2F"/>
    <w:multiLevelType w:val="multilevel"/>
    <w:tmpl w:val="4D8C5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>
    <w:nsid w:val="74E12F37"/>
    <w:multiLevelType w:val="multilevel"/>
    <w:tmpl w:val="06B228A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>
    <w:nsid w:val="771F2E7A"/>
    <w:multiLevelType w:val="multilevel"/>
    <w:tmpl w:val="99D85F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>
    <w:nsid w:val="77C33FE6"/>
    <w:multiLevelType w:val="multilevel"/>
    <w:tmpl w:val="2EE20DA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5">
    <w:nsid w:val="7A0159A0"/>
    <w:multiLevelType w:val="multilevel"/>
    <w:tmpl w:val="41D886BC"/>
    <w:lvl w:ilvl="0">
      <w:start w:val="1"/>
      <w:numFmt w:val="decimal"/>
      <w:lvlText w:val="%1."/>
      <w:lvlJc w:val="left"/>
      <w:pPr>
        <w:ind w:left="502" w:hanging="360"/>
      </w:pPr>
      <w:rPr>
        <w:color w:val="2222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B2587A"/>
    <w:multiLevelType w:val="multilevel"/>
    <w:tmpl w:val="F6C0E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7">
    <w:nsid w:val="7EF563A7"/>
    <w:multiLevelType w:val="multilevel"/>
    <w:tmpl w:val="A65EE0E0"/>
    <w:lvl w:ilvl="0">
      <w:start w:val="1"/>
      <w:numFmt w:val="bullet"/>
      <w:lvlText w:val="­"/>
      <w:lvlJc w:val="left"/>
      <w:pPr>
        <w:ind w:left="8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6"/>
  </w:num>
  <w:num w:numId="2">
    <w:abstractNumId w:val="0"/>
  </w:num>
  <w:num w:numId="3">
    <w:abstractNumId w:val="49"/>
  </w:num>
  <w:num w:numId="4">
    <w:abstractNumId w:val="39"/>
  </w:num>
  <w:num w:numId="5">
    <w:abstractNumId w:val="21"/>
  </w:num>
  <w:num w:numId="6">
    <w:abstractNumId w:val="47"/>
  </w:num>
  <w:num w:numId="7">
    <w:abstractNumId w:val="41"/>
  </w:num>
  <w:num w:numId="8">
    <w:abstractNumId w:val="1"/>
  </w:num>
  <w:num w:numId="9">
    <w:abstractNumId w:val="31"/>
  </w:num>
  <w:num w:numId="10">
    <w:abstractNumId w:val="44"/>
  </w:num>
  <w:num w:numId="11">
    <w:abstractNumId w:val="45"/>
  </w:num>
  <w:num w:numId="12">
    <w:abstractNumId w:val="17"/>
  </w:num>
  <w:num w:numId="13">
    <w:abstractNumId w:val="16"/>
  </w:num>
  <w:num w:numId="14">
    <w:abstractNumId w:val="8"/>
  </w:num>
  <w:num w:numId="15">
    <w:abstractNumId w:val="18"/>
  </w:num>
  <w:num w:numId="16">
    <w:abstractNumId w:val="36"/>
  </w:num>
  <w:num w:numId="17">
    <w:abstractNumId w:val="22"/>
  </w:num>
  <w:num w:numId="18">
    <w:abstractNumId w:val="37"/>
  </w:num>
  <w:num w:numId="19">
    <w:abstractNumId w:val="32"/>
  </w:num>
  <w:num w:numId="20">
    <w:abstractNumId w:val="55"/>
  </w:num>
  <w:num w:numId="21">
    <w:abstractNumId w:val="28"/>
  </w:num>
  <w:num w:numId="22">
    <w:abstractNumId w:val="7"/>
  </w:num>
  <w:num w:numId="23">
    <w:abstractNumId w:val="23"/>
  </w:num>
  <w:num w:numId="24">
    <w:abstractNumId w:val="30"/>
  </w:num>
  <w:num w:numId="25">
    <w:abstractNumId w:val="51"/>
  </w:num>
  <w:num w:numId="26">
    <w:abstractNumId w:val="38"/>
  </w:num>
  <w:num w:numId="27">
    <w:abstractNumId w:val="50"/>
  </w:num>
  <w:num w:numId="28">
    <w:abstractNumId w:val="9"/>
  </w:num>
  <w:num w:numId="29">
    <w:abstractNumId w:val="40"/>
  </w:num>
  <w:num w:numId="30">
    <w:abstractNumId w:val="5"/>
  </w:num>
  <w:num w:numId="31">
    <w:abstractNumId w:val="24"/>
  </w:num>
  <w:num w:numId="32">
    <w:abstractNumId w:val="33"/>
  </w:num>
  <w:num w:numId="33">
    <w:abstractNumId w:val="20"/>
  </w:num>
  <w:num w:numId="34">
    <w:abstractNumId w:val="11"/>
  </w:num>
  <w:num w:numId="35">
    <w:abstractNumId w:val="27"/>
  </w:num>
  <w:num w:numId="36">
    <w:abstractNumId w:val="6"/>
  </w:num>
  <w:num w:numId="37">
    <w:abstractNumId w:val="26"/>
  </w:num>
  <w:num w:numId="38">
    <w:abstractNumId w:val="35"/>
  </w:num>
  <w:num w:numId="39">
    <w:abstractNumId w:val="57"/>
  </w:num>
  <w:num w:numId="40">
    <w:abstractNumId w:val="25"/>
  </w:num>
  <w:num w:numId="41">
    <w:abstractNumId w:val="52"/>
  </w:num>
  <w:num w:numId="42">
    <w:abstractNumId w:val="4"/>
  </w:num>
  <w:num w:numId="43">
    <w:abstractNumId w:val="46"/>
  </w:num>
  <w:num w:numId="44">
    <w:abstractNumId w:val="10"/>
  </w:num>
  <w:num w:numId="45">
    <w:abstractNumId w:val="42"/>
  </w:num>
  <w:num w:numId="46">
    <w:abstractNumId w:val="43"/>
  </w:num>
  <w:num w:numId="47">
    <w:abstractNumId w:val="54"/>
  </w:num>
  <w:num w:numId="48">
    <w:abstractNumId w:val="2"/>
  </w:num>
  <w:num w:numId="49">
    <w:abstractNumId w:val="13"/>
  </w:num>
  <w:num w:numId="50">
    <w:abstractNumId w:val="34"/>
  </w:num>
  <w:num w:numId="51">
    <w:abstractNumId w:val="15"/>
  </w:num>
  <w:num w:numId="52">
    <w:abstractNumId w:val="48"/>
  </w:num>
  <w:num w:numId="53">
    <w:abstractNumId w:val="53"/>
  </w:num>
  <w:num w:numId="54">
    <w:abstractNumId w:val="19"/>
  </w:num>
  <w:num w:numId="55">
    <w:abstractNumId w:val="3"/>
  </w:num>
  <w:num w:numId="56">
    <w:abstractNumId w:val="14"/>
  </w:num>
  <w:num w:numId="57">
    <w:abstractNumId w:val="12"/>
  </w:num>
  <w:num w:numId="58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4B31"/>
    <w:rsid w:val="00107EA5"/>
    <w:rsid w:val="00194C7D"/>
    <w:rsid w:val="00313D50"/>
    <w:rsid w:val="003C0766"/>
    <w:rsid w:val="00470851"/>
    <w:rsid w:val="00496FF3"/>
    <w:rsid w:val="004C470A"/>
    <w:rsid w:val="005F220B"/>
    <w:rsid w:val="006A27DC"/>
    <w:rsid w:val="00726A46"/>
    <w:rsid w:val="00827DB8"/>
    <w:rsid w:val="00867446"/>
    <w:rsid w:val="008B659C"/>
    <w:rsid w:val="008C56DF"/>
    <w:rsid w:val="00925157"/>
    <w:rsid w:val="009756AC"/>
    <w:rsid w:val="00A15365"/>
    <w:rsid w:val="00B606BB"/>
    <w:rsid w:val="00CF4B31"/>
    <w:rsid w:val="00D945E1"/>
    <w:rsid w:val="00F6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8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D658B"/>
    <w:pPr>
      <w:ind w:left="720"/>
      <w:contextualSpacing/>
    </w:pPr>
  </w:style>
  <w:style w:type="character" w:customStyle="1" w:styleId="c6">
    <w:name w:val="c6"/>
    <w:basedOn w:val="a0"/>
    <w:rsid w:val="005D658B"/>
  </w:style>
  <w:style w:type="paragraph" w:styleId="a5">
    <w:name w:val="Normal (Web)"/>
    <w:basedOn w:val="a"/>
    <w:uiPriority w:val="99"/>
    <w:unhideWhenUsed/>
    <w:rsid w:val="005D6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uiPriority w:val="22"/>
    <w:qFormat/>
    <w:rsid w:val="005D658B"/>
    <w:rPr>
      <w:b/>
      <w:bCs/>
    </w:rPr>
  </w:style>
  <w:style w:type="character" w:styleId="a7">
    <w:name w:val="Emphasis"/>
    <w:uiPriority w:val="20"/>
    <w:qFormat/>
    <w:rsid w:val="005D658B"/>
    <w:rPr>
      <w:i/>
      <w:iCs/>
    </w:rPr>
  </w:style>
  <w:style w:type="character" w:customStyle="1" w:styleId="c18">
    <w:name w:val="c18"/>
    <w:basedOn w:val="a0"/>
    <w:rsid w:val="00942B5E"/>
  </w:style>
  <w:style w:type="paragraph" w:styleId="a8">
    <w:name w:val="Balloon Text"/>
    <w:basedOn w:val="a"/>
    <w:link w:val="a9"/>
    <w:uiPriority w:val="99"/>
    <w:semiHidden/>
    <w:unhideWhenUsed/>
    <w:rsid w:val="006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129"/>
    <w:rPr>
      <w:rFonts w:ascii="Tahoma" w:eastAsia="Calibri" w:hAnsi="Tahoma" w:cs="Tahoma"/>
      <w:sz w:val="16"/>
      <w:szCs w:val="16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8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D658B"/>
    <w:pPr>
      <w:ind w:left="720"/>
      <w:contextualSpacing/>
    </w:pPr>
  </w:style>
  <w:style w:type="character" w:customStyle="1" w:styleId="c6">
    <w:name w:val="c6"/>
    <w:basedOn w:val="a0"/>
    <w:rsid w:val="005D658B"/>
  </w:style>
  <w:style w:type="paragraph" w:styleId="a5">
    <w:name w:val="Normal (Web)"/>
    <w:basedOn w:val="a"/>
    <w:uiPriority w:val="99"/>
    <w:unhideWhenUsed/>
    <w:rsid w:val="005D6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uiPriority w:val="22"/>
    <w:qFormat/>
    <w:rsid w:val="005D658B"/>
    <w:rPr>
      <w:b/>
      <w:bCs/>
    </w:rPr>
  </w:style>
  <w:style w:type="character" w:styleId="a7">
    <w:name w:val="Emphasis"/>
    <w:uiPriority w:val="20"/>
    <w:qFormat/>
    <w:rsid w:val="005D658B"/>
    <w:rPr>
      <w:i/>
      <w:iCs/>
    </w:rPr>
  </w:style>
  <w:style w:type="character" w:customStyle="1" w:styleId="c18">
    <w:name w:val="c18"/>
    <w:basedOn w:val="a0"/>
    <w:rsid w:val="00942B5E"/>
  </w:style>
  <w:style w:type="paragraph" w:styleId="a8">
    <w:name w:val="Balloon Text"/>
    <w:basedOn w:val="a"/>
    <w:link w:val="a9"/>
    <w:uiPriority w:val="99"/>
    <w:semiHidden/>
    <w:unhideWhenUsed/>
    <w:rsid w:val="006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129"/>
    <w:rPr>
      <w:rFonts w:ascii="Tahoma" w:eastAsia="Calibri" w:hAnsi="Tahoma" w:cs="Tahoma"/>
      <w:sz w:val="16"/>
      <w:szCs w:val="16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hyperlink" Target="https://www.o-detstve.ru/competition/18835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660831509846844"/>
          <c:y val="9.2664092664092937E-2"/>
          <c:w val="0.49015317286652077"/>
          <c:h val="0.583011583011583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3366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1">
                  <c:v>25-30 лет</c:v>
                </c:pt>
                <c:pt idx="2">
                  <c:v>30-40 лет</c:v>
                </c:pt>
                <c:pt idx="3">
                  <c:v>40-50 лет</c:v>
                </c:pt>
                <c:pt idx="4">
                  <c:v>50-55 лет</c:v>
                </c:pt>
                <c:pt idx="5">
                  <c:v>55-60лет</c:v>
                </c:pt>
                <c:pt idx="6">
                  <c:v>60-65 лет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Педагоги</c:v>
                </c:pt>
              </c:strCache>
            </c:strRef>
          </c:tx>
          <c:spPr>
            <a:solidFill>
              <a:srgbClr val="FF0000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1">
                  <c:v>25-30 лет</c:v>
                </c:pt>
                <c:pt idx="2">
                  <c:v>30-40 лет</c:v>
                </c:pt>
                <c:pt idx="3">
                  <c:v>40-50 лет</c:v>
                </c:pt>
                <c:pt idx="4">
                  <c:v>50-55 лет</c:v>
                </c:pt>
                <c:pt idx="5">
                  <c:v>55-60лет</c:v>
                </c:pt>
                <c:pt idx="6">
                  <c:v>60-65 лет</c:v>
                </c:pt>
              </c:strCache>
            </c:strRef>
          </c:cat>
          <c:val>
            <c:numRef>
              <c:f>Sheet1!$B$3:$H$3</c:f>
              <c:numCache>
                <c:formatCode>0%</c:formatCode>
                <c:ptCount val="7"/>
                <c:pt idx="0">
                  <c:v>0</c:v>
                </c:pt>
                <c:pt idx="1">
                  <c:v>0.05</c:v>
                </c:pt>
                <c:pt idx="2">
                  <c:v>0.5</c:v>
                </c:pt>
                <c:pt idx="3">
                  <c:v>0.16</c:v>
                </c:pt>
                <c:pt idx="4">
                  <c:v>0.05</c:v>
                </c:pt>
                <c:pt idx="5">
                  <c:v>0</c:v>
                </c:pt>
                <c:pt idx="6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0183040"/>
        <c:axId val="180184576"/>
      </c:barChart>
      <c:catAx>
        <c:axId val="180183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1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0184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0184576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0183040"/>
        <c:crosses val="autoZero"/>
        <c:crossBetween val="between"/>
      </c:valAx>
      <c:spPr>
        <a:solidFill>
          <a:srgbClr val="FFFFFF"/>
        </a:solidFill>
        <a:ln w="12681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 sz="11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818181818181554E-2"/>
          <c:y val="7.2916666666666782E-2"/>
          <c:w val="0.8954545454545455"/>
          <c:h val="0.59375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CCCC"/>
            </a:solidFill>
            <a:ln w="1263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до 5лет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15-20 лет</c:v>
                </c:pt>
                <c:pt idx="4">
                  <c:v>20-25 лет</c:v>
                </c:pt>
                <c:pt idx="5">
                  <c:v>25 и более лет</c:v>
                </c:pt>
              </c:strCache>
            </c:strRef>
          </c:cat>
          <c:val>
            <c:numRef>
              <c:f>Sheet1!$B$3:$G$3</c:f>
              <c:numCache>
                <c:formatCode>0%</c:formatCode>
                <c:ptCount val="6"/>
                <c:pt idx="0">
                  <c:v>0.16</c:v>
                </c:pt>
                <c:pt idx="1">
                  <c:v>0.22</c:v>
                </c:pt>
                <c:pt idx="2">
                  <c:v>0.16</c:v>
                </c:pt>
                <c:pt idx="3">
                  <c:v>0.13</c:v>
                </c:pt>
                <c:pt idx="4">
                  <c:v>0.16</c:v>
                </c:pt>
                <c:pt idx="5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1324928"/>
        <c:axId val="151375872"/>
      </c:barChart>
      <c:catAx>
        <c:axId val="151324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3758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375872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3249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4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142322097378293E-2"/>
          <c:y val="9.5435684647302899E-2"/>
          <c:w val="0.68352059925093556"/>
          <c:h val="0.796680497925311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3366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 спец.</c:v>
                </c:pt>
              </c:strCache>
            </c:strRef>
          </c:tx>
          <c:spPr>
            <a:solidFill>
              <a:srgbClr val="FF0000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724096"/>
        <c:axId val="158725632"/>
      </c:barChart>
      <c:catAx>
        <c:axId val="158724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8725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8725632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8724096"/>
        <c:crosses val="autoZero"/>
        <c:crossBetween val="between"/>
      </c:valAx>
      <c:spPr>
        <a:solidFill>
          <a:srgbClr val="FFFFFF"/>
        </a:solidFill>
        <a:ln w="1269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026217228464357"/>
          <c:y val="0.40248962655601661"/>
          <c:w val="0.20224719101123637"/>
          <c:h val="0.18672199170124507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96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31384015594541"/>
          <c:y val="9.5435684647302899E-2"/>
          <c:w val="0.59259259259259267"/>
          <c:h val="0.796680497925311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Проблемные 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Фундаментальные </c:v>
                </c:pt>
              </c:strCache>
            </c:strRef>
          </c:tx>
          <c:spPr>
            <a:solidFill>
              <a:srgbClr val="993366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559424"/>
        <c:axId val="177560960"/>
      </c:barChart>
      <c:catAx>
        <c:axId val="17755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7560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7560960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7559424"/>
        <c:crosses val="autoZero"/>
        <c:crossBetween val="between"/>
      </c:valAx>
      <c:spPr>
        <a:solidFill>
          <a:srgbClr val="FFFFFF"/>
        </a:solidFill>
        <a:ln w="12704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734892787524351"/>
          <c:y val="0.40248962655601661"/>
          <c:w val="0.27485380116959113"/>
          <c:h val="0.18672199170124507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801223241590224E-2"/>
          <c:y val="8.3076923076923229E-2"/>
          <c:w val="0.55045871559633031"/>
          <c:h val="0.818461538461538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Б\з кат.</c:v>
                </c:pt>
              </c:strCache>
            </c:strRef>
          </c:tx>
          <c:spPr>
            <a:solidFill>
              <a:srgbClr val="9999FF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Соотв.заним.должности</c:v>
                </c:pt>
              </c:strCache>
            </c:strRef>
          </c:tx>
          <c:spPr>
            <a:solidFill>
              <a:srgbClr val="3366FF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0.33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 категория</c:v>
                </c:pt>
              </c:strCache>
            </c:strRef>
          </c:tx>
          <c:spPr>
            <a:solidFill>
              <a:srgbClr val="FF6600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0.39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33CCCC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 formatCode="0%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948160"/>
        <c:axId val="177949696"/>
      </c:barChart>
      <c:catAx>
        <c:axId val="177948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7949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7949696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7948160"/>
        <c:crosses val="autoZero"/>
        <c:crossBetween val="between"/>
      </c:valAx>
      <c:spPr>
        <a:solidFill>
          <a:srgbClr val="FFFFFF"/>
        </a:solidFill>
        <a:ln w="1266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207951070336479"/>
          <c:y val="0.17846153846153867"/>
          <c:w val="0.33180428134556694"/>
          <c:h val="0.63076923076923075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130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263440860215053"/>
          <c:y val="2.1226415094339621E-2"/>
          <c:w val="0.74731182795698925"/>
          <c:h val="0.924528301886792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засл.работник обр.РС (Я)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почет.раб.общ.образ.РФ</c:v>
                </c:pt>
              </c:strCache>
            </c:strRef>
          </c:tx>
          <c:spPr>
            <a:solidFill>
              <a:srgbClr val="FFFF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Грант президента РС(Я)</c:v>
                </c:pt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0.26</c:v>
                </c:pt>
              </c:numCache>
            </c:numRef>
          </c:val>
        </c:ser>
        <c:ser>
          <c:idx val="3"/>
          <c:order val="3"/>
          <c:tx>
            <c:strRef>
              <c:f>Sheet1!$A$6</c:f>
              <c:strCache>
                <c:ptCount val="1"/>
                <c:pt idx="0">
                  <c:v>грант през.РС(Я)</c:v>
                </c:pt>
              </c:strCache>
            </c:strRef>
          </c:tx>
          <c:spPr>
            <a:solidFill>
              <a:srgbClr val="FF6600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 formatCode="0%">
                  <c:v>0.1</c:v>
                </c:pt>
              </c:numCache>
            </c:numRef>
          </c:val>
        </c:ser>
        <c:ser>
          <c:idx val="4"/>
          <c:order val="4"/>
          <c:tx>
            <c:strRef>
              <c:f>Sheet1!$A$7</c:f>
              <c:strCache>
                <c:ptCount val="1"/>
                <c:pt idx="0">
                  <c:v>за вклад в разв.дошк.обр РС(Я)</c:v>
                </c:pt>
              </c:strCache>
            </c:strRef>
          </c:tx>
          <c:spPr>
            <a:solidFill>
              <a:srgbClr val="660066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 formatCode="0%">
                  <c:v>0.15</c:v>
                </c:pt>
              </c:numCache>
            </c:numRef>
          </c:val>
        </c:ser>
        <c:ser>
          <c:idx val="5"/>
          <c:order val="5"/>
          <c:tx>
            <c:strRef>
              <c:f>Sheet1!$A$8</c:f>
              <c:strCache>
                <c:ptCount val="1"/>
                <c:pt idx="0">
                  <c:v>методист Якутии</c:v>
                </c:pt>
              </c:strCache>
            </c:strRef>
          </c:tx>
          <c:spPr>
            <a:solidFill>
              <a:srgbClr val="FF8080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Sheet1!$B$7:$E$7</c:f>
              <c:numCache>
                <c:formatCode>General</c:formatCode>
                <c:ptCount val="4"/>
                <c:pt idx="0" formatCode="0%">
                  <c:v>0.15</c:v>
                </c:pt>
              </c:numCache>
            </c:numRef>
          </c:val>
        </c:ser>
        <c:ser>
          <c:idx val="6"/>
          <c:order val="6"/>
          <c:tx>
            <c:strRef>
              <c:f>Sheet1!$A$9</c:f>
              <c:strCache>
                <c:ptCount val="1"/>
                <c:pt idx="0">
                  <c:v>надежда Якутии</c:v>
                </c:pt>
              </c:strCache>
            </c:strRef>
          </c:tx>
          <c:spPr>
            <a:solidFill>
              <a:srgbClr val="0066CC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Sheet1!$B$8:$E$8</c:f>
              <c:numCache>
                <c:formatCode>General</c:formatCode>
                <c:ptCount val="4"/>
                <c:pt idx="0" formatCode="0%">
                  <c:v>0.05</c:v>
                </c:pt>
              </c:numCache>
            </c:numRef>
          </c:val>
        </c:ser>
        <c:ser>
          <c:idx val="7"/>
          <c:order val="7"/>
          <c:tx>
            <c:strRef>
              <c:f>Sheet1!$A$10</c:f>
              <c:strCache>
                <c:ptCount val="1"/>
                <c:pt idx="0">
                  <c:v>почетная грамота МО РФ</c:v>
                </c:pt>
              </c:strCache>
            </c:strRef>
          </c:tx>
          <c:spPr>
            <a:solidFill>
              <a:srgbClr val="00FF00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Sheet1!$B$9:$E$9</c:f>
              <c:numCache>
                <c:formatCode>General</c:formatCode>
                <c:ptCount val="4"/>
                <c:pt idx="0" formatCode="0%">
                  <c:v>0.05</c:v>
                </c:pt>
              </c:numCache>
            </c:numRef>
          </c:val>
        </c:ser>
        <c:ser>
          <c:idx val="8"/>
          <c:order val="8"/>
          <c:tx>
            <c:strRef>
              <c:f>Sheet1!$A$11</c:f>
              <c:strCache>
                <c:ptCount val="1"/>
                <c:pt idx="0">
                  <c:v>почетная грамотаМО РС(Я)</c:v>
                </c:pt>
              </c:strCache>
            </c:strRef>
          </c:tx>
          <c:spPr>
            <a:solidFill>
              <a:srgbClr val="00CC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Sheet1!$B$10:$E$10</c:f>
              <c:numCache>
                <c:formatCode>General</c:formatCode>
                <c:ptCount val="4"/>
                <c:pt idx="0" formatCode="0%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77599616"/>
        <c:axId val="177601152"/>
      </c:barChart>
      <c:catAx>
        <c:axId val="177599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7601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7601152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75996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8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oX7CEM3Ao0LTBwTzYhXBY7EfwQ==">AMUW2mXT2OC3oSW3OZ7i7wTwIAG6A1uV7+j8Sn4c0ToloN8/VacrYApYt6zCBi6U6EqQrbikHJYstSzCFChKoa1qnM5XG9BvHJJFznPvYbiO9D8KbbIfQeYbfh1/0jaHjgsAfyYY7Buh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39</Pages>
  <Words>9466</Words>
  <Characters>53961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1pc</dc:creator>
  <cp:lastModifiedBy>Валентина</cp:lastModifiedBy>
  <cp:revision>6</cp:revision>
  <cp:lastPrinted>2020-11-19T05:00:00Z</cp:lastPrinted>
  <dcterms:created xsi:type="dcterms:W3CDTF">2020-08-27T02:00:00Z</dcterms:created>
  <dcterms:modified xsi:type="dcterms:W3CDTF">2020-11-19T09:34:00Z</dcterms:modified>
</cp:coreProperties>
</file>